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D770A" w:rsidRDefault="005261BD">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1" type="#_x0000_t75" style="position:absolute;margin-left:0;margin-top:0;width:522pt;height:738pt;z-index:-251655168;mso-position-horizontal:absolute;mso-position-horizontal-relative:text;mso-position-vertical:absolute;mso-position-vertical-relative:text;mso-width-relative:page;mso-height-relative:page">
            <v:imagedata r:id="rId7" o:title="manuale istruzioni pag 1 versione 2 pf04+ pf 07+ pf08+ (CORRETTO)"/>
          </v:shape>
        </w:pict>
      </w:r>
    </w:p>
    <w:p w:rsidR="00AD770A" w:rsidRDefault="00AD770A"/>
    <w:p w:rsidR="00AD770A" w:rsidRDefault="00AD770A"/>
    <w:p w:rsidR="00AD770A" w:rsidRDefault="00AD770A"/>
    <w:p w:rsidR="00AD770A" w:rsidRDefault="00AD770A"/>
    <w:p w:rsidR="00AD770A" w:rsidRDefault="00AD770A"/>
    <w:p w:rsidR="00AD770A" w:rsidRDefault="00AD770A"/>
    <w:p w:rsidR="00AD770A" w:rsidRDefault="00AD770A"/>
    <w:p w:rsidR="00AD770A" w:rsidRDefault="00AD770A"/>
    <w:p w:rsidR="00AD770A" w:rsidRDefault="00AD770A"/>
    <w:p w:rsidR="00AD770A" w:rsidRDefault="00AD770A"/>
    <w:p w:rsidR="00AD770A" w:rsidRDefault="00AD770A"/>
    <w:p w:rsidR="00AD770A" w:rsidRDefault="00AD770A"/>
    <w:p w:rsidR="00AD770A" w:rsidRDefault="00AD770A"/>
    <w:p w:rsidR="00AD770A" w:rsidRDefault="00AD770A"/>
    <w:p w:rsidR="00AD770A" w:rsidRDefault="00AD770A" w:rsidP="00AD770A">
      <w:pPr>
        <w:spacing w:after="36"/>
        <w:rPr>
          <w:rFonts w:ascii="Times New Roman" w:eastAsia="Times New Roman" w:hAnsi="Times New Roman" w:cs="Times New Roman"/>
          <w:b/>
          <w:sz w:val="40"/>
        </w:rPr>
      </w:pPr>
    </w:p>
    <w:p w:rsidR="00AD770A" w:rsidRDefault="00AD770A" w:rsidP="00AD770A">
      <w:pPr>
        <w:spacing w:after="36"/>
        <w:rPr>
          <w:rFonts w:ascii="Times New Roman" w:eastAsia="Times New Roman" w:hAnsi="Times New Roman" w:cs="Times New Roman"/>
          <w:b/>
          <w:sz w:val="40"/>
        </w:rPr>
      </w:pPr>
    </w:p>
    <w:p w:rsidR="00AD770A" w:rsidRDefault="00AD770A" w:rsidP="00AD770A">
      <w:pPr>
        <w:spacing w:after="36"/>
        <w:rPr>
          <w:rFonts w:ascii="Times New Roman" w:eastAsia="Times New Roman" w:hAnsi="Times New Roman" w:cs="Times New Roman"/>
          <w:b/>
          <w:sz w:val="40"/>
        </w:rPr>
      </w:pPr>
    </w:p>
    <w:p w:rsidR="00AD770A" w:rsidRDefault="00AD770A" w:rsidP="00AD770A">
      <w:pPr>
        <w:spacing w:after="36"/>
        <w:rPr>
          <w:rFonts w:ascii="Times New Roman" w:eastAsia="Times New Roman" w:hAnsi="Times New Roman" w:cs="Times New Roman"/>
          <w:b/>
          <w:sz w:val="40"/>
        </w:rPr>
      </w:pPr>
    </w:p>
    <w:p w:rsidR="00AD770A" w:rsidRDefault="00AD770A" w:rsidP="00AD770A">
      <w:pPr>
        <w:spacing w:after="36"/>
        <w:rPr>
          <w:rFonts w:ascii="Times New Roman" w:eastAsia="Times New Roman" w:hAnsi="Times New Roman" w:cs="Times New Roman"/>
          <w:b/>
          <w:sz w:val="40"/>
        </w:rPr>
      </w:pPr>
    </w:p>
    <w:p w:rsidR="00AD770A" w:rsidRDefault="00AD770A" w:rsidP="00AD770A">
      <w:pPr>
        <w:spacing w:after="36"/>
        <w:rPr>
          <w:rFonts w:ascii="Times New Roman" w:eastAsia="Times New Roman" w:hAnsi="Times New Roman" w:cs="Times New Roman"/>
          <w:b/>
          <w:sz w:val="40"/>
        </w:rPr>
      </w:pPr>
    </w:p>
    <w:p w:rsidR="00AD770A" w:rsidRDefault="00AD770A" w:rsidP="00AD770A">
      <w:pPr>
        <w:spacing w:after="36"/>
        <w:rPr>
          <w:rFonts w:ascii="Times New Roman" w:eastAsia="Times New Roman" w:hAnsi="Times New Roman" w:cs="Times New Roman"/>
          <w:b/>
          <w:sz w:val="40"/>
        </w:rPr>
      </w:pPr>
    </w:p>
    <w:p w:rsidR="00AD770A" w:rsidRDefault="00AD770A" w:rsidP="00AD770A">
      <w:pPr>
        <w:spacing w:after="36"/>
        <w:rPr>
          <w:rFonts w:ascii="Times New Roman" w:eastAsia="Times New Roman" w:hAnsi="Times New Roman" w:cs="Times New Roman"/>
          <w:b/>
          <w:sz w:val="40"/>
        </w:rPr>
      </w:pPr>
    </w:p>
    <w:p w:rsidR="00AD770A" w:rsidRDefault="00AD770A" w:rsidP="00AD770A">
      <w:pPr>
        <w:spacing w:after="36"/>
        <w:rPr>
          <w:rFonts w:ascii="Times New Roman" w:eastAsia="Times New Roman" w:hAnsi="Times New Roman" w:cs="Times New Roman"/>
          <w:b/>
          <w:sz w:val="40"/>
        </w:rPr>
      </w:pPr>
    </w:p>
    <w:p w:rsidR="00AD770A" w:rsidRDefault="00AD770A" w:rsidP="00AD770A">
      <w:pPr>
        <w:spacing w:after="36"/>
        <w:rPr>
          <w:rFonts w:ascii="Times New Roman" w:eastAsia="Times New Roman" w:hAnsi="Times New Roman" w:cs="Times New Roman"/>
          <w:b/>
          <w:sz w:val="40"/>
        </w:rPr>
      </w:pPr>
    </w:p>
    <w:p w:rsidR="00AD770A" w:rsidRDefault="00AD770A" w:rsidP="00AD770A">
      <w:pPr>
        <w:spacing w:after="36"/>
        <w:rPr>
          <w:rFonts w:ascii="Times New Roman" w:eastAsia="Times New Roman" w:hAnsi="Times New Roman" w:cs="Times New Roman"/>
          <w:b/>
          <w:sz w:val="40"/>
        </w:rPr>
      </w:pPr>
    </w:p>
    <w:p w:rsidR="00AD770A" w:rsidRDefault="00AD770A" w:rsidP="00AD770A">
      <w:pPr>
        <w:spacing w:after="36"/>
        <w:rPr>
          <w:rFonts w:ascii="Times New Roman" w:eastAsia="Times New Roman" w:hAnsi="Times New Roman" w:cs="Times New Roman"/>
          <w:b/>
          <w:sz w:val="40"/>
        </w:rPr>
      </w:pPr>
    </w:p>
    <w:p w:rsidR="00AD770A" w:rsidRDefault="00AD770A" w:rsidP="00AD770A">
      <w:pPr>
        <w:spacing w:after="36"/>
        <w:rPr>
          <w:rFonts w:ascii="Times New Roman" w:eastAsia="Times New Roman" w:hAnsi="Times New Roman" w:cs="Times New Roman"/>
          <w:b/>
          <w:sz w:val="40"/>
        </w:rPr>
      </w:pPr>
    </w:p>
    <w:p w:rsidR="00AD770A" w:rsidRDefault="00AD770A" w:rsidP="00AD770A">
      <w:pPr>
        <w:spacing w:after="36"/>
        <w:rPr>
          <w:rFonts w:ascii="Times New Roman" w:eastAsia="Times New Roman" w:hAnsi="Times New Roman" w:cs="Times New Roman"/>
          <w:b/>
          <w:sz w:val="40"/>
        </w:rPr>
      </w:pPr>
    </w:p>
    <w:p w:rsidR="00AD770A" w:rsidRDefault="00AD770A" w:rsidP="00AD770A">
      <w:pPr>
        <w:spacing w:after="36"/>
        <w:rPr>
          <w:rFonts w:ascii="Times New Roman" w:eastAsia="Times New Roman" w:hAnsi="Times New Roman" w:cs="Times New Roman"/>
          <w:b/>
          <w:sz w:val="40"/>
        </w:rPr>
      </w:pPr>
    </w:p>
    <w:p w:rsidR="00AD770A" w:rsidRDefault="00AD770A" w:rsidP="00AD770A">
      <w:pPr>
        <w:spacing w:after="36"/>
        <w:rPr>
          <w:rFonts w:ascii="Times New Roman" w:eastAsia="Times New Roman" w:hAnsi="Times New Roman" w:cs="Times New Roman"/>
          <w:b/>
          <w:sz w:val="40"/>
        </w:rPr>
      </w:pPr>
    </w:p>
    <w:p w:rsidR="00AD770A" w:rsidRDefault="00AD770A" w:rsidP="00AD770A">
      <w:pPr>
        <w:spacing w:after="36"/>
        <w:rPr>
          <w:rFonts w:ascii="Times New Roman" w:eastAsia="Times New Roman" w:hAnsi="Times New Roman" w:cs="Times New Roman"/>
          <w:b/>
          <w:sz w:val="40"/>
        </w:rPr>
      </w:pPr>
    </w:p>
    <w:p w:rsidR="00AD770A" w:rsidRDefault="00AD770A" w:rsidP="00AD770A">
      <w:pPr>
        <w:spacing w:after="36"/>
      </w:pPr>
      <w:r>
        <w:rPr>
          <w:rFonts w:ascii="Times New Roman" w:eastAsia="Times New Roman" w:hAnsi="Times New Roman" w:cs="Times New Roman"/>
          <w:b/>
          <w:sz w:val="40"/>
        </w:rPr>
        <w:t>ATTENZIONE/</w:t>
      </w:r>
      <w:proofErr w:type="spellStart"/>
      <w:r w:rsidRPr="004D59A1">
        <w:rPr>
          <w:rFonts w:ascii="Times New Roman" w:eastAsia="Times New Roman" w:hAnsi="Times New Roman" w:cs="Times New Roman"/>
          <w:b/>
          <w:i/>
          <w:sz w:val="40"/>
        </w:rPr>
        <w:t>Attention</w:t>
      </w:r>
      <w:proofErr w:type="spellEnd"/>
    </w:p>
    <w:p w:rsidR="00AD770A" w:rsidRDefault="00AD770A" w:rsidP="00AD770A">
      <w:pPr>
        <w:spacing w:line="256" w:lineRule="auto"/>
        <w:ind w:left="-5" w:hanging="10"/>
      </w:pPr>
      <w:r>
        <w:rPr>
          <w:rFonts w:ascii="Times New Roman" w:eastAsia="Times New Roman" w:hAnsi="Times New Roman" w:cs="Times New Roman"/>
          <w:sz w:val="28"/>
        </w:rPr>
        <w:t xml:space="preserve">Tutti gli utilizzatori devono leggere attentamente le istruzioni di messa in servizio prima del primo utilizzo. Queste istruzioni devono permettere all’utilizzatore di familiarizzare con il dispositivo e di utilizzarlo al massimo delle sue capacità. </w:t>
      </w:r>
    </w:p>
    <w:p w:rsidR="00AD770A" w:rsidRDefault="00AD770A" w:rsidP="00AD770A">
      <w:pPr>
        <w:spacing w:line="256" w:lineRule="auto"/>
        <w:ind w:left="-5" w:hanging="10"/>
      </w:pPr>
      <w:r>
        <w:rPr>
          <w:rFonts w:ascii="Times New Roman" w:eastAsia="Times New Roman" w:hAnsi="Times New Roman" w:cs="Times New Roman"/>
          <w:sz w:val="28"/>
        </w:rPr>
        <w:t xml:space="preserve">Le istruzioni di messa in servizio contengono delle informazioni importanti su come utilizzare il dispositivo in modo sicuro, corretto ed economico. Agire in conformità a quelle istruzioni permette di evitare pericoli, di ridurre i costi riparazione, di ridurre i tempi d’arresto e di aumentare l’affidabilità e la durata di vita del dispositivo. Queste istruzioni devono essere sempre disponibili dove il bruciatore viene utilizzato. Il manuale di utilizzo deve essere sempre presente sul posto di lavoro del dispositivo. Come complemento delle istruzioni per la messa in servizio e della regolamentazione relativa alla prevenzione degli incendi, bisogna tenere in considerazione le leggi in vigore in materia di sicurezza del lavoro e la professionalità del lavoratore.  </w:t>
      </w:r>
    </w:p>
    <w:p w:rsidR="00AD770A" w:rsidRDefault="00AD770A" w:rsidP="00AD770A">
      <w:pPr>
        <w:spacing w:line="256" w:lineRule="auto"/>
        <w:ind w:left="-5" w:hanging="10"/>
      </w:pPr>
      <w:r>
        <w:rPr>
          <w:rFonts w:ascii="Times New Roman" w:eastAsia="Times New Roman" w:hAnsi="Times New Roman" w:cs="Times New Roman"/>
          <w:sz w:val="28"/>
        </w:rPr>
        <w:t xml:space="preserve">Il personale che sarà responsabile dell’utilizzo, della manutenzione e della eventuale riparazione deve studiare attentamente le istruzioni contenute nel presente manuale. Quanto indicato serve solo a garantire la sicurezza necessaria e se il dispositivo viene utilizzato in maniera opportuna e mantenuto secondo quanto previsto.  </w:t>
      </w:r>
    </w:p>
    <w:p w:rsidR="00AD770A" w:rsidRDefault="00AD770A" w:rsidP="00AD770A">
      <w:pPr>
        <w:spacing w:line="256" w:lineRule="auto"/>
        <w:ind w:left="-5" w:hanging="10"/>
        <w:rPr>
          <w:rFonts w:ascii="Times New Roman" w:eastAsia="Times New Roman" w:hAnsi="Times New Roman" w:cs="Times New Roman"/>
          <w:sz w:val="28"/>
        </w:rPr>
      </w:pPr>
      <w:r>
        <w:rPr>
          <w:rFonts w:ascii="Times New Roman" w:eastAsia="Times New Roman" w:hAnsi="Times New Roman" w:cs="Times New Roman"/>
          <w:sz w:val="28"/>
        </w:rPr>
        <w:t xml:space="preserve">L’utilizzatore, nell’eseguire le operazioni, è tenuto a salvaguardare la sicurezza senza creare serie problematiche. </w:t>
      </w:r>
    </w:p>
    <w:p w:rsidR="00AD770A" w:rsidRDefault="00AD770A" w:rsidP="00AD770A">
      <w:pPr>
        <w:spacing w:line="256" w:lineRule="auto"/>
        <w:ind w:left="-5" w:hanging="10"/>
      </w:pPr>
      <w:r>
        <w:rPr>
          <w:rFonts w:ascii="Times New Roman" w:eastAsia="Times New Roman" w:hAnsi="Times New Roman" w:cs="Times New Roman"/>
          <w:sz w:val="28"/>
        </w:rPr>
        <w:t>-------------------------------------------------------------------------------------------------------</w:t>
      </w:r>
    </w:p>
    <w:p w:rsidR="00AD770A" w:rsidRDefault="00AD770A" w:rsidP="00AD770A">
      <w:pPr>
        <w:spacing w:line="256" w:lineRule="auto"/>
        <w:ind w:left="-5" w:hanging="10"/>
      </w:pPr>
      <w:proofErr w:type="spellStart"/>
      <w:r>
        <w:rPr>
          <w:rFonts w:ascii="Times New Roman" w:eastAsia="Times New Roman" w:hAnsi="Times New Roman" w:cs="Times New Roman"/>
          <w:i/>
          <w:sz w:val="28"/>
        </w:rPr>
        <w:t>All</w:t>
      </w:r>
      <w:proofErr w:type="spell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users</w:t>
      </w:r>
      <w:proofErr w:type="spellEnd"/>
      <w:r>
        <w:rPr>
          <w:rFonts w:ascii="Times New Roman" w:eastAsia="Times New Roman" w:hAnsi="Times New Roman" w:cs="Times New Roman"/>
          <w:i/>
          <w:sz w:val="28"/>
        </w:rPr>
        <w:t xml:space="preserve"> must </w:t>
      </w:r>
      <w:proofErr w:type="spellStart"/>
      <w:r>
        <w:rPr>
          <w:rFonts w:ascii="Times New Roman" w:eastAsia="Times New Roman" w:hAnsi="Times New Roman" w:cs="Times New Roman"/>
          <w:i/>
          <w:sz w:val="28"/>
        </w:rPr>
        <w:t>carefully</w:t>
      </w:r>
      <w:proofErr w:type="spell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read</w:t>
      </w:r>
      <w:proofErr w:type="spellEnd"/>
      <w:r>
        <w:rPr>
          <w:rFonts w:ascii="Times New Roman" w:eastAsia="Times New Roman" w:hAnsi="Times New Roman" w:cs="Times New Roman"/>
          <w:i/>
          <w:sz w:val="28"/>
        </w:rPr>
        <w:t xml:space="preserve"> the </w:t>
      </w:r>
      <w:proofErr w:type="spellStart"/>
      <w:r>
        <w:rPr>
          <w:rFonts w:ascii="Times New Roman" w:eastAsia="Times New Roman" w:hAnsi="Times New Roman" w:cs="Times New Roman"/>
          <w:i/>
          <w:sz w:val="28"/>
        </w:rPr>
        <w:t>commissioning</w:t>
      </w:r>
      <w:proofErr w:type="spell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instructions</w:t>
      </w:r>
      <w:proofErr w:type="spell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before</w:t>
      </w:r>
      <w:proofErr w:type="spellEnd"/>
      <w:r>
        <w:rPr>
          <w:rFonts w:ascii="Times New Roman" w:eastAsia="Times New Roman" w:hAnsi="Times New Roman" w:cs="Times New Roman"/>
          <w:i/>
          <w:sz w:val="28"/>
        </w:rPr>
        <w:t xml:space="preserve"> first use. </w:t>
      </w:r>
      <w:proofErr w:type="spellStart"/>
      <w:r>
        <w:rPr>
          <w:rFonts w:ascii="Times New Roman" w:eastAsia="Times New Roman" w:hAnsi="Times New Roman" w:cs="Times New Roman"/>
          <w:i/>
          <w:sz w:val="28"/>
        </w:rPr>
        <w:t>These</w:t>
      </w:r>
      <w:proofErr w:type="spell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instructions</w:t>
      </w:r>
      <w:proofErr w:type="spellEnd"/>
      <w:r>
        <w:rPr>
          <w:rFonts w:ascii="Times New Roman" w:eastAsia="Times New Roman" w:hAnsi="Times New Roman" w:cs="Times New Roman"/>
          <w:i/>
          <w:sz w:val="28"/>
        </w:rPr>
        <w:t xml:space="preserve"> must </w:t>
      </w:r>
      <w:proofErr w:type="spellStart"/>
      <w:r>
        <w:rPr>
          <w:rFonts w:ascii="Times New Roman" w:eastAsia="Times New Roman" w:hAnsi="Times New Roman" w:cs="Times New Roman"/>
          <w:i/>
          <w:sz w:val="28"/>
        </w:rPr>
        <w:t>allow</w:t>
      </w:r>
      <w:proofErr w:type="spellEnd"/>
      <w:r>
        <w:rPr>
          <w:rFonts w:ascii="Times New Roman" w:eastAsia="Times New Roman" w:hAnsi="Times New Roman" w:cs="Times New Roman"/>
          <w:i/>
          <w:sz w:val="28"/>
        </w:rPr>
        <w:t xml:space="preserve"> the </w:t>
      </w:r>
      <w:proofErr w:type="spellStart"/>
      <w:r>
        <w:rPr>
          <w:rFonts w:ascii="Times New Roman" w:eastAsia="Times New Roman" w:hAnsi="Times New Roman" w:cs="Times New Roman"/>
          <w:i/>
          <w:sz w:val="28"/>
        </w:rPr>
        <w:t>user</w:t>
      </w:r>
      <w:proofErr w:type="spellEnd"/>
      <w:r>
        <w:rPr>
          <w:rFonts w:ascii="Times New Roman" w:eastAsia="Times New Roman" w:hAnsi="Times New Roman" w:cs="Times New Roman"/>
          <w:i/>
          <w:sz w:val="28"/>
        </w:rPr>
        <w:t xml:space="preserve"> to </w:t>
      </w:r>
      <w:proofErr w:type="spellStart"/>
      <w:r>
        <w:rPr>
          <w:rFonts w:ascii="Times New Roman" w:eastAsia="Times New Roman" w:hAnsi="Times New Roman" w:cs="Times New Roman"/>
          <w:i/>
          <w:sz w:val="28"/>
        </w:rPr>
        <w:t>familiarize</w:t>
      </w:r>
      <w:proofErr w:type="spell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himself</w:t>
      </w:r>
      <w:proofErr w:type="spellEnd"/>
      <w:r>
        <w:rPr>
          <w:rFonts w:ascii="Times New Roman" w:eastAsia="Times New Roman" w:hAnsi="Times New Roman" w:cs="Times New Roman"/>
          <w:i/>
          <w:sz w:val="28"/>
        </w:rPr>
        <w:t xml:space="preserve"> with the </w:t>
      </w:r>
      <w:proofErr w:type="spellStart"/>
      <w:r>
        <w:rPr>
          <w:rFonts w:ascii="Times New Roman" w:eastAsia="Times New Roman" w:hAnsi="Times New Roman" w:cs="Times New Roman"/>
          <w:i/>
          <w:sz w:val="28"/>
        </w:rPr>
        <w:t>device</w:t>
      </w:r>
      <w:proofErr w:type="spellEnd"/>
      <w:r>
        <w:rPr>
          <w:rFonts w:ascii="Times New Roman" w:eastAsia="Times New Roman" w:hAnsi="Times New Roman" w:cs="Times New Roman"/>
          <w:i/>
          <w:sz w:val="28"/>
        </w:rPr>
        <w:t xml:space="preserve"> and use </w:t>
      </w:r>
      <w:proofErr w:type="spellStart"/>
      <w:r>
        <w:rPr>
          <w:rFonts w:ascii="Times New Roman" w:eastAsia="Times New Roman" w:hAnsi="Times New Roman" w:cs="Times New Roman"/>
          <w:i/>
          <w:sz w:val="28"/>
        </w:rPr>
        <w:t>it</w:t>
      </w:r>
      <w:proofErr w:type="spellEnd"/>
      <w:r>
        <w:rPr>
          <w:rFonts w:ascii="Times New Roman" w:eastAsia="Times New Roman" w:hAnsi="Times New Roman" w:cs="Times New Roman"/>
          <w:i/>
          <w:sz w:val="28"/>
        </w:rPr>
        <w:t xml:space="preserve"> to the </w:t>
      </w:r>
      <w:proofErr w:type="spellStart"/>
      <w:r>
        <w:rPr>
          <w:rFonts w:ascii="Times New Roman" w:eastAsia="Times New Roman" w:hAnsi="Times New Roman" w:cs="Times New Roman"/>
          <w:i/>
          <w:sz w:val="28"/>
        </w:rPr>
        <w:t>fullest</w:t>
      </w:r>
      <w:proofErr w:type="spellEnd"/>
      <w:r>
        <w:rPr>
          <w:rFonts w:ascii="Times New Roman" w:eastAsia="Times New Roman" w:hAnsi="Times New Roman" w:cs="Times New Roman"/>
          <w:i/>
          <w:sz w:val="28"/>
        </w:rPr>
        <w:t xml:space="preserve"> of </w:t>
      </w:r>
      <w:proofErr w:type="spellStart"/>
      <w:r>
        <w:rPr>
          <w:rFonts w:ascii="Times New Roman" w:eastAsia="Times New Roman" w:hAnsi="Times New Roman" w:cs="Times New Roman"/>
          <w:i/>
          <w:sz w:val="28"/>
        </w:rPr>
        <w:t>his</w:t>
      </w:r>
      <w:proofErr w:type="spell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capabilities</w:t>
      </w:r>
      <w:proofErr w:type="spellEnd"/>
      <w:r>
        <w:rPr>
          <w:rFonts w:ascii="Times New Roman" w:eastAsia="Times New Roman" w:hAnsi="Times New Roman" w:cs="Times New Roman"/>
          <w:i/>
          <w:sz w:val="28"/>
        </w:rPr>
        <w:t xml:space="preserve">. </w:t>
      </w:r>
    </w:p>
    <w:p w:rsidR="00AD770A" w:rsidRDefault="00AD770A" w:rsidP="00AD770A">
      <w:pPr>
        <w:spacing w:line="256" w:lineRule="auto"/>
        <w:ind w:left="-5" w:hanging="10"/>
      </w:pPr>
      <w:r>
        <w:rPr>
          <w:rFonts w:ascii="Times New Roman" w:eastAsia="Times New Roman" w:hAnsi="Times New Roman" w:cs="Times New Roman"/>
          <w:i/>
          <w:sz w:val="28"/>
        </w:rPr>
        <w:t xml:space="preserve">The </w:t>
      </w:r>
      <w:proofErr w:type="spellStart"/>
      <w:r>
        <w:rPr>
          <w:rFonts w:ascii="Times New Roman" w:eastAsia="Times New Roman" w:hAnsi="Times New Roman" w:cs="Times New Roman"/>
          <w:i/>
          <w:sz w:val="28"/>
        </w:rPr>
        <w:t>commissioning</w:t>
      </w:r>
      <w:proofErr w:type="spell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instructions</w:t>
      </w:r>
      <w:proofErr w:type="spell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contain</w:t>
      </w:r>
      <w:proofErr w:type="spell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important</w:t>
      </w:r>
      <w:proofErr w:type="spellEnd"/>
      <w:r>
        <w:rPr>
          <w:rFonts w:ascii="Times New Roman" w:eastAsia="Times New Roman" w:hAnsi="Times New Roman" w:cs="Times New Roman"/>
          <w:i/>
          <w:sz w:val="28"/>
        </w:rPr>
        <w:t xml:space="preserve"> information on </w:t>
      </w:r>
      <w:proofErr w:type="spellStart"/>
      <w:r>
        <w:rPr>
          <w:rFonts w:ascii="Times New Roman" w:eastAsia="Times New Roman" w:hAnsi="Times New Roman" w:cs="Times New Roman"/>
          <w:i/>
          <w:sz w:val="28"/>
        </w:rPr>
        <w:t>how</w:t>
      </w:r>
      <w:proofErr w:type="spellEnd"/>
      <w:r>
        <w:rPr>
          <w:rFonts w:ascii="Times New Roman" w:eastAsia="Times New Roman" w:hAnsi="Times New Roman" w:cs="Times New Roman"/>
          <w:i/>
          <w:sz w:val="28"/>
        </w:rPr>
        <w:t xml:space="preserve"> to use the </w:t>
      </w:r>
      <w:proofErr w:type="spellStart"/>
      <w:r>
        <w:rPr>
          <w:rFonts w:ascii="Times New Roman" w:eastAsia="Times New Roman" w:hAnsi="Times New Roman" w:cs="Times New Roman"/>
          <w:i/>
          <w:sz w:val="28"/>
        </w:rPr>
        <w:t>device</w:t>
      </w:r>
      <w:proofErr w:type="spell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safely</w:t>
      </w:r>
      <w:proofErr w:type="spell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correctly</w:t>
      </w:r>
      <w:proofErr w:type="spellEnd"/>
      <w:r>
        <w:rPr>
          <w:rFonts w:ascii="Times New Roman" w:eastAsia="Times New Roman" w:hAnsi="Times New Roman" w:cs="Times New Roman"/>
          <w:i/>
          <w:sz w:val="28"/>
        </w:rPr>
        <w:t xml:space="preserve"> and </w:t>
      </w:r>
      <w:proofErr w:type="spellStart"/>
      <w:r>
        <w:rPr>
          <w:rFonts w:ascii="Times New Roman" w:eastAsia="Times New Roman" w:hAnsi="Times New Roman" w:cs="Times New Roman"/>
          <w:i/>
          <w:sz w:val="28"/>
        </w:rPr>
        <w:t>economically</w:t>
      </w:r>
      <w:proofErr w:type="spell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Acting</w:t>
      </w:r>
      <w:proofErr w:type="spellEnd"/>
      <w:r>
        <w:rPr>
          <w:rFonts w:ascii="Times New Roman" w:eastAsia="Times New Roman" w:hAnsi="Times New Roman" w:cs="Times New Roman"/>
          <w:i/>
          <w:sz w:val="28"/>
        </w:rPr>
        <w:t xml:space="preserve"> in </w:t>
      </w:r>
      <w:proofErr w:type="spellStart"/>
      <w:r>
        <w:rPr>
          <w:rFonts w:ascii="Times New Roman" w:eastAsia="Times New Roman" w:hAnsi="Times New Roman" w:cs="Times New Roman"/>
          <w:i/>
          <w:sz w:val="28"/>
        </w:rPr>
        <w:t>accordance</w:t>
      </w:r>
      <w:proofErr w:type="spellEnd"/>
      <w:r>
        <w:rPr>
          <w:rFonts w:ascii="Times New Roman" w:eastAsia="Times New Roman" w:hAnsi="Times New Roman" w:cs="Times New Roman"/>
          <w:i/>
          <w:sz w:val="28"/>
        </w:rPr>
        <w:t xml:space="preserve"> with </w:t>
      </w:r>
      <w:proofErr w:type="spellStart"/>
      <w:r>
        <w:rPr>
          <w:rFonts w:ascii="Times New Roman" w:eastAsia="Times New Roman" w:hAnsi="Times New Roman" w:cs="Times New Roman"/>
          <w:i/>
          <w:sz w:val="28"/>
        </w:rPr>
        <w:t>those</w:t>
      </w:r>
      <w:proofErr w:type="spell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instructions</w:t>
      </w:r>
      <w:proofErr w:type="spell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allows</w:t>
      </w:r>
      <w:proofErr w:type="spell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you</w:t>
      </w:r>
      <w:proofErr w:type="spellEnd"/>
      <w:r>
        <w:rPr>
          <w:rFonts w:ascii="Times New Roman" w:eastAsia="Times New Roman" w:hAnsi="Times New Roman" w:cs="Times New Roman"/>
          <w:i/>
          <w:sz w:val="28"/>
        </w:rPr>
        <w:t xml:space="preserve"> to </w:t>
      </w:r>
      <w:proofErr w:type="spellStart"/>
      <w:r>
        <w:rPr>
          <w:rFonts w:ascii="Times New Roman" w:eastAsia="Times New Roman" w:hAnsi="Times New Roman" w:cs="Times New Roman"/>
          <w:i/>
          <w:sz w:val="28"/>
        </w:rPr>
        <w:t>avoid</w:t>
      </w:r>
      <w:proofErr w:type="spell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dangers</w:t>
      </w:r>
      <w:proofErr w:type="spellEnd"/>
      <w:r>
        <w:rPr>
          <w:rFonts w:ascii="Times New Roman" w:eastAsia="Times New Roman" w:hAnsi="Times New Roman" w:cs="Times New Roman"/>
          <w:i/>
          <w:sz w:val="28"/>
        </w:rPr>
        <w:t xml:space="preserve">, reduce </w:t>
      </w:r>
      <w:proofErr w:type="spellStart"/>
      <w:r>
        <w:rPr>
          <w:rFonts w:ascii="Times New Roman" w:eastAsia="Times New Roman" w:hAnsi="Times New Roman" w:cs="Times New Roman"/>
          <w:i/>
          <w:sz w:val="28"/>
        </w:rPr>
        <w:t>repair</w:t>
      </w:r>
      <w:proofErr w:type="spell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costs</w:t>
      </w:r>
      <w:proofErr w:type="spellEnd"/>
      <w:r>
        <w:rPr>
          <w:rFonts w:ascii="Times New Roman" w:eastAsia="Times New Roman" w:hAnsi="Times New Roman" w:cs="Times New Roman"/>
          <w:i/>
          <w:sz w:val="28"/>
        </w:rPr>
        <w:t xml:space="preserve">, reduce </w:t>
      </w:r>
      <w:proofErr w:type="spellStart"/>
      <w:r>
        <w:rPr>
          <w:rFonts w:ascii="Times New Roman" w:eastAsia="Times New Roman" w:hAnsi="Times New Roman" w:cs="Times New Roman"/>
          <w:i/>
          <w:sz w:val="28"/>
        </w:rPr>
        <w:t>downtime</w:t>
      </w:r>
      <w:proofErr w:type="spellEnd"/>
      <w:r>
        <w:rPr>
          <w:rFonts w:ascii="Times New Roman" w:eastAsia="Times New Roman" w:hAnsi="Times New Roman" w:cs="Times New Roman"/>
          <w:i/>
          <w:sz w:val="28"/>
        </w:rPr>
        <w:t xml:space="preserve"> and </w:t>
      </w:r>
      <w:proofErr w:type="spellStart"/>
      <w:r>
        <w:rPr>
          <w:rFonts w:ascii="Times New Roman" w:eastAsia="Times New Roman" w:hAnsi="Times New Roman" w:cs="Times New Roman"/>
          <w:i/>
          <w:sz w:val="28"/>
        </w:rPr>
        <w:t>increase</w:t>
      </w:r>
      <w:proofErr w:type="spellEnd"/>
      <w:r>
        <w:rPr>
          <w:rFonts w:ascii="Times New Roman" w:eastAsia="Times New Roman" w:hAnsi="Times New Roman" w:cs="Times New Roman"/>
          <w:i/>
          <w:sz w:val="28"/>
        </w:rPr>
        <w:t xml:space="preserve"> the reliability and </w:t>
      </w:r>
      <w:proofErr w:type="spellStart"/>
      <w:r>
        <w:rPr>
          <w:rFonts w:ascii="Times New Roman" w:eastAsia="Times New Roman" w:hAnsi="Times New Roman" w:cs="Times New Roman"/>
          <w:i/>
          <w:sz w:val="28"/>
        </w:rPr>
        <w:t>lifespan</w:t>
      </w:r>
      <w:proofErr w:type="spellEnd"/>
      <w:r>
        <w:rPr>
          <w:rFonts w:ascii="Times New Roman" w:eastAsia="Times New Roman" w:hAnsi="Times New Roman" w:cs="Times New Roman"/>
          <w:i/>
          <w:sz w:val="28"/>
        </w:rPr>
        <w:t xml:space="preserve"> of the </w:t>
      </w:r>
      <w:proofErr w:type="spellStart"/>
      <w:r>
        <w:rPr>
          <w:rFonts w:ascii="Times New Roman" w:eastAsia="Times New Roman" w:hAnsi="Times New Roman" w:cs="Times New Roman"/>
          <w:i/>
          <w:sz w:val="28"/>
        </w:rPr>
        <w:t>device</w:t>
      </w:r>
      <w:proofErr w:type="spell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These</w:t>
      </w:r>
      <w:proofErr w:type="spell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instructions</w:t>
      </w:r>
      <w:proofErr w:type="spellEnd"/>
      <w:r>
        <w:rPr>
          <w:rFonts w:ascii="Times New Roman" w:eastAsia="Times New Roman" w:hAnsi="Times New Roman" w:cs="Times New Roman"/>
          <w:i/>
          <w:sz w:val="28"/>
        </w:rPr>
        <w:t xml:space="preserve"> must </w:t>
      </w:r>
      <w:proofErr w:type="spellStart"/>
      <w:r>
        <w:rPr>
          <w:rFonts w:ascii="Times New Roman" w:eastAsia="Times New Roman" w:hAnsi="Times New Roman" w:cs="Times New Roman"/>
          <w:i/>
          <w:sz w:val="28"/>
        </w:rPr>
        <w:t>always</w:t>
      </w:r>
      <w:proofErr w:type="spellEnd"/>
      <w:r>
        <w:rPr>
          <w:rFonts w:ascii="Times New Roman" w:eastAsia="Times New Roman" w:hAnsi="Times New Roman" w:cs="Times New Roman"/>
          <w:i/>
          <w:sz w:val="28"/>
        </w:rPr>
        <w:t xml:space="preserve"> be </w:t>
      </w:r>
      <w:proofErr w:type="spellStart"/>
      <w:r>
        <w:rPr>
          <w:rFonts w:ascii="Times New Roman" w:eastAsia="Times New Roman" w:hAnsi="Times New Roman" w:cs="Times New Roman"/>
          <w:i/>
          <w:sz w:val="28"/>
        </w:rPr>
        <w:t>available</w:t>
      </w:r>
      <w:proofErr w:type="spell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where</w:t>
      </w:r>
      <w:proofErr w:type="spellEnd"/>
      <w:r>
        <w:rPr>
          <w:rFonts w:ascii="Times New Roman" w:eastAsia="Times New Roman" w:hAnsi="Times New Roman" w:cs="Times New Roman"/>
          <w:i/>
          <w:sz w:val="28"/>
        </w:rPr>
        <w:t xml:space="preserve"> the </w:t>
      </w:r>
      <w:proofErr w:type="spellStart"/>
      <w:r>
        <w:rPr>
          <w:rFonts w:ascii="Times New Roman" w:eastAsia="Times New Roman" w:hAnsi="Times New Roman" w:cs="Times New Roman"/>
          <w:i/>
          <w:sz w:val="28"/>
        </w:rPr>
        <w:t>burner</w:t>
      </w:r>
      <w:proofErr w:type="spell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is</w:t>
      </w:r>
      <w:proofErr w:type="spell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used</w:t>
      </w:r>
      <w:proofErr w:type="spellEnd"/>
      <w:r>
        <w:rPr>
          <w:rFonts w:ascii="Times New Roman" w:eastAsia="Times New Roman" w:hAnsi="Times New Roman" w:cs="Times New Roman"/>
          <w:i/>
          <w:sz w:val="28"/>
        </w:rPr>
        <w:t xml:space="preserve">. The </w:t>
      </w:r>
      <w:proofErr w:type="spellStart"/>
      <w:r>
        <w:rPr>
          <w:rFonts w:ascii="Times New Roman" w:eastAsia="Times New Roman" w:hAnsi="Times New Roman" w:cs="Times New Roman"/>
          <w:i/>
          <w:sz w:val="28"/>
        </w:rPr>
        <w:t>user</w:t>
      </w:r>
      <w:proofErr w:type="spell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manual</w:t>
      </w:r>
      <w:proofErr w:type="spellEnd"/>
      <w:r>
        <w:rPr>
          <w:rFonts w:ascii="Times New Roman" w:eastAsia="Times New Roman" w:hAnsi="Times New Roman" w:cs="Times New Roman"/>
          <w:i/>
          <w:sz w:val="28"/>
        </w:rPr>
        <w:t xml:space="preserve"> must </w:t>
      </w:r>
      <w:proofErr w:type="spellStart"/>
      <w:r>
        <w:rPr>
          <w:rFonts w:ascii="Times New Roman" w:eastAsia="Times New Roman" w:hAnsi="Times New Roman" w:cs="Times New Roman"/>
          <w:i/>
          <w:sz w:val="28"/>
        </w:rPr>
        <w:t>always</w:t>
      </w:r>
      <w:proofErr w:type="spellEnd"/>
      <w:r>
        <w:rPr>
          <w:rFonts w:ascii="Times New Roman" w:eastAsia="Times New Roman" w:hAnsi="Times New Roman" w:cs="Times New Roman"/>
          <w:i/>
          <w:sz w:val="28"/>
        </w:rPr>
        <w:t xml:space="preserve"> be </w:t>
      </w:r>
      <w:proofErr w:type="spellStart"/>
      <w:r>
        <w:rPr>
          <w:rFonts w:ascii="Times New Roman" w:eastAsia="Times New Roman" w:hAnsi="Times New Roman" w:cs="Times New Roman"/>
          <w:i/>
          <w:sz w:val="28"/>
        </w:rPr>
        <w:t>present</w:t>
      </w:r>
      <w:proofErr w:type="spell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at</w:t>
      </w:r>
      <w:proofErr w:type="spellEnd"/>
      <w:r>
        <w:rPr>
          <w:rFonts w:ascii="Times New Roman" w:eastAsia="Times New Roman" w:hAnsi="Times New Roman" w:cs="Times New Roman"/>
          <w:i/>
          <w:sz w:val="28"/>
        </w:rPr>
        <w:t xml:space="preserve"> the </w:t>
      </w:r>
      <w:proofErr w:type="spellStart"/>
      <w:r>
        <w:rPr>
          <w:rFonts w:ascii="Times New Roman" w:eastAsia="Times New Roman" w:hAnsi="Times New Roman" w:cs="Times New Roman"/>
          <w:i/>
          <w:sz w:val="28"/>
        </w:rPr>
        <w:t>device's</w:t>
      </w:r>
      <w:proofErr w:type="spell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workplace</w:t>
      </w:r>
      <w:proofErr w:type="spell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As</w:t>
      </w:r>
      <w:proofErr w:type="spellEnd"/>
      <w:r>
        <w:rPr>
          <w:rFonts w:ascii="Times New Roman" w:eastAsia="Times New Roman" w:hAnsi="Times New Roman" w:cs="Times New Roman"/>
          <w:i/>
          <w:sz w:val="28"/>
        </w:rPr>
        <w:t xml:space="preserve"> a </w:t>
      </w:r>
      <w:proofErr w:type="spellStart"/>
      <w:r>
        <w:rPr>
          <w:rFonts w:ascii="Times New Roman" w:eastAsia="Times New Roman" w:hAnsi="Times New Roman" w:cs="Times New Roman"/>
          <w:i/>
          <w:sz w:val="28"/>
        </w:rPr>
        <w:t>complement</w:t>
      </w:r>
      <w:proofErr w:type="spellEnd"/>
      <w:r>
        <w:rPr>
          <w:rFonts w:ascii="Times New Roman" w:eastAsia="Times New Roman" w:hAnsi="Times New Roman" w:cs="Times New Roman"/>
          <w:i/>
          <w:sz w:val="28"/>
        </w:rPr>
        <w:t xml:space="preserve"> to the </w:t>
      </w:r>
      <w:proofErr w:type="spellStart"/>
      <w:r>
        <w:rPr>
          <w:rFonts w:ascii="Times New Roman" w:eastAsia="Times New Roman" w:hAnsi="Times New Roman" w:cs="Times New Roman"/>
          <w:i/>
          <w:sz w:val="28"/>
        </w:rPr>
        <w:t>instructions</w:t>
      </w:r>
      <w:proofErr w:type="spellEnd"/>
      <w:r>
        <w:rPr>
          <w:rFonts w:ascii="Times New Roman" w:eastAsia="Times New Roman" w:hAnsi="Times New Roman" w:cs="Times New Roman"/>
          <w:i/>
          <w:sz w:val="28"/>
        </w:rPr>
        <w:t xml:space="preserve"> for </w:t>
      </w:r>
      <w:proofErr w:type="spellStart"/>
      <w:r>
        <w:rPr>
          <w:rFonts w:ascii="Times New Roman" w:eastAsia="Times New Roman" w:hAnsi="Times New Roman" w:cs="Times New Roman"/>
          <w:i/>
          <w:sz w:val="28"/>
        </w:rPr>
        <w:t>putting</w:t>
      </w:r>
      <w:proofErr w:type="spell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into</w:t>
      </w:r>
      <w:proofErr w:type="spellEnd"/>
      <w:r>
        <w:rPr>
          <w:rFonts w:ascii="Times New Roman" w:eastAsia="Times New Roman" w:hAnsi="Times New Roman" w:cs="Times New Roman"/>
          <w:i/>
          <w:sz w:val="28"/>
        </w:rPr>
        <w:t xml:space="preserve"> service and the </w:t>
      </w:r>
      <w:proofErr w:type="spellStart"/>
      <w:r>
        <w:rPr>
          <w:rFonts w:ascii="Times New Roman" w:eastAsia="Times New Roman" w:hAnsi="Times New Roman" w:cs="Times New Roman"/>
          <w:i/>
          <w:sz w:val="28"/>
        </w:rPr>
        <w:t>regulations</w:t>
      </w:r>
      <w:proofErr w:type="spell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relating</w:t>
      </w:r>
      <w:proofErr w:type="spellEnd"/>
      <w:r>
        <w:rPr>
          <w:rFonts w:ascii="Times New Roman" w:eastAsia="Times New Roman" w:hAnsi="Times New Roman" w:cs="Times New Roman"/>
          <w:i/>
          <w:sz w:val="28"/>
        </w:rPr>
        <w:t xml:space="preserve"> to </w:t>
      </w:r>
      <w:proofErr w:type="spellStart"/>
      <w:r>
        <w:rPr>
          <w:rFonts w:ascii="Times New Roman" w:eastAsia="Times New Roman" w:hAnsi="Times New Roman" w:cs="Times New Roman"/>
          <w:i/>
          <w:sz w:val="28"/>
        </w:rPr>
        <w:t>fire</w:t>
      </w:r>
      <w:proofErr w:type="spell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prevention</w:t>
      </w:r>
      <w:proofErr w:type="spellEnd"/>
      <w:r>
        <w:rPr>
          <w:rFonts w:ascii="Times New Roman" w:eastAsia="Times New Roman" w:hAnsi="Times New Roman" w:cs="Times New Roman"/>
          <w:i/>
          <w:sz w:val="28"/>
        </w:rPr>
        <w:t xml:space="preserve">, the </w:t>
      </w:r>
      <w:proofErr w:type="spellStart"/>
      <w:r>
        <w:rPr>
          <w:rFonts w:ascii="Times New Roman" w:eastAsia="Times New Roman" w:hAnsi="Times New Roman" w:cs="Times New Roman"/>
          <w:i/>
          <w:sz w:val="28"/>
        </w:rPr>
        <w:t>laws</w:t>
      </w:r>
      <w:proofErr w:type="spellEnd"/>
      <w:r>
        <w:rPr>
          <w:rFonts w:ascii="Times New Roman" w:eastAsia="Times New Roman" w:hAnsi="Times New Roman" w:cs="Times New Roman"/>
          <w:i/>
          <w:sz w:val="28"/>
        </w:rPr>
        <w:t xml:space="preserve"> in force </w:t>
      </w:r>
      <w:proofErr w:type="spellStart"/>
      <w:r>
        <w:rPr>
          <w:rFonts w:ascii="Times New Roman" w:eastAsia="Times New Roman" w:hAnsi="Times New Roman" w:cs="Times New Roman"/>
          <w:i/>
          <w:sz w:val="28"/>
        </w:rPr>
        <w:t>regarding</w:t>
      </w:r>
      <w:proofErr w:type="spellEnd"/>
      <w:r>
        <w:rPr>
          <w:rFonts w:ascii="Times New Roman" w:eastAsia="Times New Roman" w:hAnsi="Times New Roman" w:cs="Times New Roman"/>
          <w:i/>
          <w:sz w:val="28"/>
        </w:rPr>
        <w:t xml:space="preserve"> work </w:t>
      </w:r>
      <w:proofErr w:type="spellStart"/>
      <w:r>
        <w:rPr>
          <w:rFonts w:ascii="Times New Roman" w:eastAsia="Times New Roman" w:hAnsi="Times New Roman" w:cs="Times New Roman"/>
          <w:i/>
          <w:sz w:val="28"/>
        </w:rPr>
        <w:t>safety</w:t>
      </w:r>
      <w:proofErr w:type="spellEnd"/>
      <w:r>
        <w:rPr>
          <w:rFonts w:ascii="Times New Roman" w:eastAsia="Times New Roman" w:hAnsi="Times New Roman" w:cs="Times New Roman"/>
          <w:i/>
          <w:sz w:val="28"/>
        </w:rPr>
        <w:t xml:space="preserve"> and the </w:t>
      </w:r>
      <w:proofErr w:type="spellStart"/>
      <w:r>
        <w:rPr>
          <w:rFonts w:ascii="Times New Roman" w:eastAsia="Times New Roman" w:hAnsi="Times New Roman" w:cs="Times New Roman"/>
          <w:i/>
          <w:sz w:val="28"/>
        </w:rPr>
        <w:t>professionalism</w:t>
      </w:r>
      <w:proofErr w:type="spellEnd"/>
      <w:r>
        <w:rPr>
          <w:rFonts w:ascii="Times New Roman" w:eastAsia="Times New Roman" w:hAnsi="Times New Roman" w:cs="Times New Roman"/>
          <w:i/>
          <w:sz w:val="28"/>
        </w:rPr>
        <w:t xml:space="preserve"> of the </w:t>
      </w:r>
      <w:proofErr w:type="spellStart"/>
      <w:r>
        <w:rPr>
          <w:rFonts w:ascii="Times New Roman" w:eastAsia="Times New Roman" w:hAnsi="Times New Roman" w:cs="Times New Roman"/>
          <w:i/>
          <w:sz w:val="28"/>
        </w:rPr>
        <w:t>worker</w:t>
      </w:r>
      <w:proofErr w:type="spellEnd"/>
      <w:r>
        <w:rPr>
          <w:rFonts w:ascii="Times New Roman" w:eastAsia="Times New Roman" w:hAnsi="Times New Roman" w:cs="Times New Roman"/>
          <w:i/>
          <w:sz w:val="28"/>
        </w:rPr>
        <w:t xml:space="preserve"> must be </w:t>
      </w:r>
      <w:proofErr w:type="spellStart"/>
      <w:r>
        <w:rPr>
          <w:rFonts w:ascii="Times New Roman" w:eastAsia="Times New Roman" w:hAnsi="Times New Roman" w:cs="Times New Roman"/>
          <w:i/>
          <w:sz w:val="28"/>
        </w:rPr>
        <w:t>taken</w:t>
      </w:r>
      <w:proofErr w:type="spell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into</w:t>
      </w:r>
      <w:proofErr w:type="spell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consideration</w:t>
      </w:r>
      <w:proofErr w:type="spellEnd"/>
      <w:r>
        <w:rPr>
          <w:rFonts w:ascii="Times New Roman" w:eastAsia="Times New Roman" w:hAnsi="Times New Roman" w:cs="Times New Roman"/>
          <w:i/>
          <w:sz w:val="28"/>
        </w:rPr>
        <w:t xml:space="preserve">. </w:t>
      </w:r>
    </w:p>
    <w:p w:rsidR="00AD770A" w:rsidRDefault="00AD770A" w:rsidP="00AD770A">
      <w:pPr>
        <w:spacing w:line="256" w:lineRule="auto"/>
        <w:ind w:left="-5" w:hanging="10"/>
        <w:rPr>
          <w:rFonts w:ascii="Times New Roman" w:eastAsia="Times New Roman" w:hAnsi="Times New Roman" w:cs="Times New Roman"/>
          <w:i/>
          <w:sz w:val="28"/>
        </w:rPr>
      </w:pPr>
      <w:r>
        <w:rPr>
          <w:rFonts w:ascii="Times New Roman" w:eastAsia="Times New Roman" w:hAnsi="Times New Roman" w:cs="Times New Roman"/>
          <w:i/>
          <w:sz w:val="28"/>
        </w:rPr>
        <w:t xml:space="preserve">The staff </w:t>
      </w:r>
      <w:proofErr w:type="spellStart"/>
      <w:r>
        <w:rPr>
          <w:rFonts w:ascii="Times New Roman" w:eastAsia="Times New Roman" w:hAnsi="Times New Roman" w:cs="Times New Roman"/>
          <w:i/>
          <w:sz w:val="28"/>
        </w:rPr>
        <w:t>who</w:t>
      </w:r>
      <w:proofErr w:type="spell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will</w:t>
      </w:r>
      <w:proofErr w:type="spellEnd"/>
      <w:r>
        <w:rPr>
          <w:rFonts w:ascii="Times New Roman" w:eastAsia="Times New Roman" w:hAnsi="Times New Roman" w:cs="Times New Roman"/>
          <w:i/>
          <w:sz w:val="28"/>
        </w:rPr>
        <w:t xml:space="preserve"> be </w:t>
      </w:r>
      <w:proofErr w:type="spellStart"/>
      <w:r>
        <w:rPr>
          <w:rFonts w:ascii="Times New Roman" w:eastAsia="Times New Roman" w:hAnsi="Times New Roman" w:cs="Times New Roman"/>
          <w:i/>
          <w:sz w:val="28"/>
        </w:rPr>
        <w:t>responsible</w:t>
      </w:r>
      <w:proofErr w:type="spellEnd"/>
      <w:r>
        <w:rPr>
          <w:rFonts w:ascii="Times New Roman" w:eastAsia="Times New Roman" w:hAnsi="Times New Roman" w:cs="Times New Roman"/>
          <w:i/>
          <w:sz w:val="28"/>
        </w:rPr>
        <w:t xml:space="preserve"> for use, </w:t>
      </w:r>
      <w:proofErr w:type="spellStart"/>
      <w:r>
        <w:rPr>
          <w:rFonts w:ascii="Times New Roman" w:eastAsia="Times New Roman" w:hAnsi="Times New Roman" w:cs="Times New Roman"/>
          <w:i/>
          <w:sz w:val="28"/>
        </w:rPr>
        <w:t>maintenance</w:t>
      </w:r>
      <w:proofErr w:type="spellEnd"/>
      <w:r>
        <w:rPr>
          <w:rFonts w:ascii="Times New Roman" w:eastAsia="Times New Roman" w:hAnsi="Times New Roman" w:cs="Times New Roman"/>
          <w:i/>
          <w:sz w:val="28"/>
        </w:rPr>
        <w:t xml:space="preserve"> and </w:t>
      </w:r>
      <w:proofErr w:type="spellStart"/>
      <w:r>
        <w:rPr>
          <w:rFonts w:ascii="Times New Roman" w:eastAsia="Times New Roman" w:hAnsi="Times New Roman" w:cs="Times New Roman"/>
          <w:i/>
          <w:sz w:val="28"/>
        </w:rPr>
        <w:t>repairs</w:t>
      </w:r>
      <w:proofErr w:type="spellEnd"/>
      <w:r>
        <w:rPr>
          <w:rFonts w:ascii="Times New Roman" w:eastAsia="Times New Roman" w:hAnsi="Times New Roman" w:cs="Times New Roman"/>
          <w:i/>
          <w:sz w:val="28"/>
        </w:rPr>
        <w:t xml:space="preserve"> must </w:t>
      </w:r>
      <w:proofErr w:type="spellStart"/>
      <w:r>
        <w:rPr>
          <w:rFonts w:ascii="Times New Roman" w:eastAsia="Times New Roman" w:hAnsi="Times New Roman" w:cs="Times New Roman"/>
          <w:i/>
          <w:sz w:val="28"/>
        </w:rPr>
        <w:t>carefully</w:t>
      </w:r>
      <w:proofErr w:type="spell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study</w:t>
      </w:r>
      <w:proofErr w:type="spellEnd"/>
      <w:r>
        <w:rPr>
          <w:rFonts w:ascii="Times New Roman" w:eastAsia="Times New Roman" w:hAnsi="Times New Roman" w:cs="Times New Roman"/>
          <w:i/>
          <w:sz w:val="28"/>
        </w:rPr>
        <w:t xml:space="preserve"> the </w:t>
      </w:r>
      <w:proofErr w:type="spellStart"/>
      <w:r>
        <w:rPr>
          <w:rFonts w:ascii="Times New Roman" w:eastAsia="Times New Roman" w:hAnsi="Times New Roman" w:cs="Times New Roman"/>
          <w:i/>
          <w:sz w:val="28"/>
        </w:rPr>
        <w:t>instructions</w:t>
      </w:r>
      <w:proofErr w:type="spell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contained</w:t>
      </w:r>
      <w:proofErr w:type="spellEnd"/>
      <w:r>
        <w:rPr>
          <w:rFonts w:ascii="Times New Roman" w:eastAsia="Times New Roman" w:hAnsi="Times New Roman" w:cs="Times New Roman"/>
          <w:i/>
          <w:sz w:val="28"/>
        </w:rPr>
        <w:t xml:space="preserve"> in </w:t>
      </w:r>
      <w:proofErr w:type="spellStart"/>
      <w:r>
        <w:rPr>
          <w:rFonts w:ascii="Times New Roman" w:eastAsia="Times New Roman" w:hAnsi="Times New Roman" w:cs="Times New Roman"/>
          <w:i/>
          <w:sz w:val="28"/>
        </w:rPr>
        <w:t>this</w:t>
      </w:r>
      <w:proofErr w:type="spell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manual</w:t>
      </w:r>
      <w:proofErr w:type="spell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What</w:t>
      </w:r>
      <w:proofErr w:type="spell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is</w:t>
      </w:r>
      <w:proofErr w:type="spell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indicated</w:t>
      </w:r>
      <w:proofErr w:type="spell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only</w:t>
      </w:r>
      <w:proofErr w:type="spell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serves</w:t>
      </w:r>
      <w:proofErr w:type="spellEnd"/>
      <w:r>
        <w:rPr>
          <w:rFonts w:ascii="Times New Roman" w:eastAsia="Times New Roman" w:hAnsi="Times New Roman" w:cs="Times New Roman"/>
          <w:i/>
          <w:sz w:val="28"/>
        </w:rPr>
        <w:t xml:space="preserve"> to </w:t>
      </w:r>
      <w:proofErr w:type="spellStart"/>
      <w:r>
        <w:rPr>
          <w:rFonts w:ascii="Times New Roman" w:eastAsia="Times New Roman" w:hAnsi="Times New Roman" w:cs="Times New Roman"/>
          <w:i/>
          <w:sz w:val="28"/>
        </w:rPr>
        <w:t>ensure</w:t>
      </w:r>
      <w:proofErr w:type="spellEnd"/>
      <w:r>
        <w:rPr>
          <w:rFonts w:ascii="Times New Roman" w:eastAsia="Times New Roman" w:hAnsi="Times New Roman" w:cs="Times New Roman"/>
          <w:i/>
          <w:sz w:val="28"/>
        </w:rPr>
        <w:t xml:space="preserve"> the </w:t>
      </w:r>
      <w:proofErr w:type="spellStart"/>
      <w:r>
        <w:rPr>
          <w:rFonts w:ascii="Times New Roman" w:eastAsia="Times New Roman" w:hAnsi="Times New Roman" w:cs="Times New Roman"/>
          <w:i/>
          <w:sz w:val="28"/>
        </w:rPr>
        <w:t>necessary</w:t>
      </w:r>
      <w:proofErr w:type="spell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safety</w:t>
      </w:r>
      <w:proofErr w:type="spellEnd"/>
      <w:r>
        <w:rPr>
          <w:rFonts w:ascii="Times New Roman" w:eastAsia="Times New Roman" w:hAnsi="Times New Roman" w:cs="Times New Roman"/>
          <w:i/>
          <w:sz w:val="28"/>
        </w:rPr>
        <w:t xml:space="preserve"> and </w:t>
      </w:r>
      <w:proofErr w:type="spellStart"/>
      <w:r>
        <w:rPr>
          <w:rFonts w:ascii="Times New Roman" w:eastAsia="Times New Roman" w:hAnsi="Times New Roman" w:cs="Times New Roman"/>
          <w:i/>
          <w:sz w:val="28"/>
        </w:rPr>
        <w:t>if</w:t>
      </w:r>
      <w:proofErr w:type="spellEnd"/>
      <w:r>
        <w:rPr>
          <w:rFonts w:ascii="Times New Roman" w:eastAsia="Times New Roman" w:hAnsi="Times New Roman" w:cs="Times New Roman"/>
          <w:i/>
          <w:sz w:val="28"/>
        </w:rPr>
        <w:t xml:space="preserve"> the </w:t>
      </w:r>
      <w:proofErr w:type="spellStart"/>
      <w:r>
        <w:rPr>
          <w:rFonts w:ascii="Times New Roman" w:eastAsia="Times New Roman" w:hAnsi="Times New Roman" w:cs="Times New Roman"/>
          <w:i/>
          <w:sz w:val="28"/>
        </w:rPr>
        <w:t>device</w:t>
      </w:r>
      <w:proofErr w:type="spell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is</w:t>
      </w:r>
      <w:proofErr w:type="spell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used</w:t>
      </w:r>
      <w:proofErr w:type="spellEnd"/>
      <w:r>
        <w:rPr>
          <w:rFonts w:ascii="Times New Roman" w:eastAsia="Times New Roman" w:hAnsi="Times New Roman" w:cs="Times New Roman"/>
          <w:i/>
          <w:sz w:val="28"/>
        </w:rPr>
        <w:t xml:space="preserve"> in an appropriate </w:t>
      </w:r>
      <w:proofErr w:type="spellStart"/>
      <w:r>
        <w:rPr>
          <w:rFonts w:ascii="Times New Roman" w:eastAsia="Times New Roman" w:hAnsi="Times New Roman" w:cs="Times New Roman"/>
          <w:i/>
          <w:sz w:val="28"/>
        </w:rPr>
        <w:t>manner</w:t>
      </w:r>
      <w:proofErr w:type="spellEnd"/>
      <w:r>
        <w:rPr>
          <w:rFonts w:ascii="Times New Roman" w:eastAsia="Times New Roman" w:hAnsi="Times New Roman" w:cs="Times New Roman"/>
          <w:i/>
          <w:sz w:val="28"/>
        </w:rPr>
        <w:t xml:space="preserve"> and </w:t>
      </w:r>
      <w:proofErr w:type="spellStart"/>
      <w:r>
        <w:rPr>
          <w:rFonts w:ascii="Times New Roman" w:eastAsia="Times New Roman" w:hAnsi="Times New Roman" w:cs="Times New Roman"/>
          <w:i/>
          <w:sz w:val="28"/>
        </w:rPr>
        <w:t>maintained</w:t>
      </w:r>
      <w:proofErr w:type="spell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as</w:t>
      </w:r>
      <w:proofErr w:type="spell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intended</w:t>
      </w:r>
      <w:proofErr w:type="spellEnd"/>
      <w:r>
        <w:rPr>
          <w:rFonts w:ascii="Times New Roman" w:eastAsia="Times New Roman" w:hAnsi="Times New Roman" w:cs="Times New Roman"/>
          <w:i/>
          <w:sz w:val="28"/>
        </w:rPr>
        <w:t xml:space="preserve">. The </w:t>
      </w:r>
      <w:proofErr w:type="spellStart"/>
      <w:r>
        <w:rPr>
          <w:rFonts w:ascii="Times New Roman" w:eastAsia="Times New Roman" w:hAnsi="Times New Roman" w:cs="Times New Roman"/>
          <w:i/>
          <w:sz w:val="28"/>
        </w:rPr>
        <w:t>user</w:t>
      </w:r>
      <w:proofErr w:type="spellEnd"/>
      <w:r>
        <w:rPr>
          <w:rFonts w:ascii="Times New Roman" w:eastAsia="Times New Roman" w:hAnsi="Times New Roman" w:cs="Times New Roman"/>
          <w:i/>
          <w:sz w:val="28"/>
        </w:rPr>
        <w:t xml:space="preserve">, in </w:t>
      </w:r>
      <w:proofErr w:type="spellStart"/>
      <w:r>
        <w:rPr>
          <w:rFonts w:ascii="Times New Roman" w:eastAsia="Times New Roman" w:hAnsi="Times New Roman" w:cs="Times New Roman"/>
          <w:i/>
          <w:sz w:val="28"/>
        </w:rPr>
        <w:t>carrying</w:t>
      </w:r>
      <w:proofErr w:type="spellEnd"/>
      <w:r>
        <w:rPr>
          <w:rFonts w:ascii="Times New Roman" w:eastAsia="Times New Roman" w:hAnsi="Times New Roman" w:cs="Times New Roman"/>
          <w:i/>
          <w:sz w:val="28"/>
        </w:rPr>
        <w:t xml:space="preserve"> out the </w:t>
      </w:r>
      <w:proofErr w:type="spellStart"/>
      <w:r>
        <w:rPr>
          <w:rFonts w:ascii="Times New Roman" w:eastAsia="Times New Roman" w:hAnsi="Times New Roman" w:cs="Times New Roman"/>
          <w:i/>
          <w:sz w:val="28"/>
        </w:rPr>
        <w:t>operations</w:t>
      </w:r>
      <w:proofErr w:type="spell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is</w:t>
      </w:r>
      <w:proofErr w:type="spell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required</w:t>
      </w:r>
      <w:proofErr w:type="spellEnd"/>
      <w:r>
        <w:rPr>
          <w:rFonts w:ascii="Times New Roman" w:eastAsia="Times New Roman" w:hAnsi="Times New Roman" w:cs="Times New Roman"/>
          <w:i/>
          <w:sz w:val="28"/>
        </w:rPr>
        <w:t xml:space="preserve"> to </w:t>
      </w:r>
      <w:proofErr w:type="spellStart"/>
      <w:r>
        <w:rPr>
          <w:rFonts w:ascii="Times New Roman" w:eastAsia="Times New Roman" w:hAnsi="Times New Roman" w:cs="Times New Roman"/>
          <w:i/>
          <w:sz w:val="28"/>
        </w:rPr>
        <w:t>safeguard</w:t>
      </w:r>
      <w:proofErr w:type="spell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safety</w:t>
      </w:r>
      <w:proofErr w:type="spell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without</w:t>
      </w:r>
      <w:proofErr w:type="spell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creating</w:t>
      </w:r>
      <w:proofErr w:type="spell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serious</w:t>
      </w:r>
      <w:proofErr w:type="spellEnd"/>
      <w:r>
        <w:rPr>
          <w:rFonts w:ascii="Times New Roman" w:eastAsia="Times New Roman" w:hAnsi="Times New Roman" w:cs="Times New Roman"/>
          <w:i/>
          <w:sz w:val="28"/>
        </w:rPr>
        <w:t xml:space="preserve"> </w:t>
      </w:r>
      <w:proofErr w:type="spellStart"/>
      <w:r>
        <w:rPr>
          <w:rFonts w:ascii="Times New Roman" w:eastAsia="Times New Roman" w:hAnsi="Times New Roman" w:cs="Times New Roman"/>
          <w:i/>
          <w:sz w:val="28"/>
        </w:rPr>
        <w:t>problems</w:t>
      </w:r>
      <w:proofErr w:type="spellEnd"/>
      <w:r>
        <w:rPr>
          <w:rFonts w:ascii="Times New Roman" w:eastAsia="Times New Roman" w:hAnsi="Times New Roman" w:cs="Times New Roman"/>
          <w:i/>
          <w:sz w:val="28"/>
        </w:rPr>
        <w:t xml:space="preserve">. </w:t>
      </w:r>
    </w:p>
    <w:p w:rsidR="00D90E29" w:rsidRDefault="00D90E29" w:rsidP="00AD770A">
      <w:pPr>
        <w:spacing w:line="256" w:lineRule="auto"/>
        <w:ind w:left="-5" w:hanging="10"/>
        <w:rPr>
          <w:rFonts w:ascii="Times New Roman" w:eastAsia="Times New Roman" w:hAnsi="Times New Roman" w:cs="Times New Roman"/>
          <w:i/>
          <w:sz w:val="28"/>
        </w:rPr>
      </w:pPr>
    </w:p>
    <w:p w:rsidR="00D90E29" w:rsidRDefault="00D90E29" w:rsidP="00AD770A">
      <w:pPr>
        <w:spacing w:line="256" w:lineRule="auto"/>
        <w:ind w:left="-5" w:hanging="10"/>
        <w:rPr>
          <w:rFonts w:ascii="Times New Roman" w:eastAsia="Times New Roman" w:hAnsi="Times New Roman" w:cs="Times New Roman"/>
          <w:i/>
          <w:sz w:val="28"/>
        </w:rPr>
      </w:pPr>
    </w:p>
    <w:p w:rsidR="00D90E29" w:rsidRDefault="00D90E29" w:rsidP="00D90E29">
      <w:pPr>
        <w:rPr>
          <w:rFonts w:ascii="Times New Roman" w:hAnsi="Times New Roman" w:cs="Times New Roman"/>
          <w:b/>
          <w:sz w:val="40"/>
          <w:szCs w:val="40"/>
        </w:rPr>
      </w:pPr>
    </w:p>
    <w:p w:rsidR="00D90E29" w:rsidRDefault="00D90E29" w:rsidP="00D90E29">
      <w:pPr>
        <w:rPr>
          <w:rFonts w:ascii="Times New Roman" w:hAnsi="Times New Roman" w:cs="Times New Roman"/>
          <w:b/>
          <w:i/>
          <w:sz w:val="40"/>
          <w:szCs w:val="40"/>
        </w:rPr>
      </w:pPr>
      <w:r>
        <w:rPr>
          <w:rFonts w:ascii="Times New Roman" w:hAnsi="Times New Roman" w:cs="Times New Roman"/>
          <w:b/>
          <w:sz w:val="40"/>
          <w:szCs w:val="40"/>
        </w:rPr>
        <w:t>INDICE/</w:t>
      </w:r>
      <w:r>
        <w:rPr>
          <w:rFonts w:ascii="Times New Roman" w:hAnsi="Times New Roman" w:cs="Times New Roman"/>
          <w:b/>
          <w:i/>
          <w:sz w:val="40"/>
          <w:szCs w:val="40"/>
        </w:rPr>
        <w:t>Index</w:t>
      </w:r>
    </w:p>
    <w:p w:rsidR="00D90E29" w:rsidRDefault="00D90E29" w:rsidP="00D90E29">
      <w:pPr>
        <w:rPr>
          <w:rFonts w:ascii="Times New Roman" w:hAnsi="Times New Roman" w:cs="Times New Roman"/>
          <w:sz w:val="32"/>
          <w:szCs w:val="32"/>
        </w:rPr>
      </w:pPr>
    </w:p>
    <w:p w:rsidR="00D90E29" w:rsidRPr="00A5676A" w:rsidRDefault="00D90E29" w:rsidP="00D90E29">
      <w:pPr>
        <w:rPr>
          <w:rFonts w:ascii="Times New Roman" w:hAnsi="Times New Roman" w:cs="Times New Roman"/>
          <w:sz w:val="28"/>
          <w:szCs w:val="28"/>
          <w:u w:val="single"/>
        </w:rPr>
      </w:pPr>
      <w:r w:rsidRPr="00A5676A">
        <w:rPr>
          <w:rFonts w:ascii="Times New Roman" w:hAnsi="Times New Roman" w:cs="Times New Roman"/>
          <w:sz w:val="28"/>
          <w:szCs w:val="28"/>
          <w:u w:val="single"/>
        </w:rPr>
        <w:t>Avvertenze/</w:t>
      </w:r>
      <w:proofErr w:type="spellStart"/>
      <w:r w:rsidRPr="00A5676A">
        <w:rPr>
          <w:rFonts w:ascii="Times New Roman" w:hAnsi="Times New Roman" w:cs="Times New Roman"/>
          <w:i/>
          <w:sz w:val="28"/>
          <w:szCs w:val="28"/>
          <w:u w:val="single"/>
        </w:rPr>
        <w:t>Warning</w:t>
      </w:r>
      <w:proofErr w:type="spellEnd"/>
      <w:r w:rsidRPr="00A5676A">
        <w:rPr>
          <w:rFonts w:ascii="Times New Roman" w:hAnsi="Times New Roman" w:cs="Times New Roman"/>
          <w:sz w:val="28"/>
          <w:szCs w:val="28"/>
          <w:u w:val="single"/>
        </w:rPr>
        <w:tab/>
      </w:r>
      <w:r w:rsidRPr="00A5676A">
        <w:rPr>
          <w:rFonts w:ascii="Times New Roman" w:hAnsi="Times New Roman" w:cs="Times New Roman"/>
          <w:sz w:val="28"/>
          <w:szCs w:val="28"/>
          <w:u w:val="single"/>
        </w:rPr>
        <w:tab/>
      </w:r>
      <w:r w:rsidRPr="00A5676A">
        <w:rPr>
          <w:rFonts w:ascii="Times New Roman" w:hAnsi="Times New Roman" w:cs="Times New Roman"/>
          <w:sz w:val="28"/>
          <w:szCs w:val="28"/>
          <w:u w:val="single"/>
        </w:rPr>
        <w:tab/>
      </w:r>
      <w:r w:rsidRPr="00A5676A">
        <w:rPr>
          <w:rFonts w:ascii="Times New Roman" w:hAnsi="Times New Roman" w:cs="Times New Roman"/>
          <w:sz w:val="28"/>
          <w:szCs w:val="28"/>
          <w:u w:val="single"/>
        </w:rPr>
        <w:tab/>
      </w:r>
      <w:r w:rsidRPr="00A5676A">
        <w:rPr>
          <w:rFonts w:ascii="Times New Roman" w:hAnsi="Times New Roman" w:cs="Times New Roman"/>
          <w:sz w:val="28"/>
          <w:szCs w:val="28"/>
          <w:u w:val="single"/>
        </w:rPr>
        <w:tab/>
      </w:r>
      <w:r w:rsidRPr="00A5676A">
        <w:rPr>
          <w:rFonts w:ascii="Times New Roman" w:hAnsi="Times New Roman" w:cs="Times New Roman"/>
          <w:sz w:val="28"/>
          <w:szCs w:val="28"/>
          <w:u w:val="single"/>
        </w:rPr>
        <w:tab/>
      </w:r>
      <w:r w:rsidRPr="00A5676A">
        <w:rPr>
          <w:rFonts w:ascii="Times New Roman" w:hAnsi="Times New Roman" w:cs="Times New Roman"/>
          <w:sz w:val="28"/>
          <w:szCs w:val="28"/>
          <w:u w:val="single"/>
        </w:rPr>
        <w:tab/>
      </w:r>
      <w:r w:rsidRPr="00A5676A">
        <w:rPr>
          <w:rFonts w:ascii="Times New Roman" w:hAnsi="Times New Roman" w:cs="Times New Roman"/>
          <w:sz w:val="28"/>
          <w:szCs w:val="28"/>
          <w:u w:val="single"/>
        </w:rPr>
        <w:tab/>
      </w:r>
      <w:r w:rsidRPr="00A5676A">
        <w:rPr>
          <w:rFonts w:ascii="Times New Roman" w:hAnsi="Times New Roman" w:cs="Times New Roman"/>
          <w:sz w:val="28"/>
          <w:szCs w:val="28"/>
          <w:u w:val="single"/>
        </w:rPr>
        <w:tab/>
        <w:t>pag. 3</w:t>
      </w:r>
    </w:p>
    <w:p w:rsidR="00D90E29" w:rsidRPr="00A5676A" w:rsidRDefault="00D90E29" w:rsidP="00D90E29">
      <w:pPr>
        <w:rPr>
          <w:rFonts w:ascii="Times New Roman" w:hAnsi="Times New Roman" w:cs="Times New Roman"/>
          <w:sz w:val="28"/>
          <w:szCs w:val="28"/>
          <w:u w:val="single"/>
        </w:rPr>
      </w:pPr>
      <w:r w:rsidRPr="00A5676A">
        <w:rPr>
          <w:rFonts w:ascii="Times New Roman" w:hAnsi="Times New Roman" w:cs="Times New Roman"/>
          <w:sz w:val="28"/>
          <w:szCs w:val="28"/>
          <w:u w:val="single"/>
        </w:rPr>
        <w:t>Indicazioni montaggio bruciatore/</w:t>
      </w:r>
      <w:proofErr w:type="spellStart"/>
      <w:r w:rsidRPr="00A5676A">
        <w:rPr>
          <w:rFonts w:ascii="Times New Roman" w:hAnsi="Times New Roman" w:cs="Times New Roman"/>
          <w:i/>
          <w:sz w:val="28"/>
          <w:szCs w:val="28"/>
          <w:u w:val="single"/>
        </w:rPr>
        <w:t>Burner</w:t>
      </w:r>
      <w:proofErr w:type="spellEnd"/>
      <w:r w:rsidRPr="00A5676A">
        <w:rPr>
          <w:rFonts w:ascii="Times New Roman" w:hAnsi="Times New Roman" w:cs="Times New Roman"/>
          <w:i/>
          <w:sz w:val="28"/>
          <w:szCs w:val="28"/>
          <w:u w:val="single"/>
        </w:rPr>
        <w:t xml:space="preserve"> Assembly </w:t>
      </w:r>
      <w:proofErr w:type="spellStart"/>
      <w:r w:rsidRPr="00A5676A">
        <w:rPr>
          <w:rFonts w:ascii="Times New Roman" w:hAnsi="Times New Roman" w:cs="Times New Roman"/>
          <w:i/>
          <w:sz w:val="28"/>
          <w:szCs w:val="28"/>
          <w:u w:val="single"/>
        </w:rPr>
        <w:t>Instructions</w:t>
      </w:r>
      <w:proofErr w:type="spellEnd"/>
      <w:r w:rsidRPr="00A5676A">
        <w:rPr>
          <w:rFonts w:ascii="Times New Roman" w:hAnsi="Times New Roman" w:cs="Times New Roman"/>
          <w:sz w:val="28"/>
          <w:szCs w:val="28"/>
          <w:u w:val="single"/>
        </w:rPr>
        <w:tab/>
      </w:r>
      <w:r>
        <w:rPr>
          <w:rFonts w:ascii="Times New Roman" w:hAnsi="Times New Roman" w:cs="Times New Roman"/>
          <w:sz w:val="28"/>
          <w:szCs w:val="28"/>
          <w:u w:val="single"/>
        </w:rPr>
        <w:tab/>
      </w:r>
      <w:r w:rsidRPr="00A5676A">
        <w:rPr>
          <w:rFonts w:ascii="Times New Roman" w:hAnsi="Times New Roman" w:cs="Times New Roman"/>
          <w:sz w:val="28"/>
          <w:szCs w:val="28"/>
          <w:u w:val="single"/>
        </w:rPr>
        <w:t>pag. 4</w:t>
      </w:r>
    </w:p>
    <w:p w:rsidR="00D90E29" w:rsidRPr="00A5676A" w:rsidRDefault="00D90E29" w:rsidP="00D90E29">
      <w:pPr>
        <w:rPr>
          <w:rFonts w:ascii="Times New Roman" w:hAnsi="Times New Roman" w:cs="Times New Roman"/>
          <w:sz w:val="28"/>
          <w:szCs w:val="28"/>
          <w:u w:val="single"/>
        </w:rPr>
      </w:pPr>
      <w:r w:rsidRPr="00A5676A">
        <w:rPr>
          <w:rFonts w:ascii="Times New Roman" w:hAnsi="Times New Roman" w:cs="Times New Roman"/>
          <w:sz w:val="28"/>
          <w:szCs w:val="28"/>
          <w:u w:val="single"/>
        </w:rPr>
        <w:t>Tabella consumi/</w:t>
      </w:r>
      <w:proofErr w:type="spellStart"/>
      <w:r w:rsidRPr="00A5676A">
        <w:rPr>
          <w:rFonts w:ascii="Times New Roman" w:hAnsi="Times New Roman" w:cs="Times New Roman"/>
          <w:i/>
          <w:sz w:val="28"/>
          <w:szCs w:val="28"/>
          <w:u w:val="single"/>
        </w:rPr>
        <w:t>Consumption</w:t>
      </w:r>
      <w:proofErr w:type="spellEnd"/>
      <w:r w:rsidRPr="00A5676A">
        <w:rPr>
          <w:rFonts w:ascii="Times New Roman" w:hAnsi="Times New Roman" w:cs="Times New Roman"/>
          <w:i/>
          <w:sz w:val="28"/>
          <w:szCs w:val="28"/>
          <w:u w:val="single"/>
        </w:rPr>
        <w:t xml:space="preserve"> </w:t>
      </w:r>
      <w:proofErr w:type="spellStart"/>
      <w:r w:rsidRPr="00A5676A">
        <w:rPr>
          <w:rFonts w:ascii="Times New Roman" w:hAnsi="Times New Roman" w:cs="Times New Roman"/>
          <w:i/>
          <w:sz w:val="28"/>
          <w:szCs w:val="28"/>
          <w:u w:val="single"/>
        </w:rPr>
        <w:t>Table</w:t>
      </w:r>
      <w:proofErr w:type="spellEnd"/>
      <w:r w:rsidRPr="00A5676A">
        <w:rPr>
          <w:rFonts w:ascii="Times New Roman" w:hAnsi="Times New Roman" w:cs="Times New Roman"/>
          <w:sz w:val="28"/>
          <w:szCs w:val="28"/>
          <w:u w:val="single"/>
        </w:rPr>
        <w:t xml:space="preserve">           </w:t>
      </w:r>
      <w:r w:rsidRPr="00A5676A">
        <w:rPr>
          <w:rFonts w:ascii="Times New Roman" w:hAnsi="Times New Roman" w:cs="Times New Roman"/>
          <w:sz w:val="28"/>
          <w:szCs w:val="28"/>
          <w:u w:val="single"/>
        </w:rPr>
        <w:tab/>
      </w:r>
      <w:r w:rsidRPr="00A5676A">
        <w:rPr>
          <w:rFonts w:ascii="Times New Roman" w:hAnsi="Times New Roman" w:cs="Times New Roman"/>
          <w:sz w:val="28"/>
          <w:szCs w:val="28"/>
          <w:u w:val="single"/>
        </w:rPr>
        <w:tab/>
      </w:r>
      <w:r w:rsidRPr="00A5676A">
        <w:rPr>
          <w:rFonts w:ascii="Times New Roman" w:hAnsi="Times New Roman" w:cs="Times New Roman"/>
          <w:sz w:val="28"/>
          <w:szCs w:val="28"/>
          <w:u w:val="single"/>
        </w:rPr>
        <w:tab/>
      </w:r>
      <w:r w:rsidRPr="00A5676A">
        <w:rPr>
          <w:rFonts w:ascii="Times New Roman" w:hAnsi="Times New Roman" w:cs="Times New Roman"/>
          <w:sz w:val="28"/>
          <w:szCs w:val="28"/>
          <w:u w:val="single"/>
        </w:rPr>
        <w:tab/>
      </w:r>
      <w:r w:rsidRPr="00A5676A">
        <w:rPr>
          <w:rFonts w:ascii="Times New Roman" w:hAnsi="Times New Roman" w:cs="Times New Roman"/>
          <w:sz w:val="28"/>
          <w:szCs w:val="28"/>
          <w:u w:val="single"/>
        </w:rPr>
        <w:tab/>
      </w:r>
      <w:r>
        <w:rPr>
          <w:rFonts w:ascii="Times New Roman" w:hAnsi="Times New Roman" w:cs="Times New Roman"/>
          <w:sz w:val="28"/>
          <w:szCs w:val="28"/>
          <w:u w:val="single"/>
        </w:rPr>
        <w:tab/>
      </w:r>
      <w:r w:rsidRPr="00A5676A">
        <w:rPr>
          <w:rFonts w:ascii="Times New Roman" w:hAnsi="Times New Roman" w:cs="Times New Roman"/>
          <w:sz w:val="28"/>
          <w:szCs w:val="28"/>
          <w:u w:val="single"/>
        </w:rPr>
        <w:t>pag. 4</w:t>
      </w:r>
    </w:p>
    <w:p w:rsidR="00D90E29" w:rsidRPr="00A5676A" w:rsidRDefault="00D90E29" w:rsidP="00D90E29">
      <w:pPr>
        <w:rPr>
          <w:rFonts w:ascii="Times New Roman" w:hAnsi="Times New Roman" w:cs="Times New Roman"/>
          <w:sz w:val="28"/>
          <w:szCs w:val="28"/>
          <w:u w:val="single"/>
        </w:rPr>
      </w:pPr>
      <w:r w:rsidRPr="00A5676A">
        <w:rPr>
          <w:rFonts w:ascii="Times New Roman" w:hAnsi="Times New Roman" w:cs="Times New Roman"/>
          <w:sz w:val="28"/>
          <w:szCs w:val="28"/>
          <w:u w:val="single"/>
        </w:rPr>
        <w:t>Possibili predisposizioni bruciatore/</w:t>
      </w:r>
      <w:proofErr w:type="spellStart"/>
      <w:r w:rsidRPr="00A5676A">
        <w:rPr>
          <w:rFonts w:ascii="Times New Roman" w:hAnsi="Times New Roman" w:cs="Times New Roman"/>
          <w:i/>
          <w:sz w:val="28"/>
          <w:szCs w:val="28"/>
          <w:u w:val="single"/>
        </w:rPr>
        <w:t>Burner</w:t>
      </w:r>
      <w:proofErr w:type="spellEnd"/>
      <w:r w:rsidRPr="00A5676A">
        <w:rPr>
          <w:rFonts w:ascii="Times New Roman" w:hAnsi="Times New Roman" w:cs="Times New Roman"/>
          <w:i/>
          <w:sz w:val="28"/>
          <w:szCs w:val="28"/>
          <w:u w:val="single"/>
        </w:rPr>
        <w:t xml:space="preserve"> </w:t>
      </w:r>
      <w:proofErr w:type="spellStart"/>
      <w:r w:rsidRPr="00A5676A">
        <w:rPr>
          <w:rFonts w:ascii="Times New Roman" w:hAnsi="Times New Roman" w:cs="Times New Roman"/>
          <w:i/>
          <w:sz w:val="28"/>
          <w:szCs w:val="28"/>
          <w:u w:val="single"/>
        </w:rPr>
        <w:t>Predispositions</w:t>
      </w:r>
      <w:proofErr w:type="spellEnd"/>
      <w:r w:rsidRPr="00A5676A">
        <w:rPr>
          <w:rFonts w:ascii="Times New Roman" w:hAnsi="Times New Roman" w:cs="Times New Roman"/>
          <w:sz w:val="28"/>
          <w:szCs w:val="28"/>
          <w:u w:val="single"/>
        </w:rPr>
        <w:tab/>
      </w:r>
      <w:r w:rsidRPr="00A5676A">
        <w:rPr>
          <w:rFonts w:ascii="Times New Roman" w:hAnsi="Times New Roman" w:cs="Times New Roman"/>
          <w:sz w:val="28"/>
          <w:szCs w:val="28"/>
          <w:u w:val="single"/>
        </w:rPr>
        <w:tab/>
      </w:r>
      <w:r>
        <w:rPr>
          <w:rFonts w:ascii="Times New Roman" w:hAnsi="Times New Roman" w:cs="Times New Roman"/>
          <w:sz w:val="28"/>
          <w:szCs w:val="28"/>
          <w:u w:val="single"/>
        </w:rPr>
        <w:tab/>
      </w:r>
      <w:r w:rsidRPr="00A5676A">
        <w:rPr>
          <w:rFonts w:ascii="Times New Roman" w:hAnsi="Times New Roman" w:cs="Times New Roman"/>
          <w:sz w:val="28"/>
          <w:szCs w:val="28"/>
          <w:u w:val="single"/>
        </w:rPr>
        <w:t>pag. 5</w:t>
      </w:r>
    </w:p>
    <w:p w:rsidR="00D90E29" w:rsidRPr="00A5676A" w:rsidRDefault="00D90E29" w:rsidP="00D90E29">
      <w:pPr>
        <w:rPr>
          <w:rFonts w:ascii="Times New Roman" w:hAnsi="Times New Roman" w:cs="Times New Roman"/>
          <w:sz w:val="28"/>
          <w:szCs w:val="28"/>
          <w:u w:val="single"/>
        </w:rPr>
      </w:pPr>
      <w:r w:rsidRPr="00A5676A">
        <w:rPr>
          <w:rFonts w:ascii="Times New Roman" w:hAnsi="Times New Roman" w:cs="Times New Roman"/>
          <w:sz w:val="28"/>
          <w:szCs w:val="28"/>
          <w:u w:val="single"/>
        </w:rPr>
        <w:t>Corretta installazione bruciatore/</w:t>
      </w:r>
      <w:proofErr w:type="spellStart"/>
      <w:r w:rsidRPr="00A5676A">
        <w:rPr>
          <w:rFonts w:ascii="Times New Roman" w:hAnsi="Times New Roman" w:cs="Times New Roman"/>
          <w:i/>
          <w:sz w:val="28"/>
          <w:szCs w:val="28"/>
          <w:u w:val="single"/>
        </w:rPr>
        <w:t>Correct</w:t>
      </w:r>
      <w:proofErr w:type="spellEnd"/>
      <w:r w:rsidRPr="00A5676A">
        <w:rPr>
          <w:rFonts w:ascii="Times New Roman" w:hAnsi="Times New Roman" w:cs="Times New Roman"/>
          <w:i/>
          <w:sz w:val="28"/>
          <w:szCs w:val="28"/>
          <w:u w:val="single"/>
        </w:rPr>
        <w:t xml:space="preserve"> </w:t>
      </w:r>
      <w:proofErr w:type="spellStart"/>
      <w:r w:rsidRPr="00A5676A">
        <w:rPr>
          <w:rFonts w:ascii="Times New Roman" w:hAnsi="Times New Roman" w:cs="Times New Roman"/>
          <w:i/>
          <w:sz w:val="28"/>
          <w:szCs w:val="28"/>
          <w:u w:val="single"/>
        </w:rPr>
        <w:t>burner</w:t>
      </w:r>
      <w:proofErr w:type="spellEnd"/>
      <w:r w:rsidRPr="00A5676A">
        <w:rPr>
          <w:rFonts w:ascii="Times New Roman" w:hAnsi="Times New Roman" w:cs="Times New Roman"/>
          <w:i/>
          <w:sz w:val="28"/>
          <w:szCs w:val="28"/>
          <w:u w:val="single"/>
        </w:rPr>
        <w:t xml:space="preserve"> </w:t>
      </w:r>
      <w:proofErr w:type="spellStart"/>
      <w:r w:rsidRPr="00A5676A">
        <w:rPr>
          <w:rFonts w:ascii="Times New Roman" w:hAnsi="Times New Roman" w:cs="Times New Roman"/>
          <w:i/>
          <w:sz w:val="28"/>
          <w:szCs w:val="28"/>
          <w:u w:val="single"/>
        </w:rPr>
        <w:t>installation</w:t>
      </w:r>
      <w:proofErr w:type="spellEnd"/>
      <w:r w:rsidRPr="00A5676A">
        <w:rPr>
          <w:rFonts w:ascii="Times New Roman" w:hAnsi="Times New Roman" w:cs="Times New Roman"/>
          <w:i/>
          <w:sz w:val="28"/>
          <w:szCs w:val="28"/>
          <w:u w:val="single"/>
        </w:rPr>
        <w:tab/>
      </w:r>
      <w:r w:rsidRPr="00A5676A">
        <w:rPr>
          <w:rFonts w:ascii="Times New Roman" w:hAnsi="Times New Roman" w:cs="Times New Roman"/>
          <w:i/>
          <w:sz w:val="28"/>
          <w:szCs w:val="28"/>
          <w:u w:val="single"/>
        </w:rPr>
        <w:tab/>
      </w:r>
      <w:r>
        <w:rPr>
          <w:rFonts w:ascii="Times New Roman" w:hAnsi="Times New Roman" w:cs="Times New Roman"/>
          <w:i/>
          <w:sz w:val="28"/>
          <w:szCs w:val="28"/>
          <w:u w:val="single"/>
        </w:rPr>
        <w:tab/>
      </w:r>
      <w:r w:rsidRPr="00A5676A">
        <w:rPr>
          <w:rFonts w:ascii="Times New Roman" w:hAnsi="Times New Roman" w:cs="Times New Roman"/>
          <w:sz w:val="28"/>
          <w:szCs w:val="28"/>
          <w:u w:val="single"/>
        </w:rPr>
        <w:t>pag. 5</w:t>
      </w:r>
    </w:p>
    <w:p w:rsidR="00D90E29" w:rsidRDefault="00D90E29" w:rsidP="00D90E29">
      <w:pPr>
        <w:rPr>
          <w:rFonts w:ascii="Times New Roman" w:hAnsi="Times New Roman" w:cs="Times New Roman"/>
          <w:sz w:val="28"/>
          <w:szCs w:val="28"/>
          <w:u w:val="single"/>
        </w:rPr>
      </w:pPr>
      <w:r w:rsidRPr="00A5676A">
        <w:rPr>
          <w:rFonts w:ascii="Times New Roman" w:hAnsi="Times New Roman" w:cs="Times New Roman"/>
          <w:sz w:val="28"/>
          <w:szCs w:val="28"/>
          <w:u w:val="single"/>
        </w:rPr>
        <w:t>Componenti e montaggio bruciatore/</w:t>
      </w:r>
      <w:r w:rsidRPr="00A5676A">
        <w:rPr>
          <w:rFonts w:ascii="Times New Roman" w:hAnsi="Times New Roman" w:cs="Times New Roman"/>
          <w:i/>
          <w:sz w:val="28"/>
          <w:szCs w:val="28"/>
          <w:u w:val="single"/>
        </w:rPr>
        <w:t xml:space="preserve">Components and </w:t>
      </w:r>
      <w:proofErr w:type="spellStart"/>
      <w:r w:rsidRPr="00A5676A">
        <w:rPr>
          <w:rFonts w:ascii="Times New Roman" w:hAnsi="Times New Roman" w:cs="Times New Roman"/>
          <w:i/>
          <w:sz w:val="28"/>
          <w:szCs w:val="28"/>
          <w:u w:val="single"/>
        </w:rPr>
        <w:t>burner</w:t>
      </w:r>
      <w:proofErr w:type="spellEnd"/>
      <w:r w:rsidRPr="00A5676A">
        <w:rPr>
          <w:rFonts w:ascii="Times New Roman" w:hAnsi="Times New Roman" w:cs="Times New Roman"/>
          <w:i/>
          <w:sz w:val="28"/>
          <w:szCs w:val="28"/>
          <w:u w:val="single"/>
        </w:rPr>
        <w:t xml:space="preserve"> </w:t>
      </w:r>
      <w:proofErr w:type="spellStart"/>
      <w:r w:rsidRPr="00A5676A">
        <w:rPr>
          <w:rFonts w:ascii="Times New Roman" w:hAnsi="Times New Roman" w:cs="Times New Roman"/>
          <w:i/>
          <w:sz w:val="28"/>
          <w:szCs w:val="28"/>
          <w:u w:val="single"/>
        </w:rPr>
        <w:t>assembly</w:t>
      </w:r>
      <w:proofErr w:type="spellEnd"/>
      <w:r>
        <w:rPr>
          <w:rFonts w:ascii="Times New Roman" w:hAnsi="Times New Roman" w:cs="Times New Roman"/>
          <w:sz w:val="28"/>
          <w:szCs w:val="28"/>
          <w:u w:val="single"/>
        </w:rPr>
        <w:tab/>
        <w:t>pag. 6</w:t>
      </w:r>
    </w:p>
    <w:p w:rsidR="00D90E29" w:rsidRDefault="00D90E29" w:rsidP="00D90E29">
      <w:pPr>
        <w:rPr>
          <w:rFonts w:ascii="Times New Roman" w:hAnsi="Times New Roman" w:cs="Times New Roman"/>
          <w:sz w:val="28"/>
          <w:szCs w:val="28"/>
          <w:u w:val="single"/>
        </w:rPr>
      </w:pPr>
      <w:r>
        <w:rPr>
          <w:rFonts w:ascii="Times New Roman" w:hAnsi="Times New Roman" w:cs="Times New Roman"/>
          <w:sz w:val="28"/>
          <w:szCs w:val="28"/>
          <w:u w:val="single"/>
        </w:rPr>
        <w:t>Foratura forno e collegamento al gas/</w:t>
      </w:r>
      <w:proofErr w:type="spellStart"/>
      <w:r w:rsidRPr="00A5676A">
        <w:rPr>
          <w:rFonts w:ascii="Times New Roman" w:hAnsi="Times New Roman" w:cs="Times New Roman"/>
          <w:i/>
          <w:sz w:val="28"/>
          <w:szCs w:val="28"/>
          <w:u w:val="single"/>
        </w:rPr>
        <w:t>Oven</w:t>
      </w:r>
      <w:proofErr w:type="spellEnd"/>
      <w:r w:rsidRPr="00A5676A">
        <w:rPr>
          <w:rFonts w:ascii="Times New Roman" w:hAnsi="Times New Roman" w:cs="Times New Roman"/>
          <w:i/>
          <w:sz w:val="28"/>
          <w:szCs w:val="28"/>
          <w:u w:val="single"/>
        </w:rPr>
        <w:t xml:space="preserve"> </w:t>
      </w:r>
      <w:proofErr w:type="spellStart"/>
      <w:r w:rsidRPr="00A5676A">
        <w:rPr>
          <w:rFonts w:ascii="Times New Roman" w:hAnsi="Times New Roman" w:cs="Times New Roman"/>
          <w:i/>
          <w:sz w:val="28"/>
          <w:szCs w:val="28"/>
          <w:u w:val="single"/>
        </w:rPr>
        <w:t>drilling</w:t>
      </w:r>
      <w:proofErr w:type="spellEnd"/>
      <w:r w:rsidRPr="00A5676A">
        <w:rPr>
          <w:rFonts w:ascii="Times New Roman" w:hAnsi="Times New Roman" w:cs="Times New Roman"/>
          <w:i/>
          <w:sz w:val="28"/>
          <w:szCs w:val="28"/>
          <w:u w:val="single"/>
        </w:rPr>
        <w:t xml:space="preserve"> and gas connection</w:t>
      </w:r>
      <w:r>
        <w:rPr>
          <w:rFonts w:ascii="Times New Roman" w:hAnsi="Times New Roman" w:cs="Times New Roman"/>
          <w:sz w:val="28"/>
          <w:szCs w:val="28"/>
          <w:u w:val="single"/>
        </w:rPr>
        <w:tab/>
        <w:t>pag. 7</w:t>
      </w:r>
    </w:p>
    <w:p w:rsidR="00D90E29" w:rsidRDefault="00D90E29" w:rsidP="00D90E29">
      <w:pPr>
        <w:rPr>
          <w:rFonts w:ascii="Times New Roman" w:hAnsi="Times New Roman" w:cs="Times New Roman"/>
          <w:sz w:val="28"/>
          <w:szCs w:val="28"/>
          <w:u w:val="single"/>
        </w:rPr>
      </w:pPr>
      <w:r>
        <w:rPr>
          <w:rFonts w:ascii="Times New Roman" w:hAnsi="Times New Roman" w:cs="Times New Roman"/>
          <w:sz w:val="28"/>
          <w:szCs w:val="28"/>
          <w:u w:val="single"/>
        </w:rPr>
        <w:t>Come accendere il bruciatore/</w:t>
      </w:r>
      <w:r w:rsidRPr="006F36EF">
        <w:rPr>
          <w:rFonts w:ascii="Times New Roman" w:hAnsi="Times New Roman" w:cs="Times New Roman"/>
          <w:i/>
          <w:sz w:val="28"/>
          <w:szCs w:val="28"/>
          <w:u w:val="single"/>
        </w:rPr>
        <w:t xml:space="preserve">How to turn of the </w:t>
      </w:r>
      <w:proofErr w:type="spellStart"/>
      <w:r w:rsidRPr="006F36EF">
        <w:rPr>
          <w:rFonts w:ascii="Times New Roman" w:hAnsi="Times New Roman" w:cs="Times New Roman"/>
          <w:i/>
          <w:sz w:val="28"/>
          <w:szCs w:val="28"/>
          <w:u w:val="single"/>
        </w:rPr>
        <w:t>burner</w:t>
      </w:r>
      <w:proofErr w:type="spellEnd"/>
      <w:r>
        <w:rPr>
          <w:rFonts w:ascii="Times New Roman" w:hAnsi="Times New Roman" w:cs="Times New Roman"/>
          <w:sz w:val="28"/>
          <w:szCs w:val="28"/>
          <w:u w:val="single"/>
        </w:rPr>
        <w:tab/>
      </w:r>
      <w:r>
        <w:rPr>
          <w:rFonts w:ascii="Times New Roman" w:hAnsi="Times New Roman" w:cs="Times New Roman"/>
          <w:sz w:val="28"/>
          <w:szCs w:val="28"/>
          <w:u w:val="single"/>
        </w:rPr>
        <w:tab/>
      </w:r>
      <w:r>
        <w:rPr>
          <w:rFonts w:ascii="Times New Roman" w:hAnsi="Times New Roman" w:cs="Times New Roman"/>
          <w:sz w:val="28"/>
          <w:szCs w:val="28"/>
          <w:u w:val="single"/>
        </w:rPr>
        <w:tab/>
      </w:r>
      <w:r>
        <w:rPr>
          <w:rFonts w:ascii="Times New Roman" w:hAnsi="Times New Roman" w:cs="Times New Roman"/>
          <w:sz w:val="28"/>
          <w:szCs w:val="28"/>
          <w:u w:val="single"/>
        </w:rPr>
        <w:tab/>
        <w:t>pag. 8</w:t>
      </w:r>
    </w:p>
    <w:p w:rsidR="00D90E29" w:rsidRDefault="00D90E29" w:rsidP="00D90E29">
      <w:pPr>
        <w:rPr>
          <w:rFonts w:ascii="Times New Roman" w:hAnsi="Times New Roman" w:cs="Times New Roman"/>
          <w:sz w:val="28"/>
          <w:szCs w:val="28"/>
          <w:u w:val="single"/>
        </w:rPr>
      </w:pPr>
      <w:r>
        <w:rPr>
          <w:rFonts w:ascii="Times New Roman" w:hAnsi="Times New Roman" w:cs="Times New Roman"/>
          <w:sz w:val="28"/>
          <w:szCs w:val="28"/>
          <w:u w:val="single"/>
        </w:rPr>
        <w:t>Identificazione del prodotto/</w:t>
      </w:r>
      <w:r w:rsidRPr="00645B32">
        <w:rPr>
          <w:rFonts w:ascii="Times New Roman" w:hAnsi="Times New Roman" w:cs="Times New Roman"/>
          <w:i/>
          <w:sz w:val="28"/>
          <w:szCs w:val="28"/>
          <w:u w:val="single"/>
        </w:rPr>
        <w:t xml:space="preserve">Product </w:t>
      </w:r>
      <w:proofErr w:type="spellStart"/>
      <w:r w:rsidRPr="00645B32">
        <w:rPr>
          <w:rFonts w:ascii="Times New Roman" w:hAnsi="Times New Roman" w:cs="Times New Roman"/>
          <w:i/>
          <w:sz w:val="28"/>
          <w:szCs w:val="28"/>
          <w:u w:val="single"/>
        </w:rPr>
        <w:t>identification</w:t>
      </w:r>
      <w:proofErr w:type="spellEnd"/>
      <w:r>
        <w:rPr>
          <w:rFonts w:ascii="Times New Roman" w:hAnsi="Times New Roman" w:cs="Times New Roman"/>
          <w:i/>
          <w:sz w:val="28"/>
          <w:szCs w:val="28"/>
          <w:u w:val="single"/>
        </w:rPr>
        <w:tab/>
      </w:r>
      <w:r>
        <w:rPr>
          <w:rFonts w:ascii="Times New Roman" w:hAnsi="Times New Roman" w:cs="Times New Roman"/>
          <w:i/>
          <w:sz w:val="28"/>
          <w:szCs w:val="28"/>
          <w:u w:val="single"/>
        </w:rPr>
        <w:tab/>
      </w:r>
      <w:r>
        <w:rPr>
          <w:rFonts w:ascii="Times New Roman" w:hAnsi="Times New Roman" w:cs="Times New Roman"/>
          <w:i/>
          <w:sz w:val="28"/>
          <w:szCs w:val="28"/>
          <w:u w:val="single"/>
        </w:rPr>
        <w:tab/>
      </w:r>
      <w:r>
        <w:rPr>
          <w:rFonts w:ascii="Times New Roman" w:hAnsi="Times New Roman" w:cs="Times New Roman"/>
          <w:i/>
          <w:sz w:val="28"/>
          <w:szCs w:val="28"/>
          <w:u w:val="single"/>
        </w:rPr>
        <w:tab/>
      </w:r>
      <w:r>
        <w:rPr>
          <w:rFonts w:ascii="Times New Roman" w:hAnsi="Times New Roman" w:cs="Times New Roman"/>
          <w:i/>
          <w:sz w:val="28"/>
          <w:szCs w:val="28"/>
          <w:u w:val="single"/>
        </w:rPr>
        <w:tab/>
      </w:r>
      <w:r w:rsidRPr="00645B32">
        <w:rPr>
          <w:rFonts w:ascii="Times New Roman" w:hAnsi="Times New Roman" w:cs="Times New Roman"/>
          <w:sz w:val="28"/>
          <w:szCs w:val="28"/>
          <w:u w:val="single"/>
        </w:rPr>
        <w:t>pag. 9</w:t>
      </w:r>
    </w:p>
    <w:p w:rsidR="00D90E29" w:rsidRDefault="00D90E29" w:rsidP="00D90E29">
      <w:pPr>
        <w:rPr>
          <w:rFonts w:ascii="Times New Roman" w:hAnsi="Times New Roman" w:cs="Times New Roman"/>
          <w:sz w:val="28"/>
          <w:szCs w:val="28"/>
          <w:u w:val="single"/>
        </w:rPr>
      </w:pPr>
      <w:r>
        <w:rPr>
          <w:rFonts w:ascii="Times New Roman" w:hAnsi="Times New Roman" w:cs="Times New Roman"/>
          <w:sz w:val="28"/>
          <w:szCs w:val="28"/>
          <w:u w:val="single"/>
        </w:rPr>
        <w:t>Dichiarazione di conformità/</w:t>
      </w:r>
      <w:proofErr w:type="spellStart"/>
      <w:r w:rsidRPr="00645B32">
        <w:rPr>
          <w:rFonts w:ascii="Times New Roman" w:hAnsi="Times New Roman" w:cs="Times New Roman"/>
          <w:i/>
          <w:sz w:val="28"/>
          <w:szCs w:val="28"/>
          <w:u w:val="single"/>
        </w:rPr>
        <w:t>Declaration</w:t>
      </w:r>
      <w:proofErr w:type="spellEnd"/>
      <w:r w:rsidRPr="00645B32">
        <w:rPr>
          <w:rFonts w:ascii="Times New Roman" w:hAnsi="Times New Roman" w:cs="Times New Roman"/>
          <w:i/>
          <w:sz w:val="28"/>
          <w:szCs w:val="28"/>
          <w:u w:val="single"/>
        </w:rPr>
        <w:t xml:space="preserve"> of </w:t>
      </w:r>
      <w:proofErr w:type="spellStart"/>
      <w:r w:rsidRPr="00645B32">
        <w:rPr>
          <w:rFonts w:ascii="Times New Roman" w:hAnsi="Times New Roman" w:cs="Times New Roman"/>
          <w:i/>
          <w:sz w:val="28"/>
          <w:szCs w:val="28"/>
          <w:u w:val="single"/>
        </w:rPr>
        <w:t>conformity</w:t>
      </w:r>
      <w:proofErr w:type="spellEnd"/>
      <w:r>
        <w:rPr>
          <w:rFonts w:ascii="Times New Roman" w:hAnsi="Times New Roman" w:cs="Times New Roman"/>
          <w:i/>
          <w:sz w:val="28"/>
          <w:szCs w:val="28"/>
          <w:u w:val="single"/>
        </w:rPr>
        <w:tab/>
      </w:r>
      <w:r>
        <w:rPr>
          <w:rFonts w:ascii="Times New Roman" w:hAnsi="Times New Roman" w:cs="Times New Roman"/>
          <w:i/>
          <w:sz w:val="28"/>
          <w:szCs w:val="28"/>
          <w:u w:val="single"/>
        </w:rPr>
        <w:tab/>
      </w:r>
      <w:r>
        <w:rPr>
          <w:rFonts w:ascii="Times New Roman" w:hAnsi="Times New Roman" w:cs="Times New Roman"/>
          <w:i/>
          <w:sz w:val="28"/>
          <w:szCs w:val="28"/>
          <w:u w:val="single"/>
        </w:rPr>
        <w:tab/>
      </w:r>
      <w:r>
        <w:rPr>
          <w:rFonts w:ascii="Times New Roman" w:hAnsi="Times New Roman" w:cs="Times New Roman"/>
          <w:i/>
          <w:sz w:val="28"/>
          <w:szCs w:val="28"/>
          <w:u w:val="single"/>
        </w:rPr>
        <w:tab/>
      </w:r>
      <w:r w:rsidRPr="00645B32">
        <w:rPr>
          <w:rFonts w:ascii="Times New Roman" w:hAnsi="Times New Roman" w:cs="Times New Roman"/>
          <w:sz w:val="28"/>
          <w:szCs w:val="28"/>
          <w:u w:val="single"/>
        </w:rPr>
        <w:t>pag. 10</w:t>
      </w:r>
    </w:p>
    <w:p w:rsidR="00D90E29" w:rsidRDefault="00D90E29" w:rsidP="00D90E29">
      <w:pPr>
        <w:rPr>
          <w:rFonts w:ascii="Times New Roman" w:hAnsi="Times New Roman" w:cs="Times New Roman"/>
          <w:b/>
          <w:sz w:val="40"/>
          <w:szCs w:val="40"/>
        </w:rPr>
      </w:pPr>
      <w:r>
        <w:rPr>
          <w:rFonts w:ascii="Times New Roman" w:hAnsi="Times New Roman" w:cs="Times New Roman"/>
          <w:b/>
          <w:sz w:val="40"/>
          <w:szCs w:val="40"/>
        </w:rPr>
        <w:t>------------------------------------------------------------------------</w:t>
      </w:r>
    </w:p>
    <w:p w:rsidR="00D90E29" w:rsidRDefault="00D90E29" w:rsidP="00D90E29">
      <w:pPr>
        <w:rPr>
          <w:rFonts w:ascii="Times New Roman" w:hAnsi="Times New Roman" w:cs="Times New Roman"/>
          <w:b/>
          <w:sz w:val="40"/>
          <w:szCs w:val="40"/>
        </w:rPr>
      </w:pPr>
      <w:r>
        <w:rPr>
          <w:rFonts w:ascii="Times New Roman" w:hAnsi="Times New Roman" w:cs="Times New Roman"/>
          <w:b/>
          <w:sz w:val="40"/>
          <w:szCs w:val="40"/>
        </w:rPr>
        <w:t>AVVERTENZE/</w:t>
      </w:r>
      <w:proofErr w:type="spellStart"/>
      <w:r w:rsidRPr="00717313">
        <w:rPr>
          <w:rFonts w:ascii="Times New Roman" w:hAnsi="Times New Roman" w:cs="Times New Roman"/>
          <w:b/>
          <w:i/>
          <w:sz w:val="40"/>
          <w:szCs w:val="40"/>
        </w:rPr>
        <w:t>Warning</w:t>
      </w:r>
      <w:proofErr w:type="spellEnd"/>
    </w:p>
    <w:p w:rsidR="00D90E29" w:rsidRDefault="00D90E29" w:rsidP="00D90E29">
      <w:pPr>
        <w:rPr>
          <w:rFonts w:ascii="Times New Roman" w:hAnsi="Times New Roman" w:cs="Times New Roman"/>
          <w:sz w:val="28"/>
          <w:szCs w:val="28"/>
        </w:rPr>
      </w:pPr>
      <w:r>
        <w:rPr>
          <w:rFonts w:ascii="Times New Roman" w:hAnsi="Times New Roman" w:cs="Times New Roman"/>
          <w:sz w:val="28"/>
          <w:szCs w:val="28"/>
        </w:rPr>
        <w:t>Le apparecchiature devono essere impiegate esclusivamente nell’uso previsto dalla documentazione tecnica e nelle specifiche allegate. Leggere attentamente in ogni sua parte il seguente manuale prima di effettuare qualsiasi operazione sull’apparecchiatura. Seguire scrupolosamente tutte le norme riportate nel manuale.</w:t>
      </w:r>
    </w:p>
    <w:p w:rsidR="00D90E29" w:rsidRDefault="00D90E29" w:rsidP="00D90E29">
      <w:pPr>
        <w:rPr>
          <w:rFonts w:ascii="Times New Roman" w:hAnsi="Times New Roman" w:cs="Times New Roman"/>
          <w:sz w:val="28"/>
          <w:szCs w:val="28"/>
        </w:rPr>
      </w:pPr>
      <w:r>
        <w:rPr>
          <w:rFonts w:ascii="Times New Roman" w:hAnsi="Times New Roman" w:cs="Times New Roman"/>
          <w:sz w:val="28"/>
          <w:szCs w:val="28"/>
        </w:rPr>
        <w:t xml:space="preserve">Qualsiasi applicazione dell’apparecchiatura diversa da quella indicata è effettuata sotto la sola ed esclusiva responsabilità dell’utilizzatore. </w:t>
      </w:r>
    </w:p>
    <w:p w:rsidR="00D90E29" w:rsidRDefault="00D90E29" w:rsidP="00D90E29">
      <w:pPr>
        <w:rPr>
          <w:rFonts w:ascii="Times New Roman" w:hAnsi="Times New Roman" w:cs="Times New Roman"/>
          <w:sz w:val="28"/>
          <w:szCs w:val="28"/>
        </w:rPr>
      </w:pPr>
      <w:r>
        <w:rPr>
          <w:rFonts w:ascii="Times New Roman" w:hAnsi="Times New Roman" w:cs="Times New Roman"/>
          <w:sz w:val="28"/>
          <w:szCs w:val="28"/>
        </w:rPr>
        <w:t xml:space="preserve">Per ogni necessità di tipo tecnico-operativo ci si deve rivolgere a un tecnico specializzato. </w:t>
      </w:r>
    </w:p>
    <w:p w:rsidR="00D90E29" w:rsidRPr="00717313" w:rsidRDefault="00D90E29" w:rsidP="00D90E29">
      <w:pPr>
        <w:rPr>
          <w:rFonts w:ascii="Times New Roman" w:hAnsi="Times New Roman" w:cs="Times New Roman"/>
          <w:i/>
          <w:sz w:val="28"/>
          <w:szCs w:val="28"/>
        </w:rPr>
      </w:pPr>
      <w:r w:rsidRPr="00717313">
        <w:rPr>
          <w:rFonts w:ascii="Times New Roman" w:hAnsi="Times New Roman" w:cs="Times New Roman"/>
          <w:i/>
          <w:sz w:val="28"/>
          <w:szCs w:val="28"/>
        </w:rPr>
        <w:t xml:space="preserve">The </w:t>
      </w:r>
      <w:proofErr w:type="spellStart"/>
      <w:r w:rsidRPr="00717313">
        <w:rPr>
          <w:rFonts w:ascii="Times New Roman" w:hAnsi="Times New Roman" w:cs="Times New Roman"/>
          <w:i/>
          <w:sz w:val="28"/>
          <w:szCs w:val="28"/>
        </w:rPr>
        <w:t>equipment</w:t>
      </w:r>
      <w:proofErr w:type="spellEnd"/>
      <w:r w:rsidRPr="00717313">
        <w:rPr>
          <w:rFonts w:ascii="Times New Roman" w:hAnsi="Times New Roman" w:cs="Times New Roman"/>
          <w:i/>
          <w:sz w:val="28"/>
          <w:szCs w:val="28"/>
        </w:rPr>
        <w:t xml:space="preserve"> must be </w:t>
      </w:r>
      <w:proofErr w:type="spellStart"/>
      <w:r w:rsidRPr="00717313">
        <w:rPr>
          <w:rFonts w:ascii="Times New Roman" w:hAnsi="Times New Roman" w:cs="Times New Roman"/>
          <w:i/>
          <w:sz w:val="28"/>
          <w:szCs w:val="28"/>
        </w:rPr>
        <w:t>used</w:t>
      </w:r>
      <w:proofErr w:type="spellEnd"/>
      <w:r w:rsidRPr="00717313">
        <w:rPr>
          <w:rFonts w:ascii="Times New Roman" w:hAnsi="Times New Roman" w:cs="Times New Roman"/>
          <w:i/>
          <w:sz w:val="28"/>
          <w:szCs w:val="28"/>
        </w:rPr>
        <w:t xml:space="preserve"> </w:t>
      </w:r>
      <w:proofErr w:type="spellStart"/>
      <w:r w:rsidRPr="00717313">
        <w:rPr>
          <w:rFonts w:ascii="Times New Roman" w:hAnsi="Times New Roman" w:cs="Times New Roman"/>
          <w:i/>
          <w:sz w:val="28"/>
          <w:szCs w:val="28"/>
        </w:rPr>
        <w:t>exclusively</w:t>
      </w:r>
      <w:proofErr w:type="spellEnd"/>
      <w:r w:rsidRPr="00717313">
        <w:rPr>
          <w:rFonts w:ascii="Times New Roman" w:hAnsi="Times New Roman" w:cs="Times New Roman"/>
          <w:i/>
          <w:sz w:val="28"/>
          <w:szCs w:val="28"/>
        </w:rPr>
        <w:t xml:space="preserve"> for the use </w:t>
      </w:r>
      <w:proofErr w:type="spellStart"/>
      <w:r w:rsidRPr="00717313">
        <w:rPr>
          <w:rFonts w:ascii="Times New Roman" w:hAnsi="Times New Roman" w:cs="Times New Roman"/>
          <w:i/>
          <w:sz w:val="28"/>
          <w:szCs w:val="28"/>
        </w:rPr>
        <w:t>envisaged</w:t>
      </w:r>
      <w:proofErr w:type="spellEnd"/>
      <w:r w:rsidRPr="00717313">
        <w:rPr>
          <w:rFonts w:ascii="Times New Roman" w:hAnsi="Times New Roman" w:cs="Times New Roman"/>
          <w:i/>
          <w:sz w:val="28"/>
          <w:szCs w:val="28"/>
        </w:rPr>
        <w:t xml:space="preserve"> by the </w:t>
      </w:r>
      <w:proofErr w:type="spellStart"/>
      <w:r w:rsidRPr="00717313">
        <w:rPr>
          <w:rFonts w:ascii="Times New Roman" w:hAnsi="Times New Roman" w:cs="Times New Roman"/>
          <w:i/>
          <w:sz w:val="28"/>
          <w:szCs w:val="28"/>
        </w:rPr>
        <w:t>technical</w:t>
      </w:r>
      <w:proofErr w:type="spellEnd"/>
      <w:r w:rsidRPr="00717313">
        <w:rPr>
          <w:rFonts w:ascii="Times New Roman" w:hAnsi="Times New Roman" w:cs="Times New Roman"/>
          <w:i/>
          <w:sz w:val="28"/>
          <w:szCs w:val="28"/>
        </w:rPr>
        <w:t xml:space="preserve"> </w:t>
      </w:r>
      <w:proofErr w:type="spellStart"/>
      <w:r w:rsidRPr="00717313">
        <w:rPr>
          <w:rFonts w:ascii="Times New Roman" w:hAnsi="Times New Roman" w:cs="Times New Roman"/>
          <w:i/>
          <w:sz w:val="28"/>
          <w:szCs w:val="28"/>
        </w:rPr>
        <w:t>documentation</w:t>
      </w:r>
      <w:proofErr w:type="spellEnd"/>
      <w:r w:rsidRPr="00717313">
        <w:rPr>
          <w:rFonts w:ascii="Times New Roman" w:hAnsi="Times New Roman" w:cs="Times New Roman"/>
          <w:i/>
          <w:sz w:val="28"/>
          <w:szCs w:val="28"/>
        </w:rPr>
        <w:t xml:space="preserve"> and in the </w:t>
      </w:r>
      <w:proofErr w:type="spellStart"/>
      <w:r w:rsidRPr="00717313">
        <w:rPr>
          <w:rFonts w:ascii="Times New Roman" w:hAnsi="Times New Roman" w:cs="Times New Roman"/>
          <w:i/>
          <w:sz w:val="28"/>
          <w:szCs w:val="28"/>
        </w:rPr>
        <w:t>attached</w:t>
      </w:r>
      <w:proofErr w:type="spellEnd"/>
      <w:r w:rsidRPr="00717313">
        <w:rPr>
          <w:rFonts w:ascii="Times New Roman" w:hAnsi="Times New Roman" w:cs="Times New Roman"/>
          <w:i/>
          <w:sz w:val="28"/>
          <w:szCs w:val="28"/>
        </w:rPr>
        <w:t xml:space="preserve"> </w:t>
      </w:r>
      <w:proofErr w:type="spellStart"/>
      <w:r w:rsidRPr="00717313">
        <w:rPr>
          <w:rFonts w:ascii="Times New Roman" w:hAnsi="Times New Roman" w:cs="Times New Roman"/>
          <w:i/>
          <w:sz w:val="28"/>
          <w:szCs w:val="28"/>
        </w:rPr>
        <w:t>specifications</w:t>
      </w:r>
      <w:proofErr w:type="spellEnd"/>
      <w:r w:rsidRPr="00717313">
        <w:rPr>
          <w:rFonts w:ascii="Times New Roman" w:hAnsi="Times New Roman" w:cs="Times New Roman"/>
          <w:i/>
          <w:sz w:val="28"/>
          <w:szCs w:val="28"/>
        </w:rPr>
        <w:t xml:space="preserve">. </w:t>
      </w:r>
      <w:proofErr w:type="spellStart"/>
      <w:r w:rsidRPr="00717313">
        <w:rPr>
          <w:rFonts w:ascii="Times New Roman" w:hAnsi="Times New Roman" w:cs="Times New Roman"/>
          <w:i/>
          <w:sz w:val="28"/>
          <w:szCs w:val="28"/>
        </w:rPr>
        <w:t>Carefully</w:t>
      </w:r>
      <w:proofErr w:type="spellEnd"/>
      <w:r w:rsidRPr="00717313">
        <w:rPr>
          <w:rFonts w:ascii="Times New Roman" w:hAnsi="Times New Roman" w:cs="Times New Roman"/>
          <w:i/>
          <w:sz w:val="28"/>
          <w:szCs w:val="28"/>
        </w:rPr>
        <w:t xml:space="preserve"> </w:t>
      </w:r>
      <w:proofErr w:type="spellStart"/>
      <w:r w:rsidRPr="00717313">
        <w:rPr>
          <w:rFonts w:ascii="Times New Roman" w:hAnsi="Times New Roman" w:cs="Times New Roman"/>
          <w:i/>
          <w:sz w:val="28"/>
          <w:szCs w:val="28"/>
        </w:rPr>
        <w:t>read</w:t>
      </w:r>
      <w:proofErr w:type="spellEnd"/>
      <w:r w:rsidRPr="00717313">
        <w:rPr>
          <w:rFonts w:ascii="Times New Roman" w:hAnsi="Times New Roman" w:cs="Times New Roman"/>
          <w:i/>
          <w:sz w:val="28"/>
          <w:szCs w:val="28"/>
        </w:rPr>
        <w:t xml:space="preserve"> the </w:t>
      </w:r>
      <w:proofErr w:type="spellStart"/>
      <w:r w:rsidRPr="00717313">
        <w:rPr>
          <w:rFonts w:ascii="Times New Roman" w:hAnsi="Times New Roman" w:cs="Times New Roman"/>
          <w:i/>
          <w:sz w:val="28"/>
          <w:szCs w:val="28"/>
        </w:rPr>
        <w:t>following</w:t>
      </w:r>
      <w:proofErr w:type="spellEnd"/>
      <w:r w:rsidRPr="00717313">
        <w:rPr>
          <w:rFonts w:ascii="Times New Roman" w:hAnsi="Times New Roman" w:cs="Times New Roman"/>
          <w:i/>
          <w:sz w:val="28"/>
          <w:szCs w:val="28"/>
        </w:rPr>
        <w:t xml:space="preserve"> </w:t>
      </w:r>
      <w:proofErr w:type="spellStart"/>
      <w:r w:rsidRPr="00717313">
        <w:rPr>
          <w:rFonts w:ascii="Times New Roman" w:hAnsi="Times New Roman" w:cs="Times New Roman"/>
          <w:i/>
          <w:sz w:val="28"/>
          <w:szCs w:val="28"/>
        </w:rPr>
        <w:t>manual</w:t>
      </w:r>
      <w:proofErr w:type="spellEnd"/>
      <w:r w:rsidRPr="00717313">
        <w:rPr>
          <w:rFonts w:ascii="Times New Roman" w:hAnsi="Times New Roman" w:cs="Times New Roman"/>
          <w:i/>
          <w:sz w:val="28"/>
          <w:szCs w:val="28"/>
        </w:rPr>
        <w:t xml:space="preserve"> in </w:t>
      </w:r>
      <w:proofErr w:type="spellStart"/>
      <w:r w:rsidRPr="00717313">
        <w:rPr>
          <w:rFonts w:ascii="Times New Roman" w:hAnsi="Times New Roman" w:cs="Times New Roman"/>
          <w:i/>
          <w:sz w:val="28"/>
          <w:szCs w:val="28"/>
        </w:rPr>
        <w:t>its</w:t>
      </w:r>
      <w:proofErr w:type="spellEnd"/>
      <w:r w:rsidRPr="00717313">
        <w:rPr>
          <w:rFonts w:ascii="Times New Roman" w:hAnsi="Times New Roman" w:cs="Times New Roman"/>
          <w:i/>
          <w:sz w:val="28"/>
          <w:szCs w:val="28"/>
        </w:rPr>
        <w:t xml:space="preserve"> </w:t>
      </w:r>
      <w:proofErr w:type="spellStart"/>
      <w:r w:rsidRPr="00717313">
        <w:rPr>
          <w:rFonts w:ascii="Times New Roman" w:hAnsi="Times New Roman" w:cs="Times New Roman"/>
          <w:i/>
          <w:sz w:val="28"/>
          <w:szCs w:val="28"/>
        </w:rPr>
        <w:t>entirety</w:t>
      </w:r>
      <w:proofErr w:type="spellEnd"/>
      <w:r w:rsidRPr="00717313">
        <w:rPr>
          <w:rFonts w:ascii="Times New Roman" w:hAnsi="Times New Roman" w:cs="Times New Roman"/>
          <w:i/>
          <w:sz w:val="28"/>
          <w:szCs w:val="28"/>
        </w:rPr>
        <w:t xml:space="preserve"> </w:t>
      </w:r>
      <w:proofErr w:type="spellStart"/>
      <w:r w:rsidRPr="00717313">
        <w:rPr>
          <w:rFonts w:ascii="Times New Roman" w:hAnsi="Times New Roman" w:cs="Times New Roman"/>
          <w:i/>
          <w:sz w:val="28"/>
          <w:szCs w:val="28"/>
        </w:rPr>
        <w:t>before</w:t>
      </w:r>
      <w:proofErr w:type="spellEnd"/>
      <w:r w:rsidRPr="00717313">
        <w:rPr>
          <w:rFonts w:ascii="Times New Roman" w:hAnsi="Times New Roman" w:cs="Times New Roman"/>
          <w:i/>
          <w:sz w:val="28"/>
          <w:szCs w:val="28"/>
        </w:rPr>
        <w:t xml:space="preserve"> </w:t>
      </w:r>
      <w:proofErr w:type="spellStart"/>
      <w:r w:rsidRPr="00717313">
        <w:rPr>
          <w:rFonts w:ascii="Times New Roman" w:hAnsi="Times New Roman" w:cs="Times New Roman"/>
          <w:i/>
          <w:sz w:val="28"/>
          <w:szCs w:val="28"/>
        </w:rPr>
        <w:t>carrying</w:t>
      </w:r>
      <w:proofErr w:type="spellEnd"/>
      <w:r w:rsidRPr="00717313">
        <w:rPr>
          <w:rFonts w:ascii="Times New Roman" w:hAnsi="Times New Roman" w:cs="Times New Roman"/>
          <w:i/>
          <w:sz w:val="28"/>
          <w:szCs w:val="28"/>
        </w:rPr>
        <w:t xml:space="preserve"> out </w:t>
      </w:r>
      <w:proofErr w:type="spellStart"/>
      <w:r w:rsidRPr="00717313">
        <w:rPr>
          <w:rFonts w:ascii="Times New Roman" w:hAnsi="Times New Roman" w:cs="Times New Roman"/>
          <w:i/>
          <w:sz w:val="28"/>
          <w:szCs w:val="28"/>
        </w:rPr>
        <w:t>any</w:t>
      </w:r>
      <w:proofErr w:type="spellEnd"/>
      <w:r w:rsidRPr="00717313">
        <w:rPr>
          <w:rFonts w:ascii="Times New Roman" w:hAnsi="Times New Roman" w:cs="Times New Roman"/>
          <w:i/>
          <w:sz w:val="28"/>
          <w:szCs w:val="28"/>
        </w:rPr>
        <w:t xml:space="preserve"> </w:t>
      </w:r>
      <w:proofErr w:type="spellStart"/>
      <w:r w:rsidRPr="00717313">
        <w:rPr>
          <w:rFonts w:ascii="Times New Roman" w:hAnsi="Times New Roman" w:cs="Times New Roman"/>
          <w:i/>
          <w:sz w:val="28"/>
          <w:szCs w:val="28"/>
        </w:rPr>
        <w:t>operation</w:t>
      </w:r>
      <w:proofErr w:type="spellEnd"/>
      <w:r w:rsidRPr="00717313">
        <w:rPr>
          <w:rFonts w:ascii="Times New Roman" w:hAnsi="Times New Roman" w:cs="Times New Roman"/>
          <w:i/>
          <w:sz w:val="28"/>
          <w:szCs w:val="28"/>
        </w:rPr>
        <w:t xml:space="preserve"> on the </w:t>
      </w:r>
      <w:proofErr w:type="spellStart"/>
      <w:r w:rsidRPr="00717313">
        <w:rPr>
          <w:rFonts w:ascii="Times New Roman" w:hAnsi="Times New Roman" w:cs="Times New Roman"/>
          <w:i/>
          <w:sz w:val="28"/>
          <w:szCs w:val="28"/>
        </w:rPr>
        <w:t>equipment</w:t>
      </w:r>
      <w:proofErr w:type="spellEnd"/>
      <w:r w:rsidRPr="00717313">
        <w:rPr>
          <w:rFonts w:ascii="Times New Roman" w:hAnsi="Times New Roman" w:cs="Times New Roman"/>
          <w:i/>
          <w:sz w:val="28"/>
          <w:szCs w:val="28"/>
        </w:rPr>
        <w:t xml:space="preserve">. </w:t>
      </w:r>
      <w:proofErr w:type="spellStart"/>
      <w:r w:rsidRPr="00717313">
        <w:rPr>
          <w:rFonts w:ascii="Times New Roman" w:hAnsi="Times New Roman" w:cs="Times New Roman"/>
          <w:i/>
          <w:sz w:val="28"/>
          <w:szCs w:val="28"/>
        </w:rPr>
        <w:t>Strictly</w:t>
      </w:r>
      <w:proofErr w:type="spellEnd"/>
      <w:r w:rsidRPr="00717313">
        <w:rPr>
          <w:rFonts w:ascii="Times New Roman" w:hAnsi="Times New Roman" w:cs="Times New Roman"/>
          <w:i/>
          <w:sz w:val="28"/>
          <w:szCs w:val="28"/>
        </w:rPr>
        <w:t xml:space="preserve"> </w:t>
      </w:r>
      <w:proofErr w:type="spellStart"/>
      <w:r w:rsidRPr="00717313">
        <w:rPr>
          <w:rFonts w:ascii="Times New Roman" w:hAnsi="Times New Roman" w:cs="Times New Roman"/>
          <w:i/>
          <w:sz w:val="28"/>
          <w:szCs w:val="28"/>
        </w:rPr>
        <w:t>follow</w:t>
      </w:r>
      <w:proofErr w:type="spellEnd"/>
      <w:r w:rsidRPr="00717313">
        <w:rPr>
          <w:rFonts w:ascii="Times New Roman" w:hAnsi="Times New Roman" w:cs="Times New Roman"/>
          <w:i/>
          <w:sz w:val="28"/>
          <w:szCs w:val="28"/>
        </w:rPr>
        <w:t xml:space="preserve"> </w:t>
      </w:r>
      <w:proofErr w:type="spellStart"/>
      <w:r w:rsidRPr="00717313">
        <w:rPr>
          <w:rFonts w:ascii="Times New Roman" w:hAnsi="Times New Roman" w:cs="Times New Roman"/>
          <w:i/>
          <w:sz w:val="28"/>
          <w:szCs w:val="28"/>
        </w:rPr>
        <w:t>all</w:t>
      </w:r>
      <w:proofErr w:type="spellEnd"/>
      <w:r w:rsidRPr="00717313">
        <w:rPr>
          <w:rFonts w:ascii="Times New Roman" w:hAnsi="Times New Roman" w:cs="Times New Roman"/>
          <w:i/>
          <w:sz w:val="28"/>
          <w:szCs w:val="28"/>
        </w:rPr>
        <w:t xml:space="preserve"> the </w:t>
      </w:r>
      <w:proofErr w:type="spellStart"/>
      <w:r w:rsidRPr="00717313">
        <w:rPr>
          <w:rFonts w:ascii="Times New Roman" w:hAnsi="Times New Roman" w:cs="Times New Roman"/>
          <w:i/>
          <w:sz w:val="28"/>
          <w:szCs w:val="28"/>
        </w:rPr>
        <w:t>rules</w:t>
      </w:r>
      <w:proofErr w:type="spellEnd"/>
      <w:r w:rsidRPr="00717313">
        <w:rPr>
          <w:rFonts w:ascii="Times New Roman" w:hAnsi="Times New Roman" w:cs="Times New Roman"/>
          <w:i/>
          <w:sz w:val="28"/>
          <w:szCs w:val="28"/>
        </w:rPr>
        <w:t xml:space="preserve"> </w:t>
      </w:r>
      <w:proofErr w:type="spellStart"/>
      <w:r w:rsidRPr="00717313">
        <w:rPr>
          <w:rFonts w:ascii="Times New Roman" w:hAnsi="Times New Roman" w:cs="Times New Roman"/>
          <w:i/>
          <w:sz w:val="28"/>
          <w:szCs w:val="28"/>
        </w:rPr>
        <w:t>given</w:t>
      </w:r>
      <w:proofErr w:type="spellEnd"/>
      <w:r w:rsidRPr="00717313">
        <w:rPr>
          <w:rFonts w:ascii="Times New Roman" w:hAnsi="Times New Roman" w:cs="Times New Roman"/>
          <w:i/>
          <w:sz w:val="28"/>
          <w:szCs w:val="28"/>
        </w:rPr>
        <w:t xml:space="preserve"> in the </w:t>
      </w:r>
      <w:proofErr w:type="spellStart"/>
      <w:r w:rsidRPr="00717313">
        <w:rPr>
          <w:rFonts w:ascii="Times New Roman" w:hAnsi="Times New Roman" w:cs="Times New Roman"/>
          <w:i/>
          <w:sz w:val="28"/>
          <w:szCs w:val="28"/>
        </w:rPr>
        <w:t>manual</w:t>
      </w:r>
      <w:proofErr w:type="spellEnd"/>
      <w:r w:rsidRPr="00717313">
        <w:rPr>
          <w:rFonts w:ascii="Times New Roman" w:hAnsi="Times New Roman" w:cs="Times New Roman"/>
          <w:i/>
          <w:sz w:val="28"/>
          <w:szCs w:val="28"/>
        </w:rPr>
        <w:t>.</w:t>
      </w:r>
    </w:p>
    <w:p w:rsidR="00D90E29" w:rsidRPr="00717313" w:rsidRDefault="00D90E29" w:rsidP="00D90E29">
      <w:pPr>
        <w:rPr>
          <w:rFonts w:ascii="Times New Roman" w:hAnsi="Times New Roman" w:cs="Times New Roman"/>
          <w:i/>
          <w:sz w:val="28"/>
          <w:szCs w:val="28"/>
        </w:rPr>
      </w:pPr>
      <w:proofErr w:type="spellStart"/>
      <w:r w:rsidRPr="00717313">
        <w:rPr>
          <w:rFonts w:ascii="Times New Roman" w:hAnsi="Times New Roman" w:cs="Times New Roman"/>
          <w:i/>
          <w:sz w:val="28"/>
          <w:szCs w:val="28"/>
        </w:rPr>
        <w:t>Any</w:t>
      </w:r>
      <w:proofErr w:type="spellEnd"/>
      <w:r w:rsidRPr="00717313">
        <w:rPr>
          <w:rFonts w:ascii="Times New Roman" w:hAnsi="Times New Roman" w:cs="Times New Roman"/>
          <w:i/>
          <w:sz w:val="28"/>
          <w:szCs w:val="28"/>
        </w:rPr>
        <w:t xml:space="preserve"> </w:t>
      </w:r>
      <w:proofErr w:type="spellStart"/>
      <w:r w:rsidRPr="00717313">
        <w:rPr>
          <w:rFonts w:ascii="Times New Roman" w:hAnsi="Times New Roman" w:cs="Times New Roman"/>
          <w:i/>
          <w:sz w:val="28"/>
          <w:szCs w:val="28"/>
        </w:rPr>
        <w:t>application</w:t>
      </w:r>
      <w:proofErr w:type="spellEnd"/>
      <w:r w:rsidRPr="00717313">
        <w:rPr>
          <w:rFonts w:ascii="Times New Roman" w:hAnsi="Times New Roman" w:cs="Times New Roman"/>
          <w:i/>
          <w:sz w:val="28"/>
          <w:szCs w:val="28"/>
        </w:rPr>
        <w:t xml:space="preserve"> of the </w:t>
      </w:r>
      <w:proofErr w:type="spellStart"/>
      <w:r w:rsidRPr="00717313">
        <w:rPr>
          <w:rFonts w:ascii="Times New Roman" w:hAnsi="Times New Roman" w:cs="Times New Roman"/>
          <w:i/>
          <w:sz w:val="28"/>
          <w:szCs w:val="28"/>
        </w:rPr>
        <w:t>equipment</w:t>
      </w:r>
      <w:proofErr w:type="spellEnd"/>
      <w:r w:rsidRPr="00717313">
        <w:rPr>
          <w:rFonts w:ascii="Times New Roman" w:hAnsi="Times New Roman" w:cs="Times New Roman"/>
          <w:i/>
          <w:sz w:val="28"/>
          <w:szCs w:val="28"/>
        </w:rPr>
        <w:t xml:space="preserve"> </w:t>
      </w:r>
      <w:proofErr w:type="spellStart"/>
      <w:r w:rsidRPr="00717313">
        <w:rPr>
          <w:rFonts w:ascii="Times New Roman" w:hAnsi="Times New Roman" w:cs="Times New Roman"/>
          <w:i/>
          <w:sz w:val="28"/>
          <w:szCs w:val="28"/>
        </w:rPr>
        <w:t>other</w:t>
      </w:r>
      <w:proofErr w:type="spellEnd"/>
      <w:r w:rsidRPr="00717313">
        <w:rPr>
          <w:rFonts w:ascii="Times New Roman" w:hAnsi="Times New Roman" w:cs="Times New Roman"/>
          <w:i/>
          <w:sz w:val="28"/>
          <w:szCs w:val="28"/>
        </w:rPr>
        <w:t xml:space="preserve"> </w:t>
      </w:r>
      <w:proofErr w:type="spellStart"/>
      <w:r w:rsidRPr="00717313">
        <w:rPr>
          <w:rFonts w:ascii="Times New Roman" w:hAnsi="Times New Roman" w:cs="Times New Roman"/>
          <w:i/>
          <w:sz w:val="28"/>
          <w:szCs w:val="28"/>
        </w:rPr>
        <w:t>than</w:t>
      </w:r>
      <w:proofErr w:type="spellEnd"/>
      <w:r w:rsidRPr="00717313">
        <w:rPr>
          <w:rFonts w:ascii="Times New Roman" w:hAnsi="Times New Roman" w:cs="Times New Roman"/>
          <w:i/>
          <w:sz w:val="28"/>
          <w:szCs w:val="28"/>
        </w:rPr>
        <w:t xml:space="preserve"> </w:t>
      </w:r>
      <w:proofErr w:type="spellStart"/>
      <w:r w:rsidRPr="00717313">
        <w:rPr>
          <w:rFonts w:ascii="Times New Roman" w:hAnsi="Times New Roman" w:cs="Times New Roman"/>
          <w:i/>
          <w:sz w:val="28"/>
          <w:szCs w:val="28"/>
        </w:rPr>
        <w:t>that</w:t>
      </w:r>
      <w:proofErr w:type="spellEnd"/>
      <w:r w:rsidRPr="00717313">
        <w:rPr>
          <w:rFonts w:ascii="Times New Roman" w:hAnsi="Times New Roman" w:cs="Times New Roman"/>
          <w:i/>
          <w:sz w:val="28"/>
          <w:szCs w:val="28"/>
        </w:rPr>
        <w:t xml:space="preserve"> </w:t>
      </w:r>
      <w:proofErr w:type="spellStart"/>
      <w:r w:rsidRPr="00717313">
        <w:rPr>
          <w:rFonts w:ascii="Times New Roman" w:hAnsi="Times New Roman" w:cs="Times New Roman"/>
          <w:i/>
          <w:sz w:val="28"/>
          <w:szCs w:val="28"/>
        </w:rPr>
        <w:t>indicated</w:t>
      </w:r>
      <w:proofErr w:type="spellEnd"/>
      <w:r w:rsidRPr="00717313">
        <w:rPr>
          <w:rFonts w:ascii="Times New Roman" w:hAnsi="Times New Roman" w:cs="Times New Roman"/>
          <w:i/>
          <w:sz w:val="28"/>
          <w:szCs w:val="28"/>
        </w:rPr>
        <w:t xml:space="preserve"> </w:t>
      </w:r>
      <w:proofErr w:type="spellStart"/>
      <w:r w:rsidRPr="00717313">
        <w:rPr>
          <w:rFonts w:ascii="Times New Roman" w:hAnsi="Times New Roman" w:cs="Times New Roman"/>
          <w:i/>
          <w:sz w:val="28"/>
          <w:szCs w:val="28"/>
        </w:rPr>
        <w:t>is</w:t>
      </w:r>
      <w:proofErr w:type="spellEnd"/>
      <w:r w:rsidRPr="00717313">
        <w:rPr>
          <w:rFonts w:ascii="Times New Roman" w:hAnsi="Times New Roman" w:cs="Times New Roman"/>
          <w:i/>
          <w:sz w:val="28"/>
          <w:szCs w:val="28"/>
        </w:rPr>
        <w:t xml:space="preserve"> </w:t>
      </w:r>
      <w:proofErr w:type="spellStart"/>
      <w:r w:rsidRPr="00717313">
        <w:rPr>
          <w:rFonts w:ascii="Times New Roman" w:hAnsi="Times New Roman" w:cs="Times New Roman"/>
          <w:i/>
          <w:sz w:val="28"/>
          <w:szCs w:val="28"/>
        </w:rPr>
        <w:t>carried</w:t>
      </w:r>
      <w:proofErr w:type="spellEnd"/>
      <w:r w:rsidRPr="00717313">
        <w:rPr>
          <w:rFonts w:ascii="Times New Roman" w:hAnsi="Times New Roman" w:cs="Times New Roman"/>
          <w:i/>
          <w:sz w:val="28"/>
          <w:szCs w:val="28"/>
        </w:rPr>
        <w:t xml:space="preserve"> out under the sole and </w:t>
      </w:r>
      <w:proofErr w:type="spellStart"/>
      <w:r w:rsidRPr="00717313">
        <w:rPr>
          <w:rFonts w:ascii="Times New Roman" w:hAnsi="Times New Roman" w:cs="Times New Roman"/>
          <w:i/>
          <w:sz w:val="28"/>
          <w:szCs w:val="28"/>
        </w:rPr>
        <w:t>exclusive</w:t>
      </w:r>
      <w:proofErr w:type="spellEnd"/>
      <w:r w:rsidRPr="00717313">
        <w:rPr>
          <w:rFonts w:ascii="Times New Roman" w:hAnsi="Times New Roman" w:cs="Times New Roman"/>
          <w:i/>
          <w:sz w:val="28"/>
          <w:szCs w:val="28"/>
        </w:rPr>
        <w:t xml:space="preserve"> </w:t>
      </w:r>
      <w:proofErr w:type="spellStart"/>
      <w:r w:rsidRPr="00717313">
        <w:rPr>
          <w:rFonts w:ascii="Times New Roman" w:hAnsi="Times New Roman" w:cs="Times New Roman"/>
          <w:i/>
          <w:sz w:val="28"/>
          <w:szCs w:val="28"/>
        </w:rPr>
        <w:t>responsibility</w:t>
      </w:r>
      <w:proofErr w:type="spellEnd"/>
      <w:r w:rsidRPr="00717313">
        <w:rPr>
          <w:rFonts w:ascii="Times New Roman" w:hAnsi="Times New Roman" w:cs="Times New Roman"/>
          <w:i/>
          <w:sz w:val="28"/>
          <w:szCs w:val="28"/>
        </w:rPr>
        <w:t xml:space="preserve"> of the </w:t>
      </w:r>
      <w:proofErr w:type="spellStart"/>
      <w:r w:rsidRPr="00717313">
        <w:rPr>
          <w:rFonts w:ascii="Times New Roman" w:hAnsi="Times New Roman" w:cs="Times New Roman"/>
          <w:i/>
          <w:sz w:val="28"/>
          <w:szCs w:val="28"/>
        </w:rPr>
        <w:t>user</w:t>
      </w:r>
      <w:proofErr w:type="spellEnd"/>
      <w:r w:rsidRPr="00717313">
        <w:rPr>
          <w:rFonts w:ascii="Times New Roman" w:hAnsi="Times New Roman" w:cs="Times New Roman"/>
          <w:i/>
          <w:sz w:val="28"/>
          <w:szCs w:val="28"/>
        </w:rPr>
        <w:t>.</w:t>
      </w:r>
    </w:p>
    <w:p w:rsidR="00D90E29" w:rsidRDefault="00D90E29" w:rsidP="00D90E29">
      <w:pPr>
        <w:rPr>
          <w:rFonts w:ascii="Times New Roman" w:hAnsi="Times New Roman" w:cs="Times New Roman"/>
          <w:i/>
          <w:sz w:val="28"/>
          <w:szCs w:val="28"/>
        </w:rPr>
      </w:pPr>
      <w:r w:rsidRPr="00717313">
        <w:rPr>
          <w:rFonts w:ascii="Times New Roman" w:hAnsi="Times New Roman" w:cs="Times New Roman"/>
          <w:i/>
          <w:sz w:val="28"/>
          <w:szCs w:val="28"/>
        </w:rPr>
        <w:t xml:space="preserve">For </w:t>
      </w:r>
      <w:proofErr w:type="spellStart"/>
      <w:r w:rsidRPr="00717313">
        <w:rPr>
          <w:rFonts w:ascii="Times New Roman" w:hAnsi="Times New Roman" w:cs="Times New Roman"/>
          <w:i/>
          <w:sz w:val="28"/>
          <w:szCs w:val="28"/>
        </w:rPr>
        <w:t>any</w:t>
      </w:r>
      <w:proofErr w:type="spellEnd"/>
      <w:r w:rsidRPr="00717313">
        <w:rPr>
          <w:rFonts w:ascii="Times New Roman" w:hAnsi="Times New Roman" w:cs="Times New Roman"/>
          <w:i/>
          <w:sz w:val="28"/>
          <w:szCs w:val="28"/>
        </w:rPr>
        <w:t xml:space="preserve"> </w:t>
      </w:r>
      <w:proofErr w:type="spellStart"/>
      <w:r w:rsidRPr="00717313">
        <w:rPr>
          <w:rFonts w:ascii="Times New Roman" w:hAnsi="Times New Roman" w:cs="Times New Roman"/>
          <w:i/>
          <w:sz w:val="28"/>
          <w:szCs w:val="28"/>
        </w:rPr>
        <w:t>technical-operational</w:t>
      </w:r>
      <w:proofErr w:type="spellEnd"/>
      <w:r w:rsidRPr="00717313">
        <w:rPr>
          <w:rFonts w:ascii="Times New Roman" w:hAnsi="Times New Roman" w:cs="Times New Roman"/>
          <w:i/>
          <w:sz w:val="28"/>
          <w:szCs w:val="28"/>
        </w:rPr>
        <w:t xml:space="preserve"> </w:t>
      </w:r>
      <w:proofErr w:type="spellStart"/>
      <w:r w:rsidRPr="00717313">
        <w:rPr>
          <w:rFonts w:ascii="Times New Roman" w:hAnsi="Times New Roman" w:cs="Times New Roman"/>
          <w:i/>
          <w:sz w:val="28"/>
          <w:szCs w:val="28"/>
        </w:rPr>
        <w:t>need</w:t>
      </w:r>
      <w:proofErr w:type="spellEnd"/>
      <w:r w:rsidRPr="00717313">
        <w:rPr>
          <w:rFonts w:ascii="Times New Roman" w:hAnsi="Times New Roman" w:cs="Times New Roman"/>
          <w:i/>
          <w:sz w:val="28"/>
          <w:szCs w:val="28"/>
        </w:rPr>
        <w:t xml:space="preserve">, a </w:t>
      </w:r>
      <w:proofErr w:type="spellStart"/>
      <w:r w:rsidRPr="00717313">
        <w:rPr>
          <w:rFonts w:ascii="Times New Roman" w:hAnsi="Times New Roman" w:cs="Times New Roman"/>
          <w:i/>
          <w:sz w:val="28"/>
          <w:szCs w:val="28"/>
        </w:rPr>
        <w:t>specialized</w:t>
      </w:r>
      <w:proofErr w:type="spellEnd"/>
      <w:r w:rsidRPr="00717313">
        <w:rPr>
          <w:rFonts w:ascii="Times New Roman" w:hAnsi="Times New Roman" w:cs="Times New Roman"/>
          <w:i/>
          <w:sz w:val="28"/>
          <w:szCs w:val="28"/>
        </w:rPr>
        <w:t xml:space="preserve"> </w:t>
      </w:r>
      <w:proofErr w:type="spellStart"/>
      <w:r w:rsidRPr="00717313">
        <w:rPr>
          <w:rFonts w:ascii="Times New Roman" w:hAnsi="Times New Roman" w:cs="Times New Roman"/>
          <w:i/>
          <w:sz w:val="28"/>
          <w:szCs w:val="28"/>
        </w:rPr>
        <w:t>technician</w:t>
      </w:r>
      <w:proofErr w:type="spellEnd"/>
      <w:r w:rsidRPr="00717313">
        <w:rPr>
          <w:rFonts w:ascii="Times New Roman" w:hAnsi="Times New Roman" w:cs="Times New Roman"/>
          <w:i/>
          <w:sz w:val="28"/>
          <w:szCs w:val="28"/>
        </w:rPr>
        <w:t xml:space="preserve"> must be </w:t>
      </w:r>
      <w:proofErr w:type="spellStart"/>
      <w:r w:rsidRPr="00717313">
        <w:rPr>
          <w:rFonts w:ascii="Times New Roman" w:hAnsi="Times New Roman" w:cs="Times New Roman"/>
          <w:i/>
          <w:sz w:val="28"/>
          <w:szCs w:val="28"/>
        </w:rPr>
        <w:t>contacted</w:t>
      </w:r>
      <w:proofErr w:type="spellEnd"/>
      <w:r w:rsidRPr="00717313">
        <w:rPr>
          <w:rFonts w:ascii="Times New Roman" w:hAnsi="Times New Roman" w:cs="Times New Roman"/>
          <w:i/>
          <w:sz w:val="28"/>
          <w:szCs w:val="28"/>
        </w:rPr>
        <w:t>.</w:t>
      </w:r>
    </w:p>
    <w:p w:rsidR="00987488" w:rsidRDefault="00987488" w:rsidP="00D90E29">
      <w:pPr>
        <w:rPr>
          <w:rFonts w:ascii="Times New Roman" w:hAnsi="Times New Roman" w:cs="Times New Roman"/>
          <w:i/>
          <w:sz w:val="28"/>
          <w:szCs w:val="28"/>
        </w:rPr>
      </w:pPr>
    </w:p>
    <w:p w:rsidR="00987488" w:rsidRDefault="00987488" w:rsidP="00D90E29">
      <w:pPr>
        <w:rPr>
          <w:rFonts w:ascii="Times New Roman" w:hAnsi="Times New Roman" w:cs="Times New Roman"/>
          <w:i/>
          <w:sz w:val="28"/>
          <w:szCs w:val="28"/>
        </w:rPr>
      </w:pPr>
    </w:p>
    <w:p w:rsidR="00ED0DAB" w:rsidRDefault="00ED0DAB" w:rsidP="00ED0DAB">
      <w:pPr>
        <w:rPr>
          <w:rFonts w:ascii="Times New Roman" w:hAnsi="Times New Roman" w:cs="Times New Roman"/>
          <w:b/>
          <w:sz w:val="40"/>
          <w:szCs w:val="40"/>
        </w:rPr>
      </w:pPr>
      <w:r>
        <w:rPr>
          <w:rFonts w:ascii="Times New Roman" w:hAnsi="Times New Roman" w:cs="Times New Roman"/>
          <w:b/>
          <w:sz w:val="40"/>
          <w:szCs w:val="40"/>
        </w:rPr>
        <w:lastRenderedPageBreak/>
        <w:t>INDICAZIONI MONTAGGIO BRUCIATORE/</w:t>
      </w:r>
    </w:p>
    <w:p w:rsidR="00ED0DAB" w:rsidRPr="00FC4EC4" w:rsidRDefault="00ED0DAB" w:rsidP="00ED0DAB">
      <w:pPr>
        <w:rPr>
          <w:rFonts w:ascii="Times New Roman" w:hAnsi="Times New Roman" w:cs="Times New Roman"/>
          <w:i/>
          <w:sz w:val="32"/>
          <w:szCs w:val="32"/>
        </w:rPr>
      </w:pPr>
      <w:r w:rsidRPr="00FC4EC4">
        <w:rPr>
          <w:rFonts w:ascii="Times New Roman" w:hAnsi="Times New Roman" w:cs="Times New Roman"/>
          <w:i/>
          <w:sz w:val="32"/>
          <w:szCs w:val="32"/>
        </w:rPr>
        <w:t>BURNER ASSEMBLY INSTRUCTIONS /</w:t>
      </w:r>
    </w:p>
    <w:p w:rsidR="00ED0DAB" w:rsidRDefault="00ED0DAB" w:rsidP="00ED0DAB">
      <w:pPr>
        <w:pStyle w:val="Paragrafoelenco"/>
        <w:numPr>
          <w:ilvl w:val="0"/>
          <w:numId w:val="1"/>
        </w:numPr>
        <w:rPr>
          <w:rFonts w:ascii="Times New Roman" w:hAnsi="Times New Roman" w:cs="Times New Roman"/>
          <w:sz w:val="28"/>
          <w:szCs w:val="28"/>
        </w:rPr>
      </w:pPr>
      <w:r w:rsidRPr="00C44413">
        <w:rPr>
          <w:rFonts w:ascii="Times New Roman" w:hAnsi="Times New Roman" w:cs="Times New Roman"/>
          <w:sz w:val="28"/>
          <w:szCs w:val="28"/>
        </w:rPr>
        <w:t>Il bruci</w:t>
      </w:r>
      <w:r>
        <w:rPr>
          <w:rFonts w:ascii="Times New Roman" w:hAnsi="Times New Roman" w:cs="Times New Roman"/>
          <w:sz w:val="28"/>
          <w:szCs w:val="28"/>
        </w:rPr>
        <w:t>atore può essere predisposto solo</w:t>
      </w:r>
      <w:r w:rsidRPr="00C44413">
        <w:rPr>
          <w:rFonts w:ascii="Times New Roman" w:hAnsi="Times New Roman" w:cs="Times New Roman"/>
          <w:sz w:val="28"/>
          <w:szCs w:val="28"/>
        </w:rPr>
        <w:t xml:space="preserve"> orizzontalmente (con foro pari suolo). Il bruciatore può essere posizionato sia sul </w:t>
      </w:r>
      <w:r>
        <w:rPr>
          <w:rFonts w:ascii="Times New Roman" w:hAnsi="Times New Roman" w:cs="Times New Roman"/>
          <w:sz w:val="28"/>
          <w:szCs w:val="28"/>
        </w:rPr>
        <w:t xml:space="preserve">lato </w:t>
      </w:r>
      <w:r w:rsidRPr="00C44413">
        <w:rPr>
          <w:rFonts w:ascii="Times New Roman" w:hAnsi="Times New Roman" w:cs="Times New Roman"/>
          <w:sz w:val="28"/>
          <w:szCs w:val="28"/>
        </w:rPr>
        <w:t xml:space="preserve">sinistro che destro del forno. </w:t>
      </w:r>
    </w:p>
    <w:p w:rsidR="00ED0DAB" w:rsidRDefault="00ED0DAB" w:rsidP="00ED0DAB">
      <w:pPr>
        <w:pStyle w:val="Paragrafoelenco"/>
        <w:numPr>
          <w:ilvl w:val="0"/>
          <w:numId w:val="1"/>
        </w:numPr>
        <w:rPr>
          <w:rFonts w:ascii="Times New Roman" w:hAnsi="Times New Roman" w:cs="Times New Roman"/>
          <w:sz w:val="28"/>
          <w:szCs w:val="28"/>
        </w:rPr>
      </w:pPr>
      <w:r>
        <w:rPr>
          <w:rFonts w:ascii="Times New Roman" w:hAnsi="Times New Roman" w:cs="Times New Roman"/>
          <w:sz w:val="28"/>
          <w:szCs w:val="28"/>
        </w:rPr>
        <w:t xml:space="preserve">L’alimentazione del gas metano deve essere effettuata con tubo zincato </w:t>
      </w:r>
      <w:r w:rsidRPr="00FC4EC4">
        <w:rPr>
          <w:rFonts w:ascii="Times New Roman" w:hAnsi="Times New Roman" w:cs="Times New Roman"/>
          <w:sz w:val="28"/>
          <w:szCs w:val="28"/>
        </w:rPr>
        <w:t>Ø</w:t>
      </w:r>
      <w:r>
        <w:rPr>
          <w:rFonts w:ascii="Times New Roman" w:hAnsi="Times New Roman" w:cs="Times New Roman"/>
          <w:sz w:val="28"/>
          <w:szCs w:val="28"/>
        </w:rPr>
        <w:t xml:space="preserve"> 3/4” o tubo in rame equivalente. Prevedere di installare a monte in posizione adeguata il rubinetto di intercettazione gas, a circa 30 cm dal suolo.</w:t>
      </w:r>
    </w:p>
    <w:p w:rsidR="00ED0DAB" w:rsidRDefault="00ED0DAB" w:rsidP="00ED0DAB">
      <w:pPr>
        <w:pStyle w:val="Paragrafoelenco"/>
        <w:numPr>
          <w:ilvl w:val="0"/>
          <w:numId w:val="1"/>
        </w:numPr>
        <w:rPr>
          <w:rFonts w:ascii="Times New Roman" w:hAnsi="Times New Roman" w:cs="Times New Roman"/>
          <w:sz w:val="28"/>
          <w:szCs w:val="28"/>
        </w:rPr>
      </w:pPr>
      <w:r>
        <w:rPr>
          <w:rFonts w:ascii="Times New Roman" w:hAnsi="Times New Roman" w:cs="Times New Roman"/>
          <w:sz w:val="28"/>
          <w:szCs w:val="28"/>
        </w:rPr>
        <w:t xml:space="preserve">L’alimentazione a GPL deve essere effettuata con un tubo zincato </w:t>
      </w:r>
      <w:r w:rsidRPr="00FC4EC4">
        <w:rPr>
          <w:rFonts w:ascii="Times New Roman" w:hAnsi="Times New Roman" w:cs="Times New Roman"/>
          <w:sz w:val="28"/>
          <w:szCs w:val="28"/>
        </w:rPr>
        <w:t>Ø</w:t>
      </w:r>
      <w:r>
        <w:rPr>
          <w:rFonts w:ascii="Times New Roman" w:hAnsi="Times New Roman" w:cs="Times New Roman"/>
          <w:sz w:val="28"/>
          <w:szCs w:val="28"/>
        </w:rPr>
        <w:t xml:space="preserve"> 1/2" o tubo di rame equivalente. Prevedere di installare a monte in posizione adeguata il rubinetto di intercettazione gas, a circa 30 cm dal suolo.</w:t>
      </w:r>
    </w:p>
    <w:p w:rsidR="00ED0DAB" w:rsidRPr="00FC4EC4" w:rsidRDefault="00ED0DAB" w:rsidP="00ED0DAB">
      <w:pPr>
        <w:rPr>
          <w:rFonts w:ascii="Times New Roman" w:hAnsi="Times New Roman" w:cs="Times New Roman"/>
          <w:i/>
          <w:sz w:val="28"/>
          <w:szCs w:val="28"/>
        </w:rPr>
      </w:pPr>
      <w:r>
        <w:rPr>
          <w:rFonts w:ascii="Times New Roman" w:hAnsi="Times New Roman" w:cs="Times New Roman"/>
          <w:sz w:val="28"/>
          <w:szCs w:val="28"/>
        </w:rPr>
        <w:t xml:space="preserve">- </w:t>
      </w:r>
      <w:r>
        <w:rPr>
          <w:rFonts w:ascii="Times New Roman" w:hAnsi="Times New Roman" w:cs="Times New Roman"/>
          <w:i/>
          <w:sz w:val="28"/>
          <w:szCs w:val="28"/>
        </w:rPr>
        <w:t xml:space="preserve">The </w:t>
      </w:r>
      <w:proofErr w:type="spellStart"/>
      <w:r>
        <w:rPr>
          <w:rFonts w:ascii="Times New Roman" w:hAnsi="Times New Roman" w:cs="Times New Roman"/>
          <w:i/>
          <w:sz w:val="28"/>
          <w:szCs w:val="28"/>
        </w:rPr>
        <w:t>burner</w:t>
      </w:r>
      <w:proofErr w:type="spellEnd"/>
      <w:r>
        <w:rPr>
          <w:rFonts w:ascii="Times New Roman" w:hAnsi="Times New Roman" w:cs="Times New Roman"/>
          <w:i/>
          <w:sz w:val="28"/>
          <w:szCs w:val="28"/>
        </w:rPr>
        <w:t xml:space="preserve"> can be </w:t>
      </w:r>
      <w:proofErr w:type="spellStart"/>
      <w:r>
        <w:rPr>
          <w:rFonts w:ascii="Times New Roman" w:hAnsi="Times New Roman" w:cs="Times New Roman"/>
          <w:i/>
          <w:sz w:val="28"/>
          <w:szCs w:val="28"/>
        </w:rPr>
        <w:t>arranged</w:t>
      </w:r>
      <w:proofErr w:type="spellEnd"/>
      <w:r>
        <w:rPr>
          <w:rFonts w:ascii="Times New Roman" w:hAnsi="Times New Roman" w:cs="Times New Roman"/>
          <w:i/>
          <w:sz w:val="28"/>
          <w:szCs w:val="28"/>
        </w:rPr>
        <w:t xml:space="preserve"> </w:t>
      </w:r>
      <w:proofErr w:type="spellStart"/>
      <w:r>
        <w:rPr>
          <w:rFonts w:ascii="Times New Roman" w:hAnsi="Times New Roman" w:cs="Times New Roman"/>
          <w:i/>
          <w:sz w:val="28"/>
          <w:szCs w:val="28"/>
        </w:rPr>
        <w:t>only</w:t>
      </w:r>
      <w:proofErr w:type="spellEnd"/>
      <w:r>
        <w:rPr>
          <w:rFonts w:ascii="Times New Roman" w:hAnsi="Times New Roman" w:cs="Times New Roman"/>
          <w:i/>
          <w:sz w:val="28"/>
          <w:szCs w:val="28"/>
        </w:rPr>
        <w:t xml:space="preserve"> </w:t>
      </w:r>
      <w:proofErr w:type="spellStart"/>
      <w:r>
        <w:rPr>
          <w:rFonts w:ascii="Times New Roman" w:hAnsi="Times New Roman" w:cs="Times New Roman"/>
          <w:i/>
          <w:sz w:val="28"/>
          <w:szCs w:val="28"/>
        </w:rPr>
        <w:t>horizontally</w:t>
      </w:r>
      <w:proofErr w:type="spellEnd"/>
      <w:r>
        <w:rPr>
          <w:rFonts w:ascii="Times New Roman" w:hAnsi="Times New Roman" w:cs="Times New Roman"/>
          <w:i/>
          <w:sz w:val="28"/>
          <w:szCs w:val="28"/>
        </w:rPr>
        <w:t xml:space="preserve"> (with </w:t>
      </w:r>
      <w:proofErr w:type="spellStart"/>
      <w:r>
        <w:rPr>
          <w:rFonts w:ascii="Times New Roman" w:hAnsi="Times New Roman" w:cs="Times New Roman"/>
          <w:i/>
          <w:sz w:val="28"/>
          <w:szCs w:val="28"/>
        </w:rPr>
        <w:t>hole</w:t>
      </w:r>
      <w:proofErr w:type="spellEnd"/>
      <w:r>
        <w:rPr>
          <w:rFonts w:ascii="Times New Roman" w:hAnsi="Times New Roman" w:cs="Times New Roman"/>
          <w:i/>
          <w:sz w:val="28"/>
          <w:szCs w:val="28"/>
        </w:rPr>
        <w:t xml:space="preserve"> on </w:t>
      </w:r>
      <w:proofErr w:type="spellStart"/>
      <w:r w:rsidRPr="00FC4EC4">
        <w:rPr>
          <w:rFonts w:ascii="Times New Roman" w:hAnsi="Times New Roman" w:cs="Times New Roman"/>
          <w:i/>
          <w:sz w:val="28"/>
          <w:szCs w:val="28"/>
        </w:rPr>
        <w:t>ground</w:t>
      </w:r>
      <w:proofErr w:type="spellEnd"/>
      <w:r>
        <w:rPr>
          <w:rFonts w:ascii="Times New Roman" w:hAnsi="Times New Roman" w:cs="Times New Roman"/>
          <w:i/>
          <w:sz w:val="28"/>
          <w:szCs w:val="28"/>
        </w:rPr>
        <w:t xml:space="preserve"> </w:t>
      </w:r>
      <w:proofErr w:type="spellStart"/>
      <w:r>
        <w:rPr>
          <w:rFonts w:ascii="Times New Roman" w:hAnsi="Times New Roman" w:cs="Times New Roman"/>
          <w:i/>
          <w:sz w:val="28"/>
          <w:szCs w:val="28"/>
        </w:rPr>
        <w:t>level</w:t>
      </w:r>
      <w:proofErr w:type="spellEnd"/>
      <w:r>
        <w:rPr>
          <w:rFonts w:ascii="Times New Roman" w:hAnsi="Times New Roman" w:cs="Times New Roman"/>
          <w:i/>
          <w:sz w:val="28"/>
          <w:szCs w:val="28"/>
        </w:rPr>
        <w:t>).</w:t>
      </w:r>
      <w:r w:rsidRPr="00FC4EC4">
        <w:rPr>
          <w:rFonts w:ascii="Times New Roman" w:hAnsi="Times New Roman" w:cs="Times New Roman"/>
          <w:i/>
          <w:sz w:val="28"/>
          <w:szCs w:val="28"/>
        </w:rPr>
        <w:t xml:space="preserve"> The </w:t>
      </w:r>
      <w:proofErr w:type="spellStart"/>
      <w:r w:rsidRPr="00FC4EC4">
        <w:rPr>
          <w:rFonts w:ascii="Times New Roman" w:hAnsi="Times New Roman" w:cs="Times New Roman"/>
          <w:i/>
          <w:sz w:val="28"/>
          <w:szCs w:val="28"/>
        </w:rPr>
        <w:t>burner</w:t>
      </w:r>
      <w:proofErr w:type="spellEnd"/>
      <w:r w:rsidRPr="00FC4EC4">
        <w:rPr>
          <w:rFonts w:ascii="Times New Roman" w:hAnsi="Times New Roman" w:cs="Times New Roman"/>
          <w:i/>
          <w:sz w:val="28"/>
          <w:szCs w:val="28"/>
        </w:rPr>
        <w:t xml:space="preserve"> can be </w:t>
      </w:r>
      <w:proofErr w:type="spellStart"/>
      <w:r w:rsidRPr="00FC4EC4">
        <w:rPr>
          <w:rFonts w:ascii="Times New Roman" w:hAnsi="Times New Roman" w:cs="Times New Roman"/>
          <w:i/>
          <w:sz w:val="28"/>
          <w:szCs w:val="28"/>
        </w:rPr>
        <w:t>positioned</w:t>
      </w:r>
      <w:proofErr w:type="spellEnd"/>
      <w:r w:rsidRPr="00FC4EC4">
        <w:rPr>
          <w:rFonts w:ascii="Times New Roman" w:hAnsi="Times New Roman" w:cs="Times New Roman"/>
          <w:i/>
          <w:sz w:val="28"/>
          <w:szCs w:val="28"/>
        </w:rPr>
        <w:t xml:space="preserve"> </w:t>
      </w:r>
      <w:proofErr w:type="spellStart"/>
      <w:r w:rsidRPr="00FC4EC4">
        <w:rPr>
          <w:rFonts w:ascii="Times New Roman" w:hAnsi="Times New Roman" w:cs="Times New Roman"/>
          <w:i/>
          <w:sz w:val="28"/>
          <w:szCs w:val="28"/>
        </w:rPr>
        <w:t>either</w:t>
      </w:r>
      <w:proofErr w:type="spellEnd"/>
      <w:r w:rsidRPr="00FC4EC4">
        <w:rPr>
          <w:rFonts w:ascii="Times New Roman" w:hAnsi="Times New Roman" w:cs="Times New Roman"/>
          <w:i/>
          <w:sz w:val="28"/>
          <w:szCs w:val="28"/>
        </w:rPr>
        <w:t xml:space="preserve"> on the </w:t>
      </w:r>
      <w:proofErr w:type="spellStart"/>
      <w:r w:rsidRPr="00FC4EC4">
        <w:rPr>
          <w:rFonts w:ascii="Times New Roman" w:hAnsi="Times New Roman" w:cs="Times New Roman"/>
          <w:i/>
          <w:sz w:val="28"/>
          <w:szCs w:val="28"/>
        </w:rPr>
        <w:t>left</w:t>
      </w:r>
      <w:proofErr w:type="spellEnd"/>
      <w:r w:rsidRPr="00FC4EC4">
        <w:rPr>
          <w:rFonts w:ascii="Times New Roman" w:hAnsi="Times New Roman" w:cs="Times New Roman"/>
          <w:i/>
          <w:sz w:val="28"/>
          <w:szCs w:val="28"/>
        </w:rPr>
        <w:t xml:space="preserve"> or</w:t>
      </w:r>
      <w:r>
        <w:rPr>
          <w:rFonts w:ascii="Times New Roman" w:hAnsi="Times New Roman" w:cs="Times New Roman"/>
          <w:i/>
          <w:sz w:val="28"/>
          <w:szCs w:val="28"/>
        </w:rPr>
        <w:t xml:space="preserve"> on the</w:t>
      </w:r>
      <w:r w:rsidRPr="00FC4EC4">
        <w:rPr>
          <w:rFonts w:ascii="Times New Roman" w:hAnsi="Times New Roman" w:cs="Times New Roman"/>
          <w:i/>
          <w:sz w:val="28"/>
          <w:szCs w:val="28"/>
        </w:rPr>
        <w:t xml:space="preserve"> right </w:t>
      </w:r>
      <w:r>
        <w:rPr>
          <w:rFonts w:ascii="Times New Roman" w:hAnsi="Times New Roman" w:cs="Times New Roman"/>
          <w:i/>
          <w:sz w:val="28"/>
          <w:szCs w:val="28"/>
        </w:rPr>
        <w:t xml:space="preserve">side </w:t>
      </w:r>
      <w:r w:rsidRPr="00FC4EC4">
        <w:rPr>
          <w:rFonts w:ascii="Times New Roman" w:hAnsi="Times New Roman" w:cs="Times New Roman"/>
          <w:i/>
          <w:sz w:val="28"/>
          <w:szCs w:val="28"/>
        </w:rPr>
        <w:t xml:space="preserve">of the </w:t>
      </w:r>
      <w:proofErr w:type="spellStart"/>
      <w:r w:rsidRPr="00FC4EC4">
        <w:rPr>
          <w:rFonts w:ascii="Times New Roman" w:hAnsi="Times New Roman" w:cs="Times New Roman"/>
          <w:i/>
          <w:sz w:val="28"/>
          <w:szCs w:val="28"/>
        </w:rPr>
        <w:t>oven</w:t>
      </w:r>
      <w:proofErr w:type="spellEnd"/>
      <w:r>
        <w:rPr>
          <w:rFonts w:ascii="Times New Roman" w:hAnsi="Times New Roman" w:cs="Times New Roman"/>
          <w:i/>
          <w:sz w:val="28"/>
          <w:szCs w:val="28"/>
        </w:rPr>
        <w:t>.</w:t>
      </w:r>
    </w:p>
    <w:p w:rsidR="00ED0DAB" w:rsidRPr="00FC4EC4" w:rsidRDefault="00ED0DAB" w:rsidP="00ED0DAB">
      <w:pPr>
        <w:rPr>
          <w:rFonts w:ascii="Times New Roman" w:hAnsi="Times New Roman" w:cs="Times New Roman"/>
          <w:i/>
          <w:sz w:val="28"/>
          <w:szCs w:val="28"/>
        </w:rPr>
      </w:pPr>
      <w:r w:rsidRPr="00FC4EC4">
        <w:rPr>
          <w:rFonts w:ascii="Times New Roman" w:hAnsi="Times New Roman" w:cs="Times New Roman"/>
          <w:i/>
          <w:sz w:val="28"/>
          <w:szCs w:val="28"/>
        </w:rPr>
        <w:t xml:space="preserve">- The </w:t>
      </w:r>
      <w:proofErr w:type="spellStart"/>
      <w:r w:rsidRPr="00FC4EC4">
        <w:rPr>
          <w:rFonts w:ascii="Times New Roman" w:hAnsi="Times New Roman" w:cs="Times New Roman"/>
          <w:i/>
          <w:sz w:val="28"/>
          <w:szCs w:val="28"/>
        </w:rPr>
        <w:t>methane</w:t>
      </w:r>
      <w:proofErr w:type="spellEnd"/>
      <w:r w:rsidRPr="00FC4EC4">
        <w:rPr>
          <w:rFonts w:ascii="Times New Roman" w:hAnsi="Times New Roman" w:cs="Times New Roman"/>
          <w:i/>
          <w:sz w:val="28"/>
          <w:szCs w:val="28"/>
        </w:rPr>
        <w:t xml:space="preserve"> gas </w:t>
      </w:r>
      <w:proofErr w:type="spellStart"/>
      <w:r w:rsidRPr="00FC4EC4">
        <w:rPr>
          <w:rFonts w:ascii="Times New Roman" w:hAnsi="Times New Roman" w:cs="Times New Roman"/>
          <w:i/>
          <w:sz w:val="28"/>
          <w:szCs w:val="28"/>
        </w:rPr>
        <w:t>supply</w:t>
      </w:r>
      <w:proofErr w:type="spellEnd"/>
      <w:r>
        <w:rPr>
          <w:rFonts w:ascii="Times New Roman" w:hAnsi="Times New Roman" w:cs="Times New Roman"/>
          <w:i/>
          <w:sz w:val="28"/>
          <w:szCs w:val="28"/>
        </w:rPr>
        <w:t xml:space="preserve"> must be </w:t>
      </w:r>
      <w:proofErr w:type="spellStart"/>
      <w:r>
        <w:rPr>
          <w:rFonts w:ascii="Times New Roman" w:hAnsi="Times New Roman" w:cs="Times New Roman"/>
          <w:i/>
          <w:sz w:val="28"/>
          <w:szCs w:val="28"/>
        </w:rPr>
        <w:t>conducted</w:t>
      </w:r>
      <w:proofErr w:type="spellEnd"/>
      <w:r>
        <w:rPr>
          <w:rFonts w:ascii="Times New Roman" w:hAnsi="Times New Roman" w:cs="Times New Roman"/>
          <w:i/>
          <w:sz w:val="28"/>
          <w:szCs w:val="28"/>
        </w:rPr>
        <w:t xml:space="preserve"> with a Ø 3/4</w:t>
      </w:r>
      <w:r w:rsidRPr="00FC4EC4">
        <w:rPr>
          <w:rFonts w:ascii="Times New Roman" w:hAnsi="Times New Roman" w:cs="Times New Roman"/>
          <w:i/>
          <w:sz w:val="28"/>
          <w:szCs w:val="28"/>
        </w:rPr>
        <w:t>”</w:t>
      </w:r>
      <w:r>
        <w:rPr>
          <w:rFonts w:ascii="Times New Roman" w:hAnsi="Times New Roman" w:cs="Times New Roman"/>
          <w:i/>
          <w:sz w:val="28"/>
          <w:szCs w:val="28"/>
        </w:rPr>
        <w:t xml:space="preserve"> </w:t>
      </w:r>
      <w:proofErr w:type="spellStart"/>
      <w:r w:rsidRPr="00FC4EC4">
        <w:rPr>
          <w:rFonts w:ascii="Times New Roman" w:hAnsi="Times New Roman" w:cs="Times New Roman"/>
          <w:i/>
          <w:sz w:val="28"/>
          <w:szCs w:val="28"/>
        </w:rPr>
        <w:t>galvanized</w:t>
      </w:r>
      <w:proofErr w:type="spellEnd"/>
      <w:r w:rsidRPr="00FC4EC4">
        <w:rPr>
          <w:rFonts w:ascii="Times New Roman" w:hAnsi="Times New Roman" w:cs="Times New Roman"/>
          <w:i/>
          <w:sz w:val="28"/>
          <w:szCs w:val="28"/>
        </w:rPr>
        <w:t xml:space="preserve"> pipe or </w:t>
      </w:r>
      <w:proofErr w:type="spellStart"/>
      <w:r w:rsidRPr="00FC4EC4">
        <w:rPr>
          <w:rFonts w:ascii="Times New Roman" w:hAnsi="Times New Roman" w:cs="Times New Roman"/>
          <w:i/>
          <w:sz w:val="28"/>
          <w:szCs w:val="28"/>
        </w:rPr>
        <w:t>equivalent</w:t>
      </w:r>
      <w:proofErr w:type="spellEnd"/>
      <w:r w:rsidRPr="00FC4EC4">
        <w:rPr>
          <w:rFonts w:ascii="Times New Roman" w:hAnsi="Times New Roman" w:cs="Times New Roman"/>
          <w:i/>
          <w:sz w:val="28"/>
          <w:szCs w:val="28"/>
        </w:rPr>
        <w:t xml:space="preserve"> </w:t>
      </w:r>
      <w:proofErr w:type="spellStart"/>
      <w:r w:rsidRPr="00FC4EC4">
        <w:rPr>
          <w:rFonts w:ascii="Times New Roman" w:hAnsi="Times New Roman" w:cs="Times New Roman"/>
          <w:i/>
          <w:sz w:val="28"/>
          <w:szCs w:val="28"/>
        </w:rPr>
        <w:t>copper</w:t>
      </w:r>
      <w:proofErr w:type="spellEnd"/>
      <w:r w:rsidRPr="00FC4EC4">
        <w:rPr>
          <w:rFonts w:ascii="Times New Roman" w:hAnsi="Times New Roman" w:cs="Times New Roman"/>
          <w:i/>
          <w:sz w:val="28"/>
          <w:szCs w:val="28"/>
        </w:rPr>
        <w:t xml:space="preserve"> pipe. Plan to </w:t>
      </w:r>
      <w:proofErr w:type="spellStart"/>
      <w:r w:rsidRPr="00FC4EC4">
        <w:rPr>
          <w:rFonts w:ascii="Times New Roman" w:hAnsi="Times New Roman" w:cs="Times New Roman"/>
          <w:i/>
          <w:sz w:val="28"/>
          <w:szCs w:val="28"/>
        </w:rPr>
        <w:t>place</w:t>
      </w:r>
      <w:proofErr w:type="spellEnd"/>
      <w:r w:rsidRPr="00FC4EC4">
        <w:rPr>
          <w:rFonts w:ascii="Times New Roman" w:hAnsi="Times New Roman" w:cs="Times New Roman"/>
          <w:i/>
          <w:sz w:val="28"/>
          <w:szCs w:val="28"/>
        </w:rPr>
        <w:t xml:space="preserve"> the gas </w:t>
      </w:r>
      <w:proofErr w:type="spellStart"/>
      <w:r w:rsidRPr="00FC4EC4">
        <w:rPr>
          <w:rFonts w:ascii="Times New Roman" w:hAnsi="Times New Roman" w:cs="Times New Roman"/>
          <w:i/>
          <w:sz w:val="28"/>
          <w:szCs w:val="28"/>
        </w:rPr>
        <w:t>interception</w:t>
      </w:r>
      <w:proofErr w:type="spellEnd"/>
      <w:r w:rsidRPr="00FC4EC4">
        <w:rPr>
          <w:rFonts w:ascii="Times New Roman" w:hAnsi="Times New Roman" w:cs="Times New Roman"/>
          <w:i/>
          <w:sz w:val="28"/>
          <w:szCs w:val="28"/>
        </w:rPr>
        <w:t xml:space="preserve"> </w:t>
      </w:r>
      <w:proofErr w:type="spellStart"/>
      <w:r w:rsidRPr="00FC4EC4">
        <w:rPr>
          <w:rFonts w:ascii="Times New Roman" w:hAnsi="Times New Roman" w:cs="Times New Roman"/>
          <w:i/>
          <w:sz w:val="28"/>
          <w:szCs w:val="28"/>
        </w:rPr>
        <w:t>cock</w:t>
      </w:r>
      <w:proofErr w:type="spellEnd"/>
      <w:r w:rsidRPr="00FC4EC4">
        <w:rPr>
          <w:rFonts w:ascii="Times New Roman" w:hAnsi="Times New Roman" w:cs="Times New Roman"/>
          <w:i/>
          <w:sz w:val="28"/>
          <w:szCs w:val="28"/>
        </w:rPr>
        <w:t xml:space="preserve"> </w:t>
      </w:r>
      <w:proofErr w:type="spellStart"/>
      <w:r w:rsidRPr="00FC4EC4">
        <w:rPr>
          <w:rFonts w:ascii="Times New Roman" w:hAnsi="Times New Roman" w:cs="Times New Roman"/>
          <w:i/>
          <w:sz w:val="28"/>
          <w:szCs w:val="28"/>
        </w:rPr>
        <w:t>upstream</w:t>
      </w:r>
      <w:proofErr w:type="spellEnd"/>
      <w:r w:rsidRPr="00FC4EC4">
        <w:rPr>
          <w:rFonts w:ascii="Times New Roman" w:hAnsi="Times New Roman" w:cs="Times New Roman"/>
          <w:i/>
          <w:sz w:val="28"/>
          <w:szCs w:val="28"/>
        </w:rPr>
        <w:t xml:space="preserve"> in a </w:t>
      </w:r>
      <w:proofErr w:type="spellStart"/>
      <w:r w:rsidRPr="00FC4EC4">
        <w:rPr>
          <w:rFonts w:ascii="Times New Roman" w:hAnsi="Times New Roman" w:cs="Times New Roman"/>
          <w:i/>
          <w:sz w:val="28"/>
          <w:szCs w:val="28"/>
        </w:rPr>
        <w:t>suitable</w:t>
      </w:r>
      <w:proofErr w:type="spellEnd"/>
      <w:r w:rsidRPr="00FC4EC4">
        <w:rPr>
          <w:rFonts w:ascii="Times New Roman" w:hAnsi="Times New Roman" w:cs="Times New Roman"/>
          <w:i/>
          <w:sz w:val="28"/>
          <w:szCs w:val="28"/>
        </w:rPr>
        <w:t xml:space="preserve"> position, </w:t>
      </w:r>
      <w:proofErr w:type="spellStart"/>
      <w:r w:rsidRPr="00FC4EC4">
        <w:rPr>
          <w:rFonts w:ascii="Times New Roman" w:hAnsi="Times New Roman" w:cs="Times New Roman"/>
          <w:i/>
          <w:sz w:val="28"/>
          <w:szCs w:val="28"/>
        </w:rPr>
        <w:t>about</w:t>
      </w:r>
      <w:proofErr w:type="spellEnd"/>
      <w:r w:rsidRPr="00FC4EC4">
        <w:rPr>
          <w:rFonts w:ascii="Times New Roman" w:hAnsi="Times New Roman" w:cs="Times New Roman"/>
          <w:i/>
          <w:sz w:val="28"/>
          <w:szCs w:val="28"/>
        </w:rPr>
        <w:t xml:space="preserve"> 30 cm </w:t>
      </w:r>
      <w:proofErr w:type="spellStart"/>
      <w:r>
        <w:rPr>
          <w:rFonts w:ascii="Times New Roman" w:hAnsi="Times New Roman" w:cs="Times New Roman"/>
          <w:i/>
          <w:sz w:val="28"/>
          <w:szCs w:val="28"/>
        </w:rPr>
        <w:t>above</w:t>
      </w:r>
      <w:proofErr w:type="spellEnd"/>
      <w:r w:rsidRPr="00FC4EC4">
        <w:rPr>
          <w:rFonts w:ascii="Times New Roman" w:hAnsi="Times New Roman" w:cs="Times New Roman"/>
          <w:i/>
          <w:sz w:val="28"/>
          <w:szCs w:val="28"/>
        </w:rPr>
        <w:t xml:space="preserve"> the </w:t>
      </w:r>
      <w:proofErr w:type="spellStart"/>
      <w:r w:rsidRPr="00FC4EC4">
        <w:rPr>
          <w:rFonts w:ascii="Times New Roman" w:hAnsi="Times New Roman" w:cs="Times New Roman"/>
          <w:i/>
          <w:sz w:val="28"/>
          <w:szCs w:val="28"/>
        </w:rPr>
        <w:t>ground</w:t>
      </w:r>
      <w:proofErr w:type="spellEnd"/>
      <w:r w:rsidRPr="00FC4EC4">
        <w:rPr>
          <w:rFonts w:ascii="Times New Roman" w:hAnsi="Times New Roman" w:cs="Times New Roman"/>
          <w:i/>
          <w:sz w:val="28"/>
          <w:szCs w:val="28"/>
        </w:rPr>
        <w:t>.</w:t>
      </w:r>
    </w:p>
    <w:p w:rsidR="00ED0DAB" w:rsidRDefault="00ED0DAB" w:rsidP="00ED0DAB">
      <w:pPr>
        <w:rPr>
          <w:rFonts w:ascii="Times New Roman" w:hAnsi="Times New Roman" w:cs="Times New Roman"/>
          <w:i/>
          <w:sz w:val="28"/>
          <w:szCs w:val="28"/>
        </w:rPr>
      </w:pPr>
      <w:r w:rsidRPr="00FC4EC4">
        <w:rPr>
          <w:rFonts w:ascii="Times New Roman" w:hAnsi="Times New Roman" w:cs="Times New Roman"/>
          <w:i/>
          <w:sz w:val="28"/>
          <w:szCs w:val="28"/>
        </w:rPr>
        <w:t xml:space="preserve">- The LPG </w:t>
      </w:r>
      <w:proofErr w:type="spellStart"/>
      <w:r w:rsidRPr="00FC4EC4">
        <w:rPr>
          <w:rFonts w:ascii="Times New Roman" w:hAnsi="Times New Roman" w:cs="Times New Roman"/>
          <w:i/>
          <w:sz w:val="28"/>
          <w:szCs w:val="28"/>
        </w:rPr>
        <w:t>supply</w:t>
      </w:r>
      <w:proofErr w:type="spellEnd"/>
      <w:r w:rsidRPr="00FC4EC4">
        <w:rPr>
          <w:rFonts w:ascii="Times New Roman" w:hAnsi="Times New Roman" w:cs="Times New Roman"/>
          <w:i/>
          <w:sz w:val="28"/>
          <w:szCs w:val="28"/>
        </w:rPr>
        <w:t xml:space="preserve"> must be </w:t>
      </w:r>
      <w:proofErr w:type="spellStart"/>
      <w:r w:rsidRPr="00FC4EC4">
        <w:rPr>
          <w:rFonts w:ascii="Times New Roman" w:hAnsi="Times New Roman" w:cs="Times New Roman"/>
          <w:i/>
          <w:sz w:val="28"/>
          <w:szCs w:val="28"/>
        </w:rPr>
        <w:t>carried</w:t>
      </w:r>
      <w:proofErr w:type="spellEnd"/>
      <w:r w:rsidRPr="00FC4EC4">
        <w:rPr>
          <w:rFonts w:ascii="Times New Roman" w:hAnsi="Times New Roman" w:cs="Times New Roman"/>
          <w:i/>
          <w:sz w:val="28"/>
          <w:szCs w:val="28"/>
        </w:rPr>
        <w:t xml:space="preserve"> o</w:t>
      </w:r>
      <w:r>
        <w:rPr>
          <w:rFonts w:ascii="Times New Roman" w:hAnsi="Times New Roman" w:cs="Times New Roman"/>
          <w:i/>
          <w:sz w:val="28"/>
          <w:szCs w:val="28"/>
        </w:rPr>
        <w:t xml:space="preserve">ut with a </w:t>
      </w:r>
      <w:proofErr w:type="spellStart"/>
      <w:r>
        <w:rPr>
          <w:rFonts w:ascii="Times New Roman" w:hAnsi="Times New Roman" w:cs="Times New Roman"/>
          <w:i/>
          <w:sz w:val="28"/>
          <w:szCs w:val="28"/>
        </w:rPr>
        <w:t>galvanized</w:t>
      </w:r>
      <w:proofErr w:type="spellEnd"/>
      <w:r>
        <w:rPr>
          <w:rFonts w:ascii="Times New Roman" w:hAnsi="Times New Roman" w:cs="Times New Roman"/>
          <w:i/>
          <w:sz w:val="28"/>
          <w:szCs w:val="28"/>
        </w:rPr>
        <w:t xml:space="preserve"> pipe Ø 1/2</w:t>
      </w:r>
      <w:r w:rsidRPr="00FC4EC4">
        <w:rPr>
          <w:rFonts w:ascii="Times New Roman" w:hAnsi="Times New Roman" w:cs="Times New Roman"/>
          <w:i/>
          <w:sz w:val="28"/>
          <w:szCs w:val="28"/>
        </w:rPr>
        <w:t>"</w:t>
      </w:r>
      <w:r>
        <w:rPr>
          <w:rFonts w:ascii="Times New Roman" w:hAnsi="Times New Roman" w:cs="Times New Roman"/>
          <w:i/>
          <w:sz w:val="28"/>
          <w:szCs w:val="28"/>
        </w:rPr>
        <w:t xml:space="preserve"> </w:t>
      </w:r>
      <w:r w:rsidRPr="00FC4EC4">
        <w:rPr>
          <w:rFonts w:ascii="Times New Roman" w:hAnsi="Times New Roman" w:cs="Times New Roman"/>
          <w:i/>
          <w:sz w:val="28"/>
          <w:szCs w:val="28"/>
        </w:rPr>
        <w:t xml:space="preserve">or </w:t>
      </w:r>
      <w:proofErr w:type="spellStart"/>
      <w:r w:rsidRPr="00FC4EC4">
        <w:rPr>
          <w:rFonts w:ascii="Times New Roman" w:hAnsi="Times New Roman" w:cs="Times New Roman"/>
          <w:i/>
          <w:sz w:val="28"/>
          <w:szCs w:val="28"/>
        </w:rPr>
        <w:t>equivalent</w:t>
      </w:r>
      <w:proofErr w:type="spellEnd"/>
      <w:r w:rsidRPr="00FC4EC4">
        <w:rPr>
          <w:rFonts w:ascii="Times New Roman" w:hAnsi="Times New Roman" w:cs="Times New Roman"/>
          <w:i/>
          <w:sz w:val="28"/>
          <w:szCs w:val="28"/>
        </w:rPr>
        <w:t xml:space="preserve"> </w:t>
      </w:r>
      <w:proofErr w:type="spellStart"/>
      <w:r w:rsidRPr="00FC4EC4">
        <w:rPr>
          <w:rFonts w:ascii="Times New Roman" w:hAnsi="Times New Roman" w:cs="Times New Roman"/>
          <w:i/>
          <w:sz w:val="28"/>
          <w:szCs w:val="28"/>
        </w:rPr>
        <w:t>copper</w:t>
      </w:r>
      <w:proofErr w:type="spellEnd"/>
      <w:r w:rsidRPr="00FC4EC4">
        <w:rPr>
          <w:rFonts w:ascii="Times New Roman" w:hAnsi="Times New Roman" w:cs="Times New Roman"/>
          <w:i/>
          <w:sz w:val="28"/>
          <w:szCs w:val="28"/>
        </w:rPr>
        <w:t xml:space="preserve"> pipe. Plan to </w:t>
      </w:r>
      <w:proofErr w:type="spellStart"/>
      <w:r w:rsidRPr="00FC4EC4">
        <w:rPr>
          <w:rFonts w:ascii="Times New Roman" w:hAnsi="Times New Roman" w:cs="Times New Roman"/>
          <w:i/>
          <w:sz w:val="28"/>
          <w:szCs w:val="28"/>
        </w:rPr>
        <w:t>have</w:t>
      </w:r>
      <w:proofErr w:type="spellEnd"/>
      <w:r w:rsidRPr="00FC4EC4">
        <w:rPr>
          <w:rFonts w:ascii="Times New Roman" w:hAnsi="Times New Roman" w:cs="Times New Roman"/>
          <w:i/>
          <w:sz w:val="28"/>
          <w:szCs w:val="28"/>
        </w:rPr>
        <w:t xml:space="preserve"> the gas </w:t>
      </w:r>
      <w:proofErr w:type="spellStart"/>
      <w:r w:rsidRPr="00FC4EC4">
        <w:rPr>
          <w:rFonts w:ascii="Times New Roman" w:hAnsi="Times New Roman" w:cs="Times New Roman"/>
          <w:i/>
          <w:sz w:val="28"/>
          <w:szCs w:val="28"/>
        </w:rPr>
        <w:t>interception</w:t>
      </w:r>
      <w:proofErr w:type="spellEnd"/>
      <w:r w:rsidRPr="00FC4EC4">
        <w:rPr>
          <w:rFonts w:ascii="Times New Roman" w:hAnsi="Times New Roman" w:cs="Times New Roman"/>
          <w:i/>
          <w:sz w:val="28"/>
          <w:szCs w:val="28"/>
        </w:rPr>
        <w:t xml:space="preserve"> </w:t>
      </w:r>
      <w:proofErr w:type="spellStart"/>
      <w:r w:rsidRPr="00FC4EC4">
        <w:rPr>
          <w:rFonts w:ascii="Times New Roman" w:hAnsi="Times New Roman" w:cs="Times New Roman"/>
          <w:i/>
          <w:sz w:val="28"/>
          <w:szCs w:val="28"/>
        </w:rPr>
        <w:t>cock</w:t>
      </w:r>
      <w:proofErr w:type="spellEnd"/>
      <w:r w:rsidRPr="00FC4EC4">
        <w:rPr>
          <w:rFonts w:ascii="Times New Roman" w:hAnsi="Times New Roman" w:cs="Times New Roman"/>
          <w:i/>
          <w:sz w:val="28"/>
          <w:szCs w:val="28"/>
        </w:rPr>
        <w:t xml:space="preserve"> </w:t>
      </w:r>
      <w:proofErr w:type="spellStart"/>
      <w:r w:rsidRPr="00FC4EC4">
        <w:rPr>
          <w:rFonts w:ascii="Times New Roman" w:hAnsi="Times New Roman" w:cs="Times New Roman"/>
          <w:i/>
          <w:sz w:val="28"/>
          <w:szCs w:val="28"/>
        </w:rPr>
        <w:t>upstream</w:t>
      </w:r>
      <w:proofErr w:type="spellEnd"/>
      <w:r w:rsidRPr="00FC4EC4">
        <w:rPr>
          <w:rFonts w:ascii="Times New Roman" w:hAnsi="Times New Roman" w:cs="Times New Roman"/>
          <w:i/>
          <w:sz w:val="28"/>
          <w:szCs w:val="28"/>
        </w:rPr>
        <w:t xml:space="preserve"> in a </w:t>
      </w:r>
      <w:proofErr w:type="spellStart"/>
      <w:r w:rsidRPr="00FC4EC4">
        <w:rPr>
          <w:rFonts w:ascii="Times New Roman" w:hAnsi="Times New Roman" w:cs="Times New Roman"/>
          <w:i/>
          <w:sz w:val="28"/>
          <w:szCs w:val="28"/>
        </w:rPr>
        <w:t>suitable</w:t>
      </w:r>
      <w:proofErr w:type="spellEnd"/>
      <w:r w:rsidRPr="00FC4EC4">
        <w:rPr>
          <w:rFonts w:ascii="Times New Roman" w:hAnsi="Times New Roman" w:cs="Times New Roman"/>
          <w:i/>
          <w:sz w:val="28"/>
          <w:szCs w:val="28"/>
        </w:rPr>
        <w:t xml:space="preserve"> position, </w:t>
      </w:r>
      <w:proofErr w:type="spellStart"/>
      <w:r w:rsidRPr="00FC4EC4">
        <w:rPr>
          <w:rFonts w:ascii="Times New Roman" w:hAnsi="Times New Roman" w:cs="Times New Roman"/>
          <w:i/>
          <w:sz w:val="28"/>
          <w:szCs w:val="28"/>
        </w:rPr>
        <w:t>about</w:t>
      </w:r>
      <w:proofErr w:type="spellEnd"/>
      <w:r w:rsidRPr="00FC4EC4">
        <w:rPr>
          <w:rFonts w:ascii="Times New Roman" w:hAnsi="Times New Roman" w:cs="Times New Roman"/>
          <w:i/>
          <w:sz w:val="28"/>
          <w:szCs w:val="28"/>
        </w:rPr>
        <w:t xml:space="preserve"> 30 cm </w:t>
      </w:r>
      <w:proofErr w:type="spellStart"/>
      <w:r>
        <w:rPr>
          <w:rFonts w:ascii="Times New Roman" w:hAnsi="Times New Roman" w:cs="Times New Roman"/>
          <w:i/>
          <w:sz w:val="28"/>
          <w:szCs w:val="28"/>
        </w:rPr>
        <w:t>above</w:t>
      </w:r>
      <w:proofErr w:type="spellEnd"/>
      <w:r w:rsidRPr="00FC4EC4">
        <w:rPr>
          <w:rFonts w:ascii="Times New Roman" w:hAnsi="Times New Roman" w:cs="Times New Roman"/>
          <w:i/>
          <w:sz w:val="28"/>
          <w:szCs w:val="28"/>
        </w:rPr>
        <w:t xml:space="preserve"> the </w:t>
      </w:r>
      <w:proofErr w:type="spellStart"/>
      <w:r w:rsidRPr="00FC4EC4">
        <w:rPr>
          <w:rFonts w:ascii="Times New Roman" w:hAnsi="Times New Roman" w:cs="Times New Roman"/>
          <w:i/>
          <w:sz w:val="28"/>
          <w:szCs w:val="28"/>
        </w:rPr>
        <w:t>ground</w:t>
      </w:r>
      <w:proofErr w:type="spellEnd"/>
      <w:r w:rsidRPr="00FC4EC4">
        <w:rPr>
          <w:rFonts w:ascii="Times New Roman" w:hAnsi="Times New Roman" w:cs="Times New Roman"/>
          <w:i/>
          <w:sz w:val="28"/>
          <w:szCs w:val="28"/>
        </w:rPr>
        <w:t>.</w:t>
      </w:r>
    </w:p>
    <w:p w:rsidR="00ED0DAB" w:rsidRDefault="00ED0DAB" w:rsidP="00ED0DAB">
      <w:pPr>
        <w:rPr>
          <w:rFonts w:ascii="Times New Roman" w:hAnsi="Times New Roman" w:cs="Times New Roman"/>
          <w:sz w:val="28"/>
          <w:szCs w:val="28"/>
        </w:rPr>
      </w:pPr>
      <w:r>
        <w:rPr>
          <w:rFonts w:ascii="Times New Roman" w:hAnsi="Times New Roman" w:cs="Times New Roman"/>
          <w:sz w:val="28"/>
          <w:szCs w:val="28"/>
        </w:rPr>
        <w:t>-------------------------------------------------------------------------------------------------------</w:t>
      </w:r>
    </w:p>
    <w:p w:rsidR="00ED0DAB" w:rsidRPr="008B085B" w:rsidRDefault="00ED0DAB" w:rsidP="00ED0DAB">
      <w:pPr>
        <w:rPr>
          <w:rFonts w:ascii="Times New Roman" w:hAnsi="Times New Roman" w:cs="Times New Roman"/>
          <w:b/>
          <w:sz w:val="40"/>
          <w:szCs w:val="40"/>
        </w:rPr>
      </w:pPr>
      <w:r>
        <w:rPr>
          <w:rFonts w:ascii="Times New Roman" w:hAnsi="Times New Roman" w:cs="Times New Roman"/>
          <w:b/>
          <w:noProof/>
          <w:sz w:val="40"/>
          <w:szCs w:val="40"/>
          <w:lang w:eastAsia="it-IT"/>
        </w:rPr>
        <w:drawing>
          <wp:anchor distT="0" distB="0" distL="114300" distR="114300" simplePos="0" relativeHeight="251655168" behindDoc="1" locked="0" layoutInCell="1" allowOverlap="1" wp14:anchorId="5DCDBDAD" wp14:editId="38F26DE4">
            <wp:simplePos x="0" y="0"/>
            <wp:positionH relativeFrom="margin">
              <wp:align>center</wp:align>
            </wp:positionH>
            <wp:positionV relativeFrom="paragraph">
              <wp:posOffset>487680</wp:posOffset>
            </wp:positionV>
            <wp:extent cx="6895652" cy="2743200"/>
            <wp:effectExtent l="0" t="0" r="635" b="0"/>
            <wp:wrapNone/>
            <wp:docPr id="1" name="Immagine 1" descr="C:\Users\utente\AppData\Local\Microsoft\Windows\INetCache\Content.Word\consumi bruciatore CORRET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tente\AppData\Local\Microsoft\Windows\INetCache\Content.Word\consumi bruciatore CORRETTO.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895652" cy="2743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B085B">
        <w:rPr>
          <w:rFonts w:ascii="Times New Roman" w:hAnsi="Times New Roman" w:cs="Times New Roman"/>
          <w:b/>
          <w:sz w:val="40"/>
          <w:szCs w:val="40"/>
        </w:rPr>
        <w:t>TABELLA CONSUMI</w:t>
      </w:r>
      <w:r>
        <w:rPr>
          <w:rFonts w:ascii="Times New Roman" w:hAnsi="Times New Roman" w:cs="Times New Roman"/>
          <w:b/>
          <w:sz w:val="40"/>
          <w:szCs w:val="40"/>
        </w:rPr>
        <w:t xml:space="preserve"> / </w:t>
      </w:r>
      <w:r w:rsidRPr="008B085B">
        <w:rPr>
          <w:rFonts w:ascii="Times New Roman" w:hAnsi="Times New Roman" w:cs="Times New Roman"/>
          <w:i/>
          <w:sz w:val="36"/>
          <w:szCs w:val="36"/>
        </w:rPr>
        <w:t>CONSUMPTION TABLE</w:t>
      </w:r>
    </w:p>
    <w:p w:rsidR="00ED0DAB" w:rsidRDefault="00ED0DAB" w:rsidP="00ED0DAB">
      <w:pPr>
        <w:pStyle w:val="Paragrafoelenco"/>
        <w:rPr>
          <w:rFonts w:ascii="Times New Roman" w:hAnsi="Times New Roman" w:cs="Times New Roman"/>
          <w:sz w:val="28"/>
          <w:szCs w:val="28"/>
        </w:rPr>
      </w:pPr>
    </w:p>
    <w:p w:rsidR="00ED0DAB" w:rsidRDefault="00ED0DAB" w:rsidP="00ED0DAB">
      <w:pPr>
        <w:rPr>
          <w:rFonts w:ascii="Times New Roman" w:hAnsi="Times New Roman" w:cs="Times New Roman"/>
          <w:sz w:val="28"/>
          <w:szCs w:val="28"/>
        </w:rPr>
      </w:pPr>
    </w:p>
    <w:p w:rsidR="00ED0DAB" w:rsidRDefault="00ED0DAB" w:rsidP="00ED0DAB">
      <w:pPr>
        <w:rPr>
          <w:rFonts w:ascii="Times New Roman" w:hAnsi="Times New Roman" w:cs="Times New Roman"/>
          <w:sz w:val="28"/>
          <w:szCs w:val="28"/>
        </w:rPr>
      </w:pPr>
    </w:p>
    <w:p w:rsidR="00ED0DAB" w:rsidRDefault="00ED0DAB" w:rsidP="00ED0DAB">
      <w:pPr>
        <w:rPr>
          <w:rFonts w:ascii="Times New Roman" w:hAnsi="Times New Roman" w:cs="Times New Roman"/>
          <w:sz w:val="28"/>
          <w:szCs w:val="28"/>
        </w:rPr>
      </w:pPr>
    </w:p>
    <w:p w:rsidR="00ED0DAB" w:rsidRDefault="00ED0DAB" w:rsidP="00ED0DAB">
      <w:pPr>
        <w:rPr>
          <w:rFonts w:ascii="Times New Roman" w:hAnsi="Times New Roman" w:cs="Times New Roman"/>
          <w:sz w:val="28"/>
          <w:szCs w:val="28"/>
        </w:rPr>
      </w:pPr>
    </w:p>
    <w:p w:rsidR="00ED0DAB" w:rsidRDefault="00ED0DAB" w:rsidP="00ED0DAB">
      <w:pPr>
        <w:rPr>
          <w:rFonts w:ascii="Times New Roman" w:hAnsi="Times New Roman" w:cs="Times New Roman"/>
          <w:sz w:val="28"/>
          <w:szCs w:val="28"/>
        </w:rPr>
      </w:pPr>
    </w:p>
    <w:p w:rsidR="00ED0DAB" w:rsidRDefault="00ED0DAB" w:rsidP="00ED0DAB">
      <w:pPr>
        <w:rPr>
          <w:rFonts w:ascii="Times New Roman" w:hAnsi="Times New Roman" w:cs="Times New Roman"/>
          <w:sz w:val="28"/>
          <w:szCs w:val="28"/>
        </w:rPr>
      </w:pPr>
    </w:p>
    <w:p w:rsidR="00ED0DAB" w:rsidRDefault="00ED0DAB" w:rsidP="00ED0DAB">
      <w:pPr>
        <w:rPr>
          <w:rFonts w:ascii="Times New Roman" w:hAnsi="Times New Roman" w:cs="Times New Roman"/>
          <w:sz w:val="28"/>
          <w:szCs w:val="28"/>
        </w:rPr>
      </w:pPr>
    </w:p>
    <w:p w:rsidR="00ED0DAB" w:rsidRDefault="00ED0DAB" w:rsidP="00ED0DAB">
      <w:pPr>
        <w:rPr>
          <w:rFonts w:ascii="Times New Roman" w:hAnsi="Times New Roman" w:cs="Times New Roman"/>
          <w:sz w:val="28"/>
          <w:szCs w:val="28"/>
        </w:rPr>
      </w:pPr>
    </w:p>
    <w:p w:rsidR="00ED0DAB" w:rsidRDefault="00ED0DAB" w:rsidP="00ED0DAB">
      <w:pPr>
        <w:rPr>
          <w:rFonts w:ascii="Times New Roman" w:hAnsi="Times New Roman" w:cs="Times New Roman"/>
          <w:sz w:val="28"/>
          <w:szCs w:val="28"/>
        </w:rPr>
      </w:pPr>
    </w:p>
    <w:p w:rsidR="00ED0DAB" w:rsidRDefault="00ED0DAB" w:rsidP="00ED0DAB">
      <w:pPr>
        <w:rPr>
          <w:rFonts w:ascii="Times New Roman" w:hAnsi="Times New Roman" w:cs="Times New Roman"/>
          <w:sz w:val="28"/>
          <w:szCs w:val="28"/>
        </w:rPr>
      </w:pPr>
    </w:p>
    <w:p w:rsidR="00ED0DAB" w:rsidRDefault="00ED0DAB" w:rsidP="00ED0DAB">
      <w:pPr>
        <w:rPr>
          <w:rFonts w:ascii="Times New Roman" w:hAnsi="Times New Roman" w:cs="Times New Roman"/>
          <w:sz w:val="28"/>
          <w:szCs w:val="28"/>
        </w:rPr>
      </w:pPr>
    </w:p>
    <w:p w:rsidR="00ED0DAB" w:rsidRDefault="00ED0DAB" w:rsidP="00ED0DAB">
      <w:pPr>
        <w:rPr>
          <w:rFonts w:ascii="Times New Roman" w:hAnsi="Times New Roman" w:cs="Times New Roman"/>
          <w:sz w:val="28"/>
          <w:szCs w:val="28"/>
        </w:rPr>
      </w:pPr>
    </w:p>
    <w:p w:rsidR="00ED0DAB" w:rsidRDefault="00ED0DAB" w:rsidP="00ED0DAB">
      <w:pPr>
        <w:spacing w:line="240" w:lineRule="auto"/>
        <w:rPr>
          <w:rFonts w:ascii="Times New Roman" w:hAnsi="Times New Roman" w:cs="Times New Roman"/>
          <w:b/>
          <w:sz w:val="40"/>
          <w:szCs w:val="40"/>
        </w:rPr>
      </w:pPr>
      <w:r>
        <w:rPr>
          <w:rFonts w:ascii="Times New Roman" w:hAnsi="Times New Roman" w:cs="Times New Roman"/>
          <w:b/>
          <w:sz w:val="40"/>
          <w:szCs w:val="40"/>
        </w:rPr>
        <w:lastRenderedPageBreak/>
        <w:t>POSSIBILI PREDISPOSIZIONI BRUCIATORE/</w:t>
      </w:r>
    </w:p>
    <w:p w:rsidR="00ED0DAB" w:rsidRDefault="00ED0DAB" w:rsidP="00ED0DAB">
      <w:pPr>
        <w:spacing w:line="240" w:lineRule="auto"/>
        <w:rPr>
          <w:rFonts w:ascii="Times New Roman" w:hAnsi="Times New Roman" w:cs="Times New Roman"/>
          <w:i/>
          <w:sz w:val="40"/>
          <w:szCs w:val="40"/>
        </w:rPr>
      </w:pPr>
      <w:r>
        <w:rPr>
          <w:noProof/>
          <w:lang w:eastAsia="it-IT"/>
        </w:rPr>
        <w:drawing>
          <wp:anchor distT="0" distB="0" distL="114300" distR="114300" simplePos="0" relativeHeight="251656192" behindDoc="1" locked="0" layoutInCell="1" allowOverlap="1">
            <wp:simplePos x="0" y="0"/>
            <wp:positionH relativeFrom="column">
              <wp:posOffset>-133350</wp:posOffset>
            </wp:positionH>
            <wp:positionV relativeFrom="paragraph">
              <wp:posOffset>113665</wp:posOffset>
            </wp:positionV>
            <wp:extent cx="6780530" cy="4944110"/>
            <wp:effectExtent l="0" t="0" r="0" b="0"/>
            <wp:wrapNone/>
            <wp:docPr id="10" name="Immagine 10" descr="forno pf 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orno pf 08"/>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780530" cy="4944110"/>
                    </a:xfrm>
                    <a:prstGeom prst="rect">
                      <a:avLst/>
                    </a:prstGeom>
                    <a:noFill/>
                  </pic:spPr>
                </pic:pic>
              </a:graphicData>
            </a:graphic>
            <wp14:sizeRelH relativeFrom="page">
              <wp14:pctWidth>0</wp14:pctWidth>
            </wp14:sizeRelH>
            <wp14:sizeRelV relativeFrom="page">
              <wp14:pctHeight>0</wp14:pctHeight>
            </wp14:sizeRelV>
          </wp:anchor>
        </w:drawing>
      </w:r>
      <w:proofErr w:type="spellStart"/>
      <w:r w:rsidRPr="007616DD">
        <w:rPr>
          <w:rFonts w:ascii="Times New Roman" w:hAnsi="Times New Roman" w:cs="Times New Roman"/>
          <w:i/>
          <w:sz w:val="40"/>
          <w:szCs w:val="40"/>
        </w:rPr>
        <w:t>Possible</w:t>
      </w:r>
      <w:proofErr w:type="spellEnd"/>
      <w:r w:rsidRPr="007616DD">
        <w:rPr>
          <w:rFonts w:ascii="Times New Roman" w:hAnsi="Times New Roman" w:cs="Times New Roman"/>
          <w:i/>
          <w:sz w:val="40"/>
          <w:szCs w:val="40"/>
        </w:rPr>
        <w:t xml:space="preserve"> </w:t>
      </w:r>
      <w:proofErr w:type="spellStart"/>
      <w:r w:rsidRPr="007616DD">
        <w:rPr>
          <w:rFonts w:ascii="Times New Roman" w:hAnsi="Times New Roman" w:cs="Times New Roman"/>
          <w:i/>
          <w:sz w:val="40"/>
          <w:szCs w:val="40"/>
        </w:rPr>
        <w:t>Burner</w:t>
      </w:r>
      <w:proofErr w:type="spellEnd"/>
      <w:r w:rsidRPr="007616DD">
        <w:rPr>
          <w:rFonts w:ascii="Times New Roman" w:hAnsi="Times New Roman" w:cs="Times New Roman"/>
          <w:i/>
          <w:sz w:val="40"/>
          <w:szCs w:val="40"/>
        </w:rPr>
        <w:t xml:space="preserve"> </w:t>
      </w:r>
      <w:proofErr w:type="spellStart"/>
      <w:r w:rsidRPr="007616DD">
        <w:rPr>
          <w:rFonts w:ascii="Times New Roman" w:hAnsi="Times New Roman" w:cs="Times New Roman"/>
          <w:i/>
          <w:sz w:val="40"/>
          <w:szCs w:val="40"/>
        </w:rPr>
        <w:t>Predispositions</w:t>
      </w:r>
      <w:proofErr w:type="spellEnd"/>
    </w:p>
    <w:p w:rsidR="00ED0DAB" w:rsidRDefault="00ED0DAB" w:rsidP="00ED0DAB">
      <w:pPr>
        <w:rPr>
          <w:rFonts w:ascii="Times New Roman" w:hAnsi="Times New Roman" w:cs="Times New Roman"/>
          <w:i/>
          <w:sz w:val="40"/>
          <w:szCs w:val="40"/>
        </w:rPr>
      </w:pPr>
    </w:p>
    <w:p w:rsidR="00ED0DAB" w:rsidRDefault="00ED0DAB" w:rsidP="00ED0DAB">
      <w:pPr>
        <w:rPr>
          <w:rFonts w:ascii="Times New Roman" w:hAnsi="Times New Roman" w:cs="Times New Roman"/>
          <w:i/>
          <w:sz w:val="40"/>
          <w:szCs w:val="40"/>
        </w:rPr>
      </w:pPr>
    </w:p>
    <w:p w:rsidR="00ED0DAB" w:rsidRDefault="00ED0DAB" w:rsidP="00ED0DAB">
      <w:pPr>
        <w:rPr>
          <w:rFonts w:ascii="Times New Roman" w:hAnsi="Times New Roman" w:cs="Times New Roman"/>
          <w:i/>
          <w:sz w:val="40"/>
          <w:szCs w:val="40"/>
        </w:rPr>
      </w:pPr>
    </w:p>
    <w:p w:rsidR="00ED0DAB" w:rsidRDefault="00ED0DAB" w:rsidP="00ED0DAB">
      <w:pPr>
        <w:rPr>
          <w:rFonts w:ascii="Times New Roman" w:hAnsi="Times New Roman" w:cs="Times New Roman"/>
          <w:i/>
          <w:sz w:val="40"/>
          <w:szCs w:val="40"/>
        </w:rPr>
      </w:pPr>
    </w:p>
    <w:p w:rsidR="00ED0DAB" w:rsidRDefault="00ED0DAB" w:rsidP="00ED0DAB">
      <w:pPr>
        <w:rPr>
          <w:rFonts w:ascii="Times New Roman" w:hAnsi="Times New Roman" w:cs="Times New Roman"/>
          <w:i/>
          <w:sz w:val="40"/>
          <w:szCs w:val="40"/>
        </w:rPr>
      </w:pPr>
    </w:p>
    <w:p w:rsidR="00ED0DAB" w:rsidRDefault="00ED0DAB" w:rsidP="00ED0DAB">
      <w:pPr>
        <w:rPr>
          <w:rFonts w:ascii="Times New Roman" w:hAnsi="Times New Roman" w:cs="Times New Roman"/>
          <w:i/>
          <w:sz w:val="40"/>
          <w:szCs w:val="40"/>
        </w:rPr>
      </w:pPr>
    </w:p>
    <w:p w:rsidR="00ED0DAB" w:rsidRDefault="00ED0DAB" w:rsidP="00ED0DAB">
      <w:pPr>
        <w:rPr>
          <w:rFonts w:ascii="Times New Roman" w:hAnsi="Times New Roman" w:cs="Times New Roman"/>
          <w:i/>
          <w:sz w:val="40"/>
          <w:szCs w:val="40"/>
        </w:rPr>
      </w:pPr>
    </w:p>
    <w:p w:rsidR="00ED0DAB" w:rsidRDefault="00ED0DAB" w:rsidP="00ED0DAB">
      <w:pPr>
        <w:rPr>
          <w:rFonts w:ascii="Times New Roman" w:hAnsi="Times New Roman" w:cs="Times New Roman"/>
          <w:i/>
          <w:sz w:val="40"/>
          <w:szCs w:val="40"/>
        </w:rPr>
      </w:pPr>
    </w:p>
    <w:p w:rsidR="00ED0DAB" w:rsidRDefault="00ED0DAB" w:rsidP="00ED0DAB">
      <w:pPr>
        <w:rPr>
          <w:rFonts w:ascii="Times New Roman" w:hAnsi="Times New Roman" w:cs="Times New Roman"/>
          <w:i/>
          <w:sz w:val="40"/>
          <w:szCs w:val="40"/>
        </w:rPr>
      </w:pPr>
    </w:p>
    <w:p w:rsidR="00ED0DAB" w:rsidRDefault="00ED0DAB" w:rsidP="00ED0DAB">
      <w:pPr>
        <w:rPr>
          <w:rFonts w:ascii="Times New Roman" w:hAnsi="Times New Roman" w:cs="Times New Roman"/>
          <w:i/>
          <w:sz w:val="40"/>
          <w:szCs w:val="40"/>
        </w:rPr>
      </w:pPr>
    </w:p>
    <w:p w:rsidR="00ED0DAB" w:rsidRDefault="00ED0DAB" w:rsidP="00ED0DAB">
      <w:pPr>
        <w:rPr>
          <w:rFonts w:ascii="Times New Roman" w:hAnsi="Times New Roman" w:cs="Times New Roman"/>
          <w:i/>
          <w:sz w:val="40"/>
          <w:szCs w:val="40"/>
        </w:rPr>
      </w:pPr>
    </w:p>
    <w:p w:rsidR="00ED0DAB" w:rsidRDefault="00ED0DAB" w:rsidP="00ED0DAB">
      <w:pPr>
        <w:rPr>
          <w:rFonts w:ascii="Times New Roman" w:hAnsi="Times New Roman" w:cs="Times New Roman"/>
          <w:i/>
          <w:sz w:val="40"/>
          <w:szCs w:val="40"/>
        </w:rPr>
      </w:pPr>
    </w:p>
    <w:p w:rsidR="00ED0DAB" w:rsidRPr="00261B11" w:rsidRDefault="00ED0DAB" w:rsidP="00ED0DAB">
      <w:pPr>
        <w:spacing w:line="240" w:lineRule="auto"/>
        <w:rPr>
          <w:rFonts w:ascii="Times New Roman" w:hAnsi="Times New Roman" w:cs="Times New Roman"/>
          <w:b/>
          <w:sz w:val="40"/>
          <w:szCs w:val="40"/>
        </w:rPr>
      </w:pPr>
      <w:r w:rsidRPr="00261B11">
        <w:rPr>
          <w:rFonts w:ascii="Times New Roman" w:hAnsi="Times New Roman" w:cs="Times New Roman"/>
          <w:b/>
          <w:sz w:val="40"/>
          <w:szCs w:val="40"/>
        </w:rPr>
        <w:t>CORRETTA INSTALLAZIONE BRUCIATORE/</w:t>
      </w:r>
    </w:p>
    <w:p w:rsidR="00ED0DAB" w:rsidRPr="007616DD" w:rsidRDefault="00ED0DAB" w:rsidP="00ED0DAB">
      <w:pPr>
        <w:spacing w:line="240" w:lineRule="auto"/>
        <w:rPr>
          <w:rFonts w:ascii="Times New Roman" w:hAnsi="Times New Roman" w:cs="Times New Roman"/>
          <w:i/>
          <w:sz w:val="40"/>
          <w:szCs w:val="40"/>
        </w:rPr>
      </w:pPr>
      <w:r>
        <w:rPr>
          <w:noProof/>
          <w:lang w:eastAsia="it-IT"/>
        </w:rPr>
        <w:drawing>
          <wp:anchor distT="0" distB="0" distL="114300" distR="114300" simplePos="0" relativeHeight="251657216" behindDoc="1" locked="0" layoutInCell="1" allowOverlap="1">
            <wp:simplePos x="0" y="0"/>
            <wp:positionH relativeFrom="margin">
              <wp:align>left</wp:align>
            </wp:positionH>
            <wp:positionV relativeFrom="paragraph">
              <wp:posOffset>374015</wp:posOffset>
            </wp:positionV>
            <wp:extent cx="6882562" cy="3034603"/>
            <wp:effectExtent l="0" t="0" r="0" b="0"/>
            <wp:wrapNone/>
            <wp:docPr id="9" name="Immagine 9" descr="corretto montaggio bruciatore 7cm pf 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orretto montaggio bruciatore 7cm pf 0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882562" cy="3034603"/>
                    </a:xfrm>
                    <a:prstGeom prst="rect">
                      <a:avLst/>
                    </a:prstGeom>
                    <a:noFill/>
                  </pic:spPr>
                </pic:pic>
              </a:graphicData>
            </a:graphic>
            <wp14:sizeRelH relativeFrom="page">
              <wp14:pctWidth>0</wp14:pctWidth>
            </wp14:sizeRelH>
            <wp14:sizeRelV relativeFrom="page">
              <wp14:pctHeight>0</wp14:pctHeight>
            </wp14:sizeRelV>
          </wp:anchor>
        </w:drawing>
      </w:r>
      <w:proofErr w:type="spellStart"/>
      <w:r>
        <w:rPr>
          <w:rFonts w:ascii="Times New Roman" w:hAnsi="Times New Roman" w:cs="Times New Roman"/>
          <w:i/>
          <w:sz w:val="40"/>
          <w:szCs w:val="40"/>
        </w:rPr>
        <w:t>Correct</w:t>
      </w:r>
      <w:proofErr w:type="spellEnd"/>
      <w:r>
        <w:rPr>
          <w:rFonts w:ascii="Times New Roman" w:hAnsi="Times New Roman" w:cs="Times New Roman"/>
          <w:i/>
          <w:sz w:val="40"/>
          <w:szCs w:val="40"/>
        </w:rPr>
        <w:t xml:space="preserve"> </w:t>
      </w:r>
      <w:proofErr w:type="spellStart"/>
      <w:r>
        <w:rPr>
          <w:rFonts w:ascii="Times New Roman" w:hAnsi="Times New Roman" w:cs="Times New Roman"/>
          <w:i/>
          <w:sz w:val="40"/>
          <w:szCs w:val="40"/>
        </w:rPr>
        <w:t>Burner</w:t>
      </w:r>
      <w:proofErr w:type="spellEnd"/>
      <w:r>
        <w:rPr>
          <w:rFonts w:ascii="Times New Roman" w:hAnsi="Times New Roman" w:cs="Times New Roman"/>
          <w:i/>
          <w:sz w:val="40"/>
          <w:szCs w:val="40"/>
        </w:rPr>
        <w:t xml:space="preserve"> Installation</w:t>
      </w:r>
    </w:p>
    <w:p w:rsidR="00ED0DAB" w:rsidRPr="00BB6A32" w:rsidRDefault="00ED0DAB" w:rsidP="00ED0DAB">
      <w:pPr>
        <w:rPr>
          <w:rFonts w:ascii="Times New Roman" w:hAnsi="Times New Roman" w:cs="Times New Roman"/>
          <w:i/>
          <w:sz w:val="40"/>
          <w:szCs w:val="40"/>
        </w:rPr>
      </w:pPr>
    </w:p>
    <w:p w:rsidR="00ED0DAB" w:rsidRDefault="00ED0DAB" w:rsidP="00ED0DAB">
      <w:pPr>
        <w:rPr>
          <w:rFonts w:ascii="Times New Roman" w:hAnsi="Times New Roman" w:cs="Times New Roman"/>
          <w:sz w:val="28"/>
          <w:szCs w:val="28"/>
        </w:rPr>
      </w:pPr>
    </w:p>
    <w:p w:rsidR="00ED0DAB" w:rsidRDefault="00ED0DAB" w:rsidP="00ED0DAB">
      <w:pPr>
        <w:rPr>
          <w:rFonts w:ascii="Times New Roman" w:hAnsi="Times New Roman" w:cs="Times New Roman"/>
          <w:sz w:val="28"/>
          <w:szCs w:val="28"/>
        </w:rPr>
      </w:pPr>
    </w:p>
    <w:p w:rsidR="00ED0DAB" w:rsidRDefault="00ED0DAB" w:rsidP="00ED0DAB">
      <w:pPr>
        <w:rPr>
          <w:rFonts w:ascii="Times New Roman" w:hAnsi="Times New Roman" w:cs="Times New Roman"/>
          <w:sz w:val="28"/>
          <w:szCs w:val="28"/>
        </w:rPr>
      </w:pPr>
    </w:p>
    <w:p w:rsidR="00ED0DAB" w:rsidRDefault="00ED0DAB" w:rsidP="00ED0DAB">
      <w:pPr>
        <w:rPr>
          <w:rFonts w:ascii="Times New Roman" w:hAnsi="Times New Roman" w:cs="Times New Roman"/>
          <w:sz w:val="28"/>
          <w:szCs w:val="28"/>
        </w:rPr>
      </w:pPr>
    </w:p>
    <w:p w:rsidR="00ED0DAB" w:rsidRDefault="00ED0DAB" w:rsidP="00ED0DAB">
      <w:pPr>
        <w:rPr>
          <w:rFonts w:ascii="Times New Roman" w:hAnsi="Times New Roman" w:cs="Times New Roman"/>
          <w:sz w:val="28"/>
          <w:szCs w:val="28"/>
        </w:rPr>
      </w:pPr>
    </w:p>
    <w:p w:rsidR="00ED0DAB" w:rsidRDefault="00ED0DAB" w:rsidP="00ED0DAB">
      <w:pPr>
        <w:rPr>
          <w:rFonts w:ascii="Times New Roman" w:hAnsi="Times New Roman" w:cs="Times New Roman"/>
          <w:sz w:val="28"/>
          <w:szCs w:val="28"/>
        </w:rPr>
      </w:pPr>
    </w:p>
    <w:p w:rsidR="00ED0DAB" w:rsidRDefault="00ED0DAB" w:rsidP="00ED0DAB">
      <w:pPr>
        <w:rPr>
          <w:rFonts w:ascii="Times New Roman" w:hAnsi="Times New Roman" w:cs="Times New Roman"/>
          <w:sz w:val="28"/>
          <w:szCs w:val="28"/>
        </w:rPr>
      </w:pPr>
    </w:p>
    <w:p w:rsidR="00ED0DAB" w:rsidRDefault="00ED0DAB" w:rsidP="00ED0DAB">
      <w:pPr>
        <w:rPr>
          <w:rFonts w:ascii="Times New Roman" w:hAnsi="Times New Roman" w:cs="Times New Roman"/>
          <w:sz w:val="28"/>
          <w:szCs w:val="28"/>
        </w:rPr>
      </w:pPr>
    </w:p>
    <w:p w:rsidR="00ED0DAB" w:rsidRDefault="00ED0DAB" w:rsidP="00ED0DAB">
      <w:pPr>
        <w:rPr>
          <w:rFonts w:ascii="Times New Roman" w:hAnsi="Times New Roman" w:cs="Times New Roman"/>
          <w:sz w:val="28"/>
          <w:szCs w:val="28"/>
        </w:rPr>
      </w:pPr>
    </w:p>
    <w:p w:rsidR="00ED0DAB" w:rsidRDefault="00ED0DAB" w:rsidP="00ED0DAB">
      <w:pPr>
        <w:spacing w:line="240" w:lineRule="auto"/>
        <w:rPr>
          <w:rFonts w:ascii="Times New Roman" w:hAnsi="Times New Roman" w:cs="Times New Roman"/>
          <w:b/>
          <w:sz w:val="40"/>
          <w:szCs w:val="40"/>
        </w:rPr>
      </w:pPr>
      <w:r>
        <w:rPr>
          <w:rFonts w:ascii="Times New Roman" w:hAnsi="Times New Roman" w:cs="Times New Roman"/>
          <w:b/>
          <w:sz w:val="40"/>
          <w:szCs w:val="40"/>
        </w:rPr>
        <w:lastRenderedPageBreak/>
        <w:t>COMPONENTI E MONTAGGIO BRUCIATORE/</w:t>
      </w:r>
    </w:p>
    <w:p w:rsidR="00ED0DAB" w:rsidRPr="008477F4" w:rsidRDefault="00ED0DAB" w:rsidP="00ED0DAB">
      <w:pPr>
        <w:spacing w:line="240" w:lineRule="auto"/>
        <w:rPr>
          <w:rFonts w:ascii="Times New Roman" w:hAnsi="Times New Roman" w:cs="Times New Roman"/>
          <w:i/>
          <w:sz w:val="40"/>
          <w:szCs w:val="40"/>
        </w:rPr>
      </w:pPr>
      <w:r w:rsidRPr="008477F4">
        <w:rPr>
          <w:rFonts w:ascii="Times New Roman" w:hAnsi="Times New Roman" w:cs="Times New Roman"/>
          <w:i/>
          <w:sz w:val="40"/>
          <w:szCs w:val="40"/>
        </w:rPr>
        <w:t xml:space="preserve">Components and </w:t>
      </w:r>
      <w:proofErr w:type="spellStart"/>
      <w:r w:rsidRPr="008477F4">
        <w:rPr>
          <w:rFonts w:ascii="Times New Roman" w:hAnsi="Times New Roman" w:cs="Times New Roman"/>
          <w:i/>
          <w:sz w:val="40"/>
          <w:szCs w:val="40"/>
        </w:rPr>
        <w:t>Burner</w:t>
      </w:r>
      <w:proofErr w:type="spellEnd"/>
      <w:r w:rsidRPr="008477F4">
        <w:rPr>
          <w:rFonts w:ascii="Times New Roman" w:hAnsi="Times New Roman" w:cs="Times New Roman"/>
          <w:i/>
          <w:sz w:val="40"/>
          <w:szCs w:val="40"/>
        </w:rPr>
        <w:t xml:space="preserve"> Assembly</w:t>
      </w:r>
    </w:p>
    <w:p w:rsidR="00ED0DAB" w:rsidRDefault="005261BD" w:rsidP="00ED0DAB">
      <w:pPr>
        <w:rPr>
          <w:rFonts w:ascii="Times New Roman" w:hAnsi="Times New Roman" w:cs="Times New Roman"/>
          <w:b/>
          <w:sz w:val="40"/>
          <w:szCs w:val="40"/>
        </w:rPr>
      </w:pPr>
      <w:r>
        <w:rPr>
          <w:noProof/>
        </w:rPr>
        <w:pict>
          <v:shape id="_x0000_s1032" type="#_x0000_t75" style="position:absolute;margin-left:46.55pt;margin-top:2.05pt;width:422.55pt;height:597.45pt;z-index:-251653120;mso-position-horizontal-relative:text;mso-position-vertical-relative:text;mso-width-relative:page;mso-height-relative:page">
            <v:imagedata r:id="rId11" o:title="pf 04 + pf 07 + pf 08+ centralina e bruciatore"/>
          </v:shape>
        </w:pict>
      </w:r>
    </w:p>
    <w:p w:rsidR="00ED0DAB" w:rsidRDefault="00ED0DAB" w:rsidP="00ED0DAB">
      <w:pPr>
        <w:rPr>
          <w:rFonts w:ascii="Times New Roman" w:hAnsi="Times New Roman" w:cs="Times New Roman"/>
          <w:b/>
          <w:sz w:val="40"/>
          <w:szCs w:val="40"/>
        </w:rPr>
      </w:pPr>
    </w:p>
    <w:p w:rsidR="00ED0DAB" w:rsidRDefault="00ED0DAB" w:rsidP="00ED0DAB">
      <w:pPr>
        <w:rPr>
          <w:rFonts w:ascii="Times New Roman" w:hAnsi="Times New Roman" w:cs="Times New Roman"/>
          <w:b/>
          <w:sz w:val="40"/>
          <w:szCs w:val="40"/>
        </w:rPr>
      </w:pPr>
    </w:p>
    <w:p w:rsidR="00ED0DAB" w:rsidRDefault="00ED0DAB" w:rsidP="00ED0DAB">
      <w:pPr>
        <w:rPr>
          <w:rFonts w:ascii="Times New Roman" w:hAnsi="Times New Roman" w:cs="Times New Roman"/>
          <w:b/>
          <w:sz w:val="40"/>
          <w:szCs w:val="40"/>
        </w:rPr>
      </w:pPr>
    </w:p>
    <w:p w:rsidR="00ED0DAB" w:rsidRDefault="00ED0DAB" w:rsidP="00ED0DAB">
      <w:pPr>
        <w:rPr>
          <w:rFonts w:ascii="Times New Roman" w:hAnsi="Times New Roman" w:cs="Times New Roman"/>
          <w:b/>
          <w:sz w:val="40"/>
          <w:szCs w:val="40"/>
        </w:rPr>
      </w:pPr>
    </w:p>
    <w:p w:rsidR="00ED0DAB" w:rsidRDefault="00ED0DAB" w:rsidP="00ED0DAB">
      <w:pPr>
        <w:rPr>
          <w:rFonts w:ascii="Times New Roman" w:hAnsi="Times New Roman" w:cs="Times New Roman"/>
          <w:b/>
          <w:sz w:val="40"/>
          <w:szCs w:val="40"/>
        </w:rPr>
      </w:pPr>
    </w:p>
    <w:p w:rsidR="00ED0DAB" w:rsidRDefault="00ED0DAB" w:rsidP="00ED0DAB">
      <w:pPr>
        <w:rPr>
          <w:rFonts w:ascii="Times New Roman" w:hAnsi="Times New Roman" w:cs="Times New Roman"/>
          <w:b/>
          <w:sz w:val="40"/>
          <w:szCs w:val="40"/>
        </w:rPr>
      </w:pPr>
    </w:p>
    <w:p w:rsidR="00ED0DAB" w:rsidRDefault="00ED0DAB" w:rsidP="00ED0DAB">
      <w:pPr>
        <w:rPr>
          <w:rFonts w:ascii="Times New Roman" w:hAnsi="Times New Roman" w:cs="Times New Roman"/>
          <w:b/>
          <w:sz w:val="40"/>
          <w:szCs w:val="40"/>
        </w:rPr>
      </w:pPr>
    </w:p>
    <w:p w:rsidR="00ED0DAB" w:rsidRDefault="00ED0DAB" w:rsidP="00ED0DAB">
      <w:pPr>
        <w:rPr>
          <w:rFonts w:ascii="Times New Roman" w:hAnsi="Times New Roman" w:cs="Times New Roman"/>
          <w:b/>
          <w:sz w:val="40"/>
          <w:szCs w:val="40"/>
        </w:rPr>
      </w:pPr>
    </w:p>
    <w:p w:rsidR="00ED0DAB" w:rsidRDefault="00ED0DAB" w:rsidP="00ED0DAB">
      <w:pPr>
        <w:rPr>
          <w:rFonts w:ascii="Times New Roman" w:hAnsi="Times New Roman" w:cs="Times New Roman"/>
          <w:b/>
          <w:sz w:val="40"/>
          <w:szCs w:val="40"/>
        </w:rPr>
      </w:pPr>
    </w:p>
    <w:p w:rsidR="00ED0DAB" w:rsidRDefault="00ED0DAB" w:rsidP="00ED0DAB">
      <w:pPr>
        <w:rPr>
          <w:rFonts w:ascii="Times New Roman" w:hAnsi="Times New Roman" w:cs="Times New Roman"/>
          <w:b/>
          <w:sz w:val="40"/>
          <w:szCs w:val="40"/>
        </w:rPr>
      </w:pPr>
    </w:p>
    <w:p w:rsidR="00ED0DAB" w:rsidRDefault="00ED0DAB" w:rsidP="00ED0DAB">
      <w:pPr>
        <w:rPr>
          <w:rFonts w:ascii="Times New Roman" w:hAnsi="Times New Roman" w:cs="Times New Roman"/>
          <w:b/>
          <w:sz w:val="40"/>
          <w:szCs w:val="40"/>
        </w:rPr>
      </w:pPr>
    </w:p>
    <w:p w:rsidR="00ED0DAB" w:rsidRDefault="00ED0DAB" w:rsidP="00ED0DAB">
      <w:pPr>
        <w:rPr>
          <w:rFonts w:ascii="Times New Roman" w:hAnsi="Times New Roman" w:cs="Times New Roman"/>
          <w:b/>
          <w:sz w:val="40"/>
          <w:szCs w:val="40"/>
        </w:rPr>
      </w:pPr>
    </w:p>
    <w:p w:rsidR="00ED0DAB" w:rsidRDefault="00ED0DAB" w:rsidP="00ED0DAB">
      <w:pPr>
        <w:rPr>
          <w:rFonts w:ascii="Times New Roman" w:hAnsi="Times New Roman" w:cs="Times New Roman"/>
          <w:b/>
          <w:sz w:val="40"/>
          <w:szCs w:val="40"/>
        </w:rPr>
      </w:pPr>
    </w:p>
    <w:p w:rsidR="00ED0DAB" w:rsidRDefault="00ED0DAB" w:rsidP="00ED0DAB">
      <w:pPr>
        <w:rPr>
          <w:rFonts w:ascii="Times New Roman" w:hAnsi="Times New Roman" w:cs="Times New Roman"/>
          <w:b/>
          <w:sz w:val="40"/>
          <w:szCs w:val="40"/>
        </w:rPr>
      </w:pPr>
    </w:p>
    <w:p w:rsidR="00ED0DAB" w:rsidRDefault="00ED0DAB" w:rsidP="00ED0DAB">
      <w:pPr>
        <w:rPr>
          <w:rFonts w:ascii="Times New Roman" w:hAnsi="Times New Roman" w:cs="Times New Roman"/>
          <w:b/>
          <w:sz w:val="40"/>
          <w:szCs w:val="40"/>
        </w:rPr>
      </w:pPr>
    </w:p>
    <w:p w:rsidR="00ED0DAB" w:rsidRDefault="00ED0DAB" w:rsidP="00ED0DAB">
      <w:pPr>
        <w:rPr>
          <w:rFonts w:ascii="Times New Roman" w:hAnsi="Times New Roman" w:cs="Times New Roman"/>
          <w:b/>
          <w:sz w:val="40"/>
          <w:szCs w:val="40"/>
        </w:rPr>
      </w:pPr>
    </w:p>
    <w:p w:rsidR="00ED0DAB" w:rsidRDefault="00ED0DAB" w:rsidP="00ED0DAB">
      <w:pPr>
        <w:rPr>
          <w:rFonts w:ascii="Times New Roman" w:hAnsi="Times New Roman" w:cs="Times New Roman"/>
          <w:b/>
          <w:sz w:val="28"/>
          <w:szCs w:val="28"/>
        </w:rPr>
      </w:pPr>
    </w:p>
    <w:p w:rsidR="00ED0DAB" w:rsidRDefault="00ED0DAB" w:rsidP="00ED0DAB">
      <w:pPr>
        <w:rPr>
          <w:rFonts w:ascii="Times New Roman" w:hAnsi="Times New Roman" w:cs="Times New Roman"/>
          <w:b/>
          <w:sz w:val="28"/>
          <w:szCs w:val="28"/>
        </w:rPr>
      </w:pPr>
    </w:p>
    <w:p w:rsidR="00ED0DAB" w:rsidRPr="00BD4DC8" w:rsidRDefault="00ED0DAB" w:rsidP="00ED0DAB">
      <w:pPr>
        <w:spacing w:line="240" w:lineRule="auto"/>
        <w:rPr>
          <w:rFonts w:ascii="Times New Roman" w:hAnsi="Times New Roman" w:cs="Times New Roman"/>
          <w:sz w:val="28"/>
          <w:szCs w:val="28"/>
        </w:rPr>
      </w:pPr>
      <w:r w:rsidRPr="008477F4">
        <w:rPr>
          <w:rFonts w:ascii="Times New Roman" w:hAnsi="Times New Roman" w:cs="Times New Roman"/>
          <w:b/>
          <w:sz w:val="28"/>
          <w:szCs w:val="28"/>
        </w:rPr>
        <w:t xml:space="preserve">ATTENZIONE: </w:t>
      </w:r>
      <w:r w:rsidRPr="008477F4">
        <w:rPr>
          <w:rFonts w:ascii="Times New Roman" w:hAnsi="Times New Roman" w:cs="Times New Roman"/>
          <w:sz w:val="28"/>
          <w:szCs w:val="28"/>
        </w:rPr>
        <w:t xml:space="preserve">Il bruciatore deve restare ispezionabile e non </w:t>
      </w:r>
      <w:proofErr w:type="spellStart"/>
      <w:r w:rsidRPr="008477F4">
        <w:rPr>
          <w:rFonts w:ascii="Times New Roman" w:hAnsi="Times New Roman" w:cs="Times New Roman"/>
          <w:sz w:val="28"/>
          <w:szCs w:val="28"/>
        </w:rPr>
        <w:t>incassonato</w:t>
      </w:r>
      <w:proofErr w:type="spellEnd"/>
      <w:r w:rsidRPr="008477F4">
        <w:rPr>
          <w:rFonts w:ascii="Times New Roman" w:hAnsi="Times New Roman" w:cs="Times New Roman"/>
          <w:sz w:val="28"/>
          <w:szCs w:val="28"/>
        </w:rPr>
        <w:t xml:space="preserve">. Le bocchette della ventilazione devono essere libere. Anche dopo l’installazione, deve restare rimovibile in caso di ispezione o manutenzione. </w:t>
      </w:r>
      <w:r w:rsidRPr="008477F4">
        <w:rPr>
          <w:rFonts w:ascii="Times New Roman" w:hAnsi="Times New Roman" w:cs="Times New Roman"/>
          <w:b/>
          <w:i/>
          <w:sz w:val="28"/>
          <w:szCs w:val="28"/>
        </w:rPr>
        <w:t>WARNING</w:t>
      </w:r>
      <w:r w:rsidRPr="008477F4">
        <w:rPr>
          <w:rFonts w:ascii="Times New Roman" w:hAnsi="Times New Roman" w:cs="Times New Roman"/>
          <w:i/>
          <w:sz w:val="28"/>
          <w:szCs w:val="28"/>
        </w:rPr>
        <w:t xml:space="preserve">: </w:t>
      </w:r>
      <w:proofErr w:type="spellStart"/>
      <w:r>
        <w:rPr>
          <w:rFonts w:ascii="Times New Roman" w:hAnsi="Times New Roman" w:cs="Times New Roman"/>
          <w:i/>
          <w:sz w:val="28"/>
          <w:szCs w:val="28"/>
        </w:rPr>
        <w:t>B</w:t>
      </w:r>
      <w:r w:rsidRPr="008477F4">
        <w:rPr>
          <w:rFonts w:ascii="Times New Roman" w:hAnsi="Times New Roman" w:cs="Times New Roman"/>
          <w:i/>
          <w:sz w:val="28"/>
          <w:szCs w:val="28"/>
        </w:rPr>
        <w:t>urner</w:t>
      </w:r>
      <w:proofErr w:type="spellEnd"/>
      <w:r w:rsidRPr="008477F4">
        <w:rPr>
          <w:rFonts w:ascii="Times New Roman" w:hAnsi="Times New Roman" w:cs="Times New Roman"/>
          <w:i/>
          <w:sz w:val="28"/>
          <w:szCs w:val="28"/>
        </w:rPr>
        <w:t xml:space="preserve"> must </w:t>
      </w:r>
      <w:proofErr w:type="spellStart"/>
      <w:r w:rsidRPr="008477F4">
        <w:rPr>
          <w:rFonts w:ascii="Times New Roman" w:hAnsi="Times New Roman" w:cs="Times New Roman"/>
          <w:i/>
          <w:sz w:val="28"/>
          <w:szCs w:val="28"/>
        </w:rPr>
        <w:t>remain</w:t>
      </w:r>
      <w:proofErr w:type="spellEnd"/>
      <w:r w:rsidRPr="008477F4">
        <w:rPr>
          <w:rFonts w:ascii="Times New Roman" w:hAnsi="Times New Roman" w:cs="Times New Roman"/>
          <w:i/>
          <w:sz w:val="28"/>
          <w:szCs w:val="28"/>
        </w:rPr>
        <w:t xml:space="preserve"> open for </w:t>
      </w:r>
      <w:proofErr w:type="spellStart"/>
      <w:r w:rsidRPr="008477F4">
        <w:rPr>
          <w:rFonts w:ascii="Times New Roman" w:hAnsi="Times New Roman" w:cs="Times New Roman"/>
          <w:i/>
          <w:sz w:val="28"/>
          <w:szCs w:val="28"/>
        </w:rPr>
        <w:t>inspection</w:t>
      </w:r>
      <w:proofErr w:type="spellEnd"/>
      <w:r w:rsidRPr="008477F4">
        <w:rPr>
          <w:rFonts w:ascii="Times New Roman" w:hAnsi="Times New Roman" w:cs="Times New Roman"/>
          <w:i/>
          <w:sz w:val="28"/>
          <w:szCs w:val="28"/>
        </w:rPr>
        <w:t xml:space="preserve"> and </w:t>
      </w:r>
      <w:proofErr w:type="spellStart"/>
      <w:r w:rsidRPr="008477F4">
        <w:rPr>
          <w:rFonts w:ascii="Times New Roman" w:hAnsi="Times New Roman" w:cs="Times New Roman"/>
          <w:i/>
          <w:sz w:val="28"/>
          <w:szCs w:val="28"/>
        </w:rPr>
        <w:t>not</w:t>
      </w:r>
      <w:proofErr w:type="spellEnd"/>
      <w:r w:rsidRPr="008477F4">
        <w:rPr>
          <w:rFonts w:ascii="Times New Roman" w:hAnsi="Times New Roman" w:cs="Times New Roman"/>
          <w:i/>
          <w:sz w:val="28"/>
          <w:szCs w:val="28"/>
        </w:rPr>
        <w:t xml:space="preserve"> </w:t>
      </w:r>
      <w:proofErr w:type="spellStart"/>
      <w:r w:rsidRPr="008477F4">
        <w:rPr>
          <w:rFonts w:ascii="Times New Roman" w:hAnsi="Times New Roman" w:cs="Times New Roman"/>
          <w:i/>
          <w:sz w:val="28"/>
          <w:szCs w:val="28"/>
        </w:rPr>
        <w:t>recessed</w:t>
      </w:r>
      <w:proofErr w:type="spellEnd"/>
      <w:r w:rsidRPr="008477F4">
        <w:rPr>
          <w:rFonts w:ascii="Times New Roman" w:hAnsi="Times New Roman" w:cs="Times New Roman"/>
          <w:i/>
          <w:sz w:val="28"/>
          <w:szCs w:val="28"/>
        </w:rPr>
        <w:t xml:space="preserve">. The </w:t>
      </w:r>
      <w:proofErr w:type="spellStart"/>
      <w:r w:rsidRPr="008477F4">
        <w:rPr>
          <w:rFonts w:ascii="Times New Roman" w:hAnsi="Times New Roman" w:cs="Times New Roman"/>
          <w:i/>
          <w:sz w:val="28"/>
          <w:szCs w:val="28"/>
        </w:rPr>
        <w:t>ventilation</w:t>
      </w:r>
      <w:proofErr w:type="spellEnd"/>
      <w:r w:rsidRPr="008477F4">
        <w:rPr>
          <w:rFonts w:ascii="Times New Roman" w:hAnsi="Times New Roman" w:cs="Times New Roman"/>
          <w:i/>
          <w:sz w:val="28"/>
          <w:szCs w:val="28"/>
        </w:rPr>
        <w:t xml:space="preserve"> openings must be free. </w:t>
      </w:r>
      <w:proofErr w:type="spellStart"/>
      <w:r w:rsidRPr="008477F4">
        <w:rPr>
          <w:rFonts w:ascii="Times New Roman" w:hAnsi="Times New Roman" w:cs="Times New Roman"/>
          <w:i/>
          <w:sz w:val="28"/>
          <w:szCs w:val="28"/>
        </w:rPr>
        <w:t>Even</w:t>
      </w:r>
      <w:proofErr w:type="spellEnd"/>
      <w:r w:rsidRPr="008477F4">
        <w:rPr>
          <w:rFonts w:ascii="Times New Roman" w:hAnsi="Times New Roman" w:cs="Times New Roman"/>
          <w:i/>
          <w:sz w:val="28"/>
          <w:szCs w:val="28"/>
        </w:rPr>
        <w:t xml:space="preserve"> </w:t>
      </w:r>
      <w:proofErr w:type="spellStart"/>
      <w:r w:rsidRPr="008477F4">
        <w:rPr>
          <w:rFonts w:ascii="Times New Roman" w:hAnsi="Times New Roman" w:cs="Times New Roman"/>
          <w:i/>
          <w:sz w:val="28"/>
          <w:szCs w:val="28"/>
        </w:rPr>
        <w:t>after</w:t>
      </w:r>
      <w:proofErr w:type="spellEnd"/>
      <w:r w:rsidRPr="008477F4">
        <w:rPr>
          <w:rFonts w:ascii="Times New Roman" w:hAnsi="Times New Roman" w:cs="Times New Roman"/>
          <w:i/>
          <w:sz w:val="28"/>
          <w:szCs w:val="28"/>
        </w:rPr>
        <w:t xml:space="preserve"> </w:t>
      </w:r>
      <w:proofErr w:type="spellStart"/>
      <w:r w:rsidRPr="008477F4">
        <w:rPr>
          <w:rFonts w:ascii="Times New Roman" w:hAnsi="Times New Roman" w:cs="Times New Roman"/>
          <w:i/>
          <w:sz w:val="28"/>
          <w:szCs w:val="28"/>
        </w:rPr>
        <w:t>installation</w:t>
      </w:r>
      <w:proofErr w:type="spellEnd"/>
      <w:r w:rsidRPr="008477F4">
        <w:rPr>
          <w:rFonts w:ascii="Times New Roman" w:hAnsi="Times New Roman" w:cs="Times New Roman"/>
          <w:i/>
          <w:sz w:val="28"/>
          <w:szCs w:val="28"/>
        </w:rPr>
        <w:t xml:space="preserve">, </w:t>
      </w:r>
      <w:proofErr w:type="spellStart"/>
      <w:r w:rsidRPr="008477F4">
        <w:rPr>
          <w:rFonts w:ascii="Times New Roman" w:hAnsi="Times New Roman" w:cs="Times New Roman"/>
          <w:i/>
          <w:sz w:val="28"/>
          <w:szCs w:val="28"/>
        </w:rPr>
        <w:t>it</w:t>
      </w:r>
      <w:proofErr w:type="spellEnd"/>
      <w:r w:rsidRPr="008477F4">
        <w:rPr>
          <w:rFonts w:ascii="Times New Roman" w:hAnsi="Times New Roman" w:cs="Times New Roman"/>
          <w:i/>
          <w:sz w:val="28"/>
          <w:szCs w:val="28"/>
        </w:rPr>
        <w:t xml:space="preserve"> must </w:t>
      </w:r>
      <w:proofErr w:type="spellStart"/>
      <w:r w:rsidRPr="008477F4">
        <w:rPr>
          <w:rFonts w:ascii="Times New Roman" w:hAnsi="Times New Roman" w:cs="Times New Roman"/>
          <w:i/>
          <w:sz w:val="28"/>
          <w:szCs w:val="28"/>
        </w:rPr>
        <w:t>remain</w:t>
      </w:r>
      <w:proofErr w:type="spellEnd"/>
      <w:r w:rsidRPr="008477F4">
        <w:rPr>
          <w:rFonts w:ascii="Times New Roman" w:hAnsi="Times New Roman" w:cs="Times New Roman"/>
          <w:i/>
          <w:sz w:val="28"/>
          <w:szCs w:val="28"/>
        </w:rPr>
        <w:t xml:space="preserve"> </w:t>
      </w:r>
      <w:proofErr w:type="spellStart"/>
      <w:r w:rsidRPr="008477F4">
        <w:rPr>
          <w:rFonts w:ascii="Times New Roman" w:hAnsi="Times New Roman" w:cs="Times New Roman"/>
          <w:i/>
          <w:sz w:val="28"/>
          <w:szCs w:val="28"/>
        </w:rPr>
        <w:t>removable</w:t>
      </w:r>
      <w:proofErr w:type="spellEnd"/>
      <w:r w:rsidRPr="008477F4">
        <w:rPr>
          <w:rFonts w:ascii="Times New Roman" w:hAnsi="Times New Roman" w:cs="Times New Roman"/>
          <w:i/>
          <w:sz w:val="28"/>
          <w:szCs w:val="28"/>
        </w:rPr>
        <w:t xml:space="preserve"> for </w:t>
      </w:r>
      <w:proofErr w:type="spellStart"/>
      <w:r w:rsidRPr="008477F4">
        <w:rPr>
          <w:rFonts w:ascii="Times New Roman" w:hAnsi="Times New Roman" w:cs="Times New Roman"/>
          <w:i/>
          <w:sz w:val="28"/>
          <w:szCs w:val="28"/>
        </w:rPr>
        <w:t>inspection</w:t>
      </w:r>
      <w:proofErr w:type="spellEnd"/>
      <w:r w:rsidRPr="008477F4">
        <w:rPr>
          <w:rFonts w:ascii="Times New Roman" w:hAnsi="Times New Roman" w:cs="Times New Roman"/>
          <w:i/>
          <w:sz w:val="28"/>
          <w:szCs w:val="28"/>
        </w:rPr>
        <w:t xml:space="preserve"> or </w:t>
      </w:r>
      <w:proofErr w:type="spellStart"/>
      <w:r w:rsidRPr="008477F4">
        <w:rPr>
          <w:rFonts w:ascii="Times New Roman" w:hAnsi="Times New Roman" w:cs="Times New Roman"/>
          <w:i/>
          <w:sz w:val="28"/>
          <w:szCs w:val="28"/>
        </w:rPr>
        <w:t>maintenance</w:t>
      </w:r>
      <w:proofErr w:type="spellEnd"/>
      <w:r w:rsidRPr="008477F4">
        <w:rPr>
          <w:rFonts w:ascii="Times New Roman" w:hAnsi="Times New Roman" w:cs="Times New Roman"/>
          <w:i/>
          <w:sz w:val="28"/>
          <w:szCs w:val="28"/>
        </w:rPr>
        <w:t>.</w:t>
      </w:r>
    </w:p>
    <w:p w:rsidR="00ED0DAB" w:rsidRDefault="00ED0DAB" w:rsidP="00ED0DAB">
      <w:pPr>
        <w:rPr>
          <w:rFonts w:ascii="Times New Roman" w:hAnsi="Times New Roman" w:cs="Times New Roman"/>
          <w:b/>
          <w:sz w:val="40"/>
          <w:szCs w:val="40"/>
        </w:rPr>
      </w:pPr>
      <w:r>
        <w:rPr>
          <w:rFonts w:ascii="Times New Roman" w:hAnsi="Times New Roman" w:cs="Times New Roman"/>
          <w:b/>
          <w:sz w:val="40"/>
          <w:szCs w:val="40"/>
        </w:rPr>
        <w:lastRenderedPageBreak/>
        <w:t>FORATURA FORNO E COLLEGAMENTO AL GAS /</w:t>
      </w:r>
    </w:p>
    <w:p w:rsidR="00ED0DAB" w:rsidRPr="00D26B28" w:rsidRDefault="00ED0DAB" w:rsidP="00ED0DAB">
      <w:pPr>
        <w:rPr>
          <w:rFonts w:ascii="Times New Roman" w:hAnsi="Times New Roman" w:cs="Times New Roman"/>
          <w:i/>
          <w:sz w:val="36"/>
          <w:szCs w:val="36"/>
        </w:rPr>
      </w:pPr>
      <w:proofErr w:type="spellStart"/>
      <w:r w:rsidRPr="00D26B28">
        <w:rPr>
          <w:rFonts w:ascii="Times New Roman" w:hAnsi="Times New Roman" w:cs="Times New Roman"/>
          <w:i/>
          <w:sz w:val="36"/>
          <w:szCs w:val="36"/>
        </w:rPr>
        <w:t>Oven</w:t>
      </w:r>
      <w:proofErr w:type="spellEnd"/>
      <w:r w:rsidRPr="00D26B28">
        <w:rPr>
          <w:rFonts w:ascii="Times New Roman" w:hAnsi="Times New Roman" w:cs="Times New Roman"/>
          <w:i/>
          <w:sz w:val="36"/>
          <w:szCs w:val="36"/>
        </w:rPr>
        <w:t xml:space="preserve"> </w:t>
      </w:r>
      <w:proofErr w:type="spellStart"/>
      <w:r w:rsidRPr="00D26B28">
        <w:rPr>
          <w:rFonts w:ascii="Times New Roman" w:hAnsi="Times New Roman" w:cs="Times New Roman"/>
          <w:i/>
          <w:sz w:val="36"/>
          <w:szCs w:val="36"/>
        </w:rPr>
        <w:t>drilling</w:t>
      </w:r>
      <w:proofErr w:type="spellEnd"/>
      <w:r w:rsidRPr="00D26B28">
        <w:rPr>
          <w:rFonts w:ascii="Times New Roman" w:hAnsi="Times New Roman" w:cs="Times New Roman"/>
          <w:i/>
          <w:sz w:val="36"/>
          <w:szCs w:val="36"/>
        </w:rPr>
        <w:t xml:space="preserve"> and gas connection</w:t>
      </w:r>
    </w:p>
    <w:p w:rsidR="00ED0DAB" w:rsidRPr="000F1ECB" w:rsidRDefault="00ED0DAB" w:rsidP="00ED0DAB">
      <w:pPr>
        <w:pStyle w:val="Paragrafoelenco"/>
        <w:numPr>
          <w:ilvl w:val="0"/>
          <w:numId w:val="2"/>
        </w:numPr>
        <w:rPr>
          <w:rFonts w:ascii="Times New Roman" w:hAnsi="Times New Roman" w:cs="Times New Roman"/>
          <w:sz w:val="30"/>
          <w:szCs w:val="30"/>
        </w:rPr>
      </w:pPr>
      <w:r w:rsidRPr="000F1ECB">
        <w:rPr>
          <w:rFonts w:ascii="Times New Roman" w:hAnsi="Times New Roman" w:cs="Times New Roman"/>
          <w:sz w:val="30"/>
          <w:szCs w:val="30"/>
        </w:rPr>
        <w:t xml:space="preserve">Effettuare tramite </w:t>
      </w:r>
      <w:proofErr w:type="spellStart"/>
      <w:r w:rsidRPr="000F1ECB">
        <w:rPr>
          <w:rFonts w:ascii="Times New Roman" w:hAnsi="Times New Roman" w:cs="Times New Roman"/>
          <w:sz w:val="30"/>
          <w:szCs w:val="30"/>
        </w:rPr>
        <w:t>carotatura</w:t>
      </w:r>
      <w:proofErr w:type="spellEnd"/>
      <w:r w:rsidRPr="000F1ECB">
        <w:rPr>
          <w:rFonts w:ascii="Times New Roman" w:hAnsi="Times New Roman" w:cs="Times New Roman"/>
          <w:sz w:val="30"/>
          <w:szCs w:val="30"/>
        </w:rPr>
        <w:t xml:space="preserve"> un foro della misura consigliata sul lato del forno, indifferentemente che sia il destro o il sinistro. Dopo aver inserito il cannone nel foro, fissarlo tramite le apposite viti. </w:t>
      </w:r>
    </w:p>
    <w:p w:rsidR="00ED0DAB" w:rsidRPr="000F1ECB" w:rsidRDefault="00ED0DAB" w:rsidP="00ED0DAB">
      <w:pPr>
        <w:pStyle w:val="Paragrafoelenco"/>
        <w:numPr>
          <w:ilvl w:val="0"/>
          <w:numId w:val="2"/>
        </w:numPr>
        <w:rPr>
          <w:rFonts w:ascii="Times New Roman" w:hAnsi="Times New Roman" w:cs="Times New Roman"/>
          <w:sz w:val="30"/>
          <w:szCs w:val="30"/>
        </w:rPr>
      </w:pPr>
      <w:r w:rsidRPr="000F1ECB">
        <w:rPr>
          <w:rFonts w:ascii="Times New Roman" w:hAnsi="Times New Roman" w:cs="Times New Roman"/>
          <w:sz w:val="30"/>
          <w:szCs w:val="30"/>
        </w:rPr>
        <w:t>Provvedere al collegamento del combustibile al bocchettone diametro 1/2”, accertandosi che il diametro della tubazione sia stata calcolata in riferimento alla distanza dal contatore al forno e che siano stati installati gli accessori sulla linea gas come richiede la normativa vigente.</w:t>
      </w:r>
    </w:p>
    <w:p w:rsidR="00ED0DAB" w:rsidRPr="000F1ECB" w:rsidRDefault="00ED0DAB" w:rsidP="00ED0DAB">
      <w:pPr>
        <w:pStyle w:val="Paragrafoelenco"/>
        <w:numPr>
          <w:ilvl w:val="0"/>
          <w:numId w:val="2"/>
        </w:numPr>
        <w:rPr>
          <w:rFonts w:ascii="Times New Roman" w:hAnsi="Times New Roman" w:cs="Times New Roman"/>
          <w:sz w:val="30"/>
          <w:szCs w:val="30"/>
        </w:rPr>
      </w:pPr>
      <w:r w:rsidRPr="000F1ECB">
        <w:rPr>
          <w:rFonts w:ascii="Times New Roman" w:hAnsi="Times New Roman" w:cs="Times New Roman"/>
          <w:sz w:val="30"/>
          <w:szCs w:val="30"/>
        </w:rPr>
        <w:t>Assicurarsi della perfetta pulizia e del giusto tiraggio del camino. Accertarsi esistano i necessari ricambi d’aria all’interno del locale previsti dalla normativa odierna per una buona combustione.</w:t>
      </w:r>
    </w:p>
    <w:p w:rsidR="00ED0DAB" w:rsidRDefault="00ED0DAB" w:rsidP="00ED0DAB">
      <w:pPr>
        <w:pStyle w:val="Paragrafoelenco"/>
        <w:numPr>
          <w:ilvl w:val="0"/>
          <w:numId w:val="2"/>
        </w:numPr>
        <w:rPr>
          <w:rFonts w:ascii="Times New Roman" w:hAnsi="Times New Roman" w:cs="Times New Roman"/>
          <w:sz w:val="32"/>
          <w:szCs w:val="32"/>
        </w:rPr>
      </w:pPr>
      <w:r w:rsidRPr="00872AA2">
        <w:rPr>
          <w:rFonts w:ascii="Times New Roman" w:hAnsi="Times New Roman" w:cs="Times New Roman"/>
          <w:b/>
          <w:sz w:val="30"/>
          <w:szCs w:val="30"/>
        </w:rPr>
        <w:t>IMPORTANTE</w:t>
      </w:r>
      <w:r w:rsidRPr="000F1ECB">
        <w:rPr>
          <w:rFonts w:ascii="Times New Roman" w:hAnsi="Times New Roman" w:cs="Times New Roman"/>
          <w:sz w:val="30"/>
          <w:szCs w:val="30"/>
        </w:rPr>
        <w:t xml:space="preserve">: Quando si accende il bruciatore, la bocca di </w:t>
      </w:r>
      <w:proofErr w:type="spellStart"/>
      <w:r w:rsidRPr="000F1ECB">
        <w:rPr>
          <w:rFonts w:ascii="Times New Roman" w:hAnsi="Times New Roman" w:cs="Times New Roman"/>
          <w:sz w:val="30"/>
          <w:szCs w:val="30"/>
        </w:rPr>
        <w:t>infornamento</w:t>
      </w:r>
      <w:proofErr w:type="spellEnd"/>
      <w:r w:rsidRPr="000F1ECB">
        <w:rPr>
          <w:rFonts w:ascii="Times New Roman" w:hAnsi="Times New Roman" w:cs="Times New Roman"/>
          <w:sz w:val="30"/>
          <w:szCs w:val="30"/>
        </w:rPr>
        <w:t xml:space="preserve"> del forno deve essere SEMPRE APERTA, finché il bruciatore non viene spento. NON accendere mai il bruciatore con la porta del forno chiusa.</w:t>
      </w:r>
      <w:r>
        <w:rPr>
          <w:rFonts w:ascii="Times New Roman" w:hAnsi="Times New Roman" w:cs="Times New Roman"/>
          <w:sz w:val="32"/>
          <w:szCs w:val="32"/>
        </w:rPr>
        <w:br/>
      </w:r>
    </w:p>
    <w:p w:rsidR="00ED0DAB" w:rsidRPr="003D0E9F" w:rsidRDefault="00ED0DAB" w:rsidP="00ED0DAB">
      <w:pPr>
        <w:pStyle w:val="Paragrafoelenco"/>
        <w:numPr>
          <w:ilvl w:val="0"/>
          <w:numId w:val="2"/>
        </w:numPr>
        <w:rPr>
          <w:rFonts w:ascii="Times New Roman" w:hAnsi="Times New Roman" w:cs="Times New Roman"/>
          <w:i/>
          <w:sz w:val="30"/>
          <w:szCs w:val="30"/>
        </w:rPr>
      </w:pPr>
      <w:proofErr w:type="spellStart"/>
      <w:r w:rsidRPr="003D0E9F">
        <w:rPr>
          <w:rFonts w:ascii="Times New Roman" w:hAnsi="Times New Roman" w:cs="Times New Roman"/>
          <w:i/>
          <w:sz w:val="30"/>
          <w:szCs w:val="30"/>
        </w:rPr>
        <w:t>Drill</w:t>
      </w:r>
      <w:proofErr w:type="spellEnd"/>
      <w:r w:rsidRPr="003D0E9F">
        <w:rPr>
          <w:rFonts w:ascii="Times New Roman" w:hAnsi="Times New Roman" w:cs="Times New Roman"/>
          <w:i/>
          <w:sz w:val="30"/>
          <w:szCs w:val="30"/>
        </w:rPr>
        <w:t xml:space="preserve"> a </w:t>
      </w:r>
      <w:proofErr w:type="spellStart"/>
      <w:r w:rsidRPr="003D0E9F">
        <w:rPr>
          <w:rFonts w:ascii="Times New Roman" w:hAnsi="Times New Roman" w:cs="Times New Roman"/>
          <w:i/>
          <w:sz w:val="30"/>
          <w:szCs w:val="30"/>
        </w:rPr>
        <w:t>hole</w:t>
      </w:r>
      <w:proofErr w:type="spellEnd"/>
      <w:r w:rsidRPr="003D0E9F">
        <w:rPr>
          <w:rFonts w:ascii="Times New Roman" w:hAnsi="Times New Roman" w:cs="Times New Roman"/>
          <w:i/>
          <w:sz w:val="30"/>
          <w:szCs w:val="30"/>
        </w:rPr>
        <w:t xml:space="preserve"> of the </w:t>
      </w:r>
      <w:proofErr w:type="spellStart"/>
      <w:r w:rsidRPr="003D0E9F">
        <w:rPr>
          <w:rFonts w:ascii="Times New Roman" w:hAnsi="Times New Roman" w:cs="Times New Roman"/>
          <w:i/>
          <w:sz w:val="30"/>
          <w:szCs w:val="30"/>
        </w:rPr>
        <w:t>recommended</w:t>
      </w:r>
      <w:proofErr w:type="spellEnd"/>
      <w:r w:rsidRPr="003D0E9F">
        <w:rPr>
          <w:rFonts w:ascii="Times New Roman" w:hAnsi="Times New Roman" w:cs="Times New Roman"/>
          <w:i/>
          <w:sz w:val="30"/>
          <w:szCs w:val="30"/>
        </w:rPr>
        <w:t xml:space="preserve"> </w:t>
      </w:r>
      <w:proofErr w:type="spellStart"/>
      <w:r w:rsidRPr="003D0E9F">
        <w:rPr>
          <w:rFonts w:ascii="Times New Roman" w:hAnsi="Times New Roman" w:cs="Times New Roman"/>
          <w:i/>
          <w:sz w:val="30"/>
          <w:szCs w:val="30"/>
        </w:rPr>
        <w:t>size</w:t>
      </w:r>
      <w:proofErr w:type="spellEnd"/>
      <w:r w:rsidRPr="003D0E9F">
        <w:rPr>
          <w:rFonts w:ascii="Times New Roman" w:hAnsi="Times New Roman" w:cs="Times New Roman"/>
          <w:i/>
          <w:sz w:val="30"/>
          <w:szCs w:val="30"/>
        </w:rPr>
        <w:t xml:space="preserve"> on the side of the </w:t>
      </w:r>
      <w:proofErr w:type="spellStart"/>
      <w:r w:rsidRPr="003D0E9F">
        <w:rPr>
          <w:rFonts w:ascii="Times New Roman" w:hAnsi="Times New Roman" w:cs="Times New Roman"/>
          <w:i/>
          <w:sz w:val="30"/>
          <w:szCs w:val="30"/>
        </w:rPr>
        <w:t>oven</w:t>
      </w:r>
      <w:proofErr w:type="spellEnd"/>
      <w:r w:rsidRPr="003D0E9F">
        <w:rPr>
          <w:rFonts w:ascii="Times New Roman" w:hAnsi="Times New Roman" w:cs="Times New Roman"/>
          <w:i/>
          <w:sz w:val="30"/>
          <w:szCs w:val="30"/>
        </w:rPr>
        <w:t xml:space="preserve"> by </w:t>
      </w:r>
      <w:proofErr w:type="spellStart"/>
      <w:r w:rsidRPr="003D0E9F">
        <w:rPr>
          <w:rFonts w:ascii="Times New Roman" w:hAnsi="Times New Roman" w:cs="Times New Roman"/>
          <w:i/>
          <w:sz w:val="30"/>
          <w:szCs w:val="30"/>
        </w:rPr>
        <w:t>coring</w:t>
      </w:r>
      <w:proofErr w:type="spellEnd"/>
      <w:r w:rsidRPr="003D0E9F">
        <w:rPr>
          <w:rFonts w:ascii="Times New Roman" w:hAnsi="Times New Roman" w:cs="Times New Roman"/>
          <w:i/>
          <w:sz w:val="30"/>
          <w:szCs w:val="30"/>
        </w:rPr>
        <w:t xml:space="preserve">, </w:t>
      </w:r>
      <w:proofErr w:type="spellStart"/>
      <w:r w:rsidRPr="003D0E9F">
        <w:rPr>
          <w:rFonts w:ascii="Times New Roman" w:hAnsi="Times New Roman" w:cs="Times New Roman"/>
          <w:i/>
          <w:sz w:val="30"/>
          <w:szCs w:val="30"/>
        </w:rPr>
        <w:t>regardless</w:t>
      </w:r>
      <w:proofErr w:type="spellEnd"/>
      <w:r w:rsidRPr="003D0E9F">
        <w:rPr>
          <w:rFonts w:ascii="Times New Roman" w:hAnsi="Times New Roman" w:cs="Times New Roman"/>
          <w:i/>
          <w:sz w:val="30"/>
          <w:szCs w:val="30"/>
        </w:rPr>
        <w:t xml:space="preserve"> of </w:t>
      </w:r>
      <w:proofErr w:type="spellStart"/>
      <w:r w:rsidRPr="003D0E9F">
        <w:rPr>
          <w:rFonts w:ascii="Times New Roman" w:hAnsi="Times New Roman" w:cs="Times New Roman"/>
          <w:i/>
          <w:sz w:val="30"/>
          <w:szCs w:val="30"/>
        </w:rPr>
        <w:t>whether</w:t>
      </w:r>
      <w:proofErr w:type="spellEnd"/>
      <w:r w:rsidRPr="003D0E9F">
        <w:rPr>
          <w:rFonts w:ascii="Times New Roman" w:hAnsi="Times New Roman" w:cs="Times New Roman"/>
          <w:i/>
          <w:sz w:val="30"/>
          <w:szCs w:val="30"/>
        </w:rPr>
        <w:t xml:space="preserve"> </w:t>
      </w:r>
      <w:proofErr w:type="spellStart"/>
      <w:r w:rsidRPr="003D0E9F">
        <w:rPr>
          <w:rFonts w:ascii="Times New Roman" w:hAnsi="Times New Roman" w:cs="Times New Roman"/>
          <w:i/>
          <w:sz w:val="30"/>
          <w:szCs w:val="30"/>
        </w:rPr>
        <w:t>it</w:t>
      </w:r>
      <w:proofErr w:type="spellEnd"/>
      <w:r w:rsidRPr="003D0E9F">
        <w:rPr>
          <w:rFonts w:ascii="Times New Roman" w:hAnsi="Times New Roman" w:cs="Times New Roman"/>
          <w:i/>
          <w:sz w:val="30"/>
          <w:szCs w:val="30"/>
        </w:rPr>
        <w:t xml:space="preserve"> </w:t>
      </w:r>
      <w:proofErr w:type="spellStart"/>
      <w:r w:rsidRPr="003D0E9F">
        <w:rPr>
          <w:rFonts w:ascii="Times New Roman" w:hAnsi="Times New Roman" w:cs="Times New Roman"/>
          <w:i/>
          <w:sz w:val="30"/>
          <w:szCs w:val="30"/>
        </w:rPr>
        <w:t>is</w:t>
      </w:r>
      <w:proofErr w:type="spellEnd"/>
      <w:r w:rsidRPr="003D0E9F">
        <w:rPr>
          <w:rFonts w:ascii="Times New Roman" w:hAnsi="Times New Roman" w:cs="Times New Roman"/>
          <w:i/>
          <w:sz w:val="30"/>
          <w:szCs w:val="30"/>
        </w:rPr>
        <w:t xml:space="preserve"> </w:t>
      </w:r>
      <w:r>
        <w:rPr>
          <w:rFonts w:ascii="Times New Roman" w:hAnsi="Times New Roman" w:cs="Times New Roman"/>
          <w:i/>
          <w:sz w:val="30"/>
          <w:szCs w:val="30"/>
        </w:rPr>
        <w:t xml:space="preserve">on </w:t>
      </w:r>
      <w:r w:rsidRPr="003D0E9F">
        <w:rPr>
          <w:rFonts w:ascii="Times New Roman" w:hAnsi="Times New Roman" w:cs="Times New Roman"/>
          <w:i/>
          <w:sz w:val="30"/>
          <w:szCs w:val="30"/>
        </w:rPr>
        <w:t xml:space="preserve">the right or </w:t>
      </w:r>
      <w:r>
        <w:rPr>
          <w:rFonts w:ascii="Times New Roman" w:hAnsi="Times New Roman" w:cs="Times New Roman"/>
          <w:i/>
          <w:sz w:val="30"/>
          <w:szCs w:val="30"/>
        </w:rPr>
        <w:t xml:space="preserve">on </w:t>
      </w:r>
      <w:r w:rsidRPr="003D0E9F">
        <w:rPr>
          <w:rFonts w:ascii="Times New Roman" w:hAnsi="Times New Roman" w:cs="Times New Roman"/>
          <w:i/>
          <w:sz w:val="30"/>
          <w:szCs w:val="30"/>
        </w:rPr>
        <w:t xml:space="preserve">the </w:t>
      </w:r>
      <w:proofErr w:type="spellStart"/>
      <w:r w:rsidRPr="003D0E9F">
        <w:rPr>
          <w:rFonts w:ascii="Times New Roman" w:hAnsi="Times New Roman" w:cs="Times New Roman"/>
          <w:i/>
          <w:sz w:val="30"/>
          <w:szCs w:val="30"/>
        </w:rPr>
        <w:t>left</w:t>
      </w:r>
      <w:proofErr w:type="spellEnd"/>
      <w:r>
        <w:rPr>
          <w:rFonts w:ascii="Times New Roman" w:hAnsi="Times New Roman" w:cs="Times New Roman"/>
          <w:i/>
          <w:sz w:val="30"/>
          <w:szCs w:val="30"/>
        </w:rPr>
        <w:t xml:space="preserve">. </w:t>
      </w:r>
      <w:proofErr w:type="spellStart"/>
      <w:r>
        <w:rPr>
          <w:rFonts w:ascii="Times New Roman" w:hAnsi="Times New Roman" w:cs="Times New Roman"/>
          <w:i/>
          <w:sz w:val="30"/>
          <w:szCs w:val="30"/>
        </w:rPr>
        <w:t>After</w:t>
      </w:r>
      <w:proofErr w:type="spellEnd"/>
      <w:r>
        <w:rPr>
          <w:rFonts w:ascii="Times New Roman" w:hAnsi="Times New Roman" w:cs="Times New Roman"/>
          <w:i/>
          <w:sz w:val="30"/>
          <w:szCs w:val="30"/>
        </w:rPr>
        <w:t xml:space="preserve"> </w:t>
      </w:r>
      <w:proofErr w:type="spellStart"/>
      <w:r>
        <w:rPr>
          <w:rFonts w:ascii="Times New Roman" w:hAnsi="Times New Roman" w:cs="Times New Roman"/>
          <w:i/>
          <w:sz w:val="30"/>
          <w:szCs w:val="30"/>
        </w:rPr>
        <w:t>inserting</w:t>
      </w:r>
      <w:proofErr w:type="spellEnd"/>
      <w:r>
        <w:rPr>
          <w:rFonts w:ascii="Times New Roman" w:hAnsi="Times New Roman" w:cs="Times New Roman"/>
          <w:i/>
          <w:sz w:val="30"/>
          <w:szCs w:val="30"/>
        </w:rPr>
        <w:t xml:space="preserve"> the </w:t>
      </w:r>
      <w:proofErr w:type="spellStart"/>
      <w:r>
        <w:rPr>
          <w:rFonts w:ascii="Times New Roman" w:hAnsi="Times New Roman" w:cs="Times New Roman"/>
          <w:i/>
          <w:sz w:val="30"/>
          <w:szCs w:val="30"/>
        </w:rPr>
        <w:t>burner</w:t>
      </w:r>
      <w:proofErr w:type="spellEnd"/>
      <w:r>
        <w:rPr>
          <w:rFonts w:ascii="Times New Roman" w:hAnsi="Times New Roman" w:cs="Times New Roman"/>
          <w:i/>
          <w:sz w:val="30"/>
          <w:szCs w:val="30"/>
        </w:rPr>
        <w:t xml:space="preserve"> </w:t>
      </w:r>
      <w:proofErr w:type="spellStart"/>
      <w:r>
        <w:rPr>
          <w:rFonts w:ascii="Times New Roman" w:hAnsi="Times New Roman" w:cs="Times New Roman"/>
          <w:i/>
          <w:sz w:val="30"/>
          <w:szCs w:val="30"/>
        </w:rPr>
        <w:t>gun</w:t>
      </w:r>
      <w:proofErr w:type="spellEnd"/>
      <w:r w:rsidRPr="003D0E9F">
        <w:rPr>
          <w:rFonts w:ascii="Times New Roman" w:hAnsi="Times New Roman" w:cs="Times New Roman"/>
          <w:i/>
          <w:sz w:val="30"/>
          <w:szCs w:val="30"/>
        </w:rPr>
        <w:t xml:space="preserve"> </w:t>
      </w:r>
      <w:proofErr w:type="spellStart"/>
      <w:r w:rsidRPr="003D0E9F">
        <w:rPr>
          <w:rFonts w:ascii="Times New Roman" w:hAnsi="Times New Roman" w:cs="Times New Roman"/>
          <w:i/>
          <w:sz w:val="30"/>
          <w:szCs w:val="30"/>
        </w:rPr>
        <w:t>into</w:t>
      </w:r>
      <w:proofErr w:type="spellEnd"/>
      <w:r w:rsidRPr="003D0E9F">
        <w:rPr>
          <w:rFonts w:ascii="Times New Roman" w:hAnsi="Times New Roman" w:cs="Times New Roman"/>
          <w:i/>
          <w:sz w:val="30"/>
          <w:szCs w:val="30"/>
        </w:rPr>
        <w:t xml:space="preserve"> the </w:t>
      </w:r>
      <w:proofErr w:type="spellStart"/>
      <w:r w:rsidRPr="003D0E9F">
        <w:rPr>
          <w:rFonts w:ascii="Times New Roman" w:hAnsi="Times New Roman" w:cs="Times New Roman"/>
          <w:i/>
          <w:sz w:val="30"/>
          <w:szCs w:val="30"/>
        </w:rPr>
        <w:t>hole</w:t>
      </w:r>
      <w:proofErr w:type="spellEnd"/>
      <w:r w:rsidRPr="003D0E9F">
        <w:rPr>
          <w:rFonts w:ascii="Times New Roman" w:hAnsi="Times New Roman" w:cs="Times New Roman"/>
          <w:i/>
          <w:sz w:val="30"/>
          <w:szCs w:val="30"/>
        </w:rPr>
        <w:t xml:space="preserve">, </w:t>
      </w:r>
      <w:proofErr w:type="spellStart"/>
      <w:r w:rsidRPr="003D0E9F">
        <w:rPr>
          <w:rFonts w:ascii="Times New Roman" w:hAnsi="Times New Roman" w:cs="Times New Roman"/>
          <w:i/>
          <w:sz w:val="30"/>
          <w:szCs w:val="30"/>
        </w:rPr>
        <w:t>fix</w:t>
      </w:r>
      <w:proofErr w:type="spellEnd"/>
      <w:r w:rsidRPr="003D0E9F">
        <w:rPr>
          <w:rFonts w:ascii="Times New Roman" w:hAnsi="Times New Roman" w:cs="Times New Roman"/>
          <w:i/>
          <w:sz w:val="30"/>
          <w:szCs w:val="30"/>
        </w:rPr>
        <w:t xml:space="preserve"> </w:t>
      </w:r>
      <w:proofErr w:type="spellStart"/>
      <w:r w:rsidRPr="003D0E9F">
        <w:rPr>
          <w:rFonts w:ascii="Times New Roman" w:hAnsi="Times New Roman" w:cs="Times New Roman"/>
          <w:i/>
          <w:sz w:val="30"/>
          <w:szCs w:val="30"/>
        </w:rPr>
        <w:t>it</w:t>
      </w:r>
      <w:proofErr w:type="spellEnd"/>
      <w:r w:rsidRPr="003D0E9F">
        <w:rPr>
          <w:rFonts w:ascii="Times New Roman" w:hAnsi="Times New Roman" w:cs="Times New Roman"/>
          <w:i/>
          <w:sz w:val="30"/>
          <w:szCs w:val="30"/>
        </w:rPr>
        <w:t xml:space="preserve"> with the appropriate </w:t>
      </w:r>
      <w:proofErr w:type="spellStart"/>
      <w:r w:rsidRPr="003D0E9F">
        <w:rPr>
          <w:rFonts w:ascii="Times New Roman" w:hAnsi="Times New Roman" w:cs="Times New Roman"/>
          <w:i/>
          <w:sz w:val="30"/>
          <w:szCs w:val="30"/>
        </w:rPr>
        <w:t>screws</w:t>
      </w:r>
      <w:proofErr w:type="spellEnd"/>
      <w:r w:rsidRPr="003D0E9F">
        <w:rPr>
          <w:rFonts w:ascii="Times New Roman" w:hAnsi="Times New Roman" w:cs="Times New Roman"/>
          <w:i/>
          <w:sz w:val="30"/>
          <w:szCs w:val="30"/>
        </w:rPr>
        <w:t>.</w:t>
      </w:r>
    </w:p>
    <w:p w:rsidR="00ED0DAB" w:rsidRPr="003D0E9F" w:rsidRDefault="00ED0DAB" w:rsidP="00ED0DAB">
      <w:pPr>
        <w:pStyle w:val="Paragrafoelenco"/>
        <w:numPr>
          <w:ilvl w:val="0"/>
          <w:numId w:val="2"/>
        </w:numPr>
        <w:rPr>
          <w:rFonts w:ascii="Times New Roman" w:hAnsi="Times New Roman" w:cs="Times New Roman"/>
          <w:i/>
          <w:sz w:val="30"/>
          <w:szCs w:val="30"/>
        </w:rPr>
      </w:pPr>
      <w:r>
        <w:rPr>
          <w:rFonts w:ascii="Times New Roman" w:hAnsi="Times New Roman" w:cs="Times New Roman"/>
          <w:i/>
          <w:sz w:val="30"/>
          <w:szCs w:val="30"/>
        </w:rPr>
        <w:t xml:space="preserve">Connect the </w:t>
      </w:r>
      <w:proofErr w:type="spellStart"/>
      <w:r>
        <w:rPr>
          <w:rFonts w:ascii="Times New Roman" w:hAnsi="Times New Roman" w:cs="Times New Roman"/>
          <w:i/>
          <w:sz w:val="30"/>
          <w:szCs w:val="30"/>
        </w:rPr>
        <w:t>fuel</w:t>
      </w:r>
      <w:proofErr w:type="spellEnd"/>
      <w:r>
        <w:rPr>
          <w:rFonts w:ascii="Times New Roman" w:hAnsi="Times New Roman" w:cs="Times New Roman"/>
          <w:i/>
          <w:sz w:val="30"/>
          <w:szCs w:val="30"/>
        </w:rPr>
        <w:t xml:space="preserve"> to the 1/2</w:t>
      </w:r>
      <w:r w:rsidRPr="003D0E9F">
        <w:rPr>
          <w:rFonts w:ascii="Times New Roman" w:hAnsi="Times New Roman" w:cs="Times New Roman"/>
          <w:i/>
          <w:sz w:val="30"/>
          <w:szCs w:val="30"/>
        </w:rPr>
        <w:t>”</w:t>
      </w:r>
      <w:r>
        <w:rPr>
          <w:rFonts w:ascii="Times New Roman" w:hAnsi="Times New Roman" w:cs="Times New Roman"/>
          <w:i/>
          <w:sz w:val="30"/>
          <w:szCs w:val="30"/>
        </w:rPr>
        <w:t xml:space="preserve"> </w:t>
      </w:r>
      <w:proofErr w:type="spellStart"/>
      <w:r w:rsidRPr="003D0E9F">
        <w:rPr>
          <w:rFonts w:ascii="Times New Roman" w:hAnsi="Times New Roman" w:cs="Times New Roman"/>
          <w:i/>
          <w:sz w:val="30"/>
          <w:szCs w:val="30"/>
        </w:rPr>
        <w:t>diameter</w:t>
      </w:r>
      <w:proofErr w:type="spellEnd"/>
      <w:r w:rsidRPr="003D0E9F">
        <w:rPr>
          <w:rFonts w:ascii="Times New Roman" w:hAnsi="Times New Roman" w:cs="Times New Roman"/>
          <w:i/>
          <w:sz w:val="30"/>
          <w:szCs w:val="30"/>
        </w:rPr>
        <w:t xml:space="preserve"> union, </w:t>
      </w:r>
      <w:proofErr w:type="spellStart"/>
      <w:r w:rsidRPr="003D0E9F">
        <w:rPr>
          <w:rFonts w:ascii="Times New Roman" w:hAnsi="Times New Roman" w:cs="Times New Roman"/>
          <w:i/>
          <w:sz w:val="30"/>
          <w:szCs w:val="30"/>
        </w:rPr>
        <w:t>making</w:t>
      </w:r>
      <w:proofErr w:type="spellEnd"/>
      <w:r w:rsidRPr="003D0E9F">
        <w:rPr>
          <w:rFonts w:ascii="Times New Roman" w:hAnsi="Times New Roman" w:cs="Times New Roman"/>
          <w:i/>
          <w:sz w:val="30"/>
          <w:szCs w:val="30"/>
        </w:rPr>
        <w:t xml:space="preserve"> </w:t>
      </w:r>
      <w:proofErr w:type="spellStart"/>
      <w:r w:rsidRPr="003D0E9F">
        <w:rPr>
          <w:rFonts w:ascii="Times New Roman" w:hAnsi="Times New Roman" w:cs="Times New Roman"/>
          <w:i/>
          <w:sz w:val="30"/>
          <w:szCs w:val="30"/>
        </w:rPr>
        <w:t>sure</w:t>
      </w:r>
      <w:proofErr w:type="spellEnd"/>
      <w:r w:rsidRPr="003D0E9F">
        <w:rPr>
          <w:rFonts w:ascii="Times New Roman" w:hAnsi="Times New Roman" w:cs="Times New Roman"/>
          <w:i/>
          <w:sz w:val="30"/>
          <w:szCs w:val="30"/>
        </w:rPr>
        <w:t xml:space="preserve"> </w:t>
      </w:r>
      <w:proofErr w:type="spellStart"/>
      <w:r w:rsidRPr="003D0E9F">
        <w:rPr>
          <w:rFonts w:ascii="Times New Roman" w:hAnsi="Times New Roman" w:cs="Times New Roman"/>
          <w:i/>
          <w:sz w:val="30"/>
          <w:szCs w:val="30"/>
        </w:rPr>
        <w:t>that</w:t>
      </w:r>
      <w:proofErr w:type="spellEnd"/>
      <w:r w:rsidRPr="003D0E9F">
        <w:rPr>
          <w:rFonts w:ascii="Times New Roman" w:hAnsi="Times New Roman" w:cs="Times New Roman"/>
          <w:i/>
          <w:sz w:val="30"/>
          <w:szCs w:val="30"/>
        </w:rPr>
        <w:t xml:space="preserve"> the </w:t>
      </w:r>
      <w:proofErr w:type="spellStart"/>
      <w:r w:rsidRPr="003D0E9F">
        <w:rPr>
          <w:rFonts w:ascii="Times New Roman" w:hAnsi="Times New Roman" w:cs="Times New Roman"/>
          <w:i/>
          <w:sz w:val="30"/>
          <w:szCs w:val="30"/>
        </w:rPr>
        <w:t>diameter</w:t>
      </w:r>
      <w:proofErr w:type="spellEnd"/>
      <w:r w:rsidRPr="003D0E9F">
        <w:rPr>
          <w:rFonts w:ascii="Times New Roman" w:hAnsi="Times New Roman" w:cs="Times New Roman"/>
          <w:i/>
          <w:sz w:val="30"/>
          <w:szCs w:val="30"/>
        </w:rPr>
        <w:t xml:space="preserve"> of the </w:t>
      </w:r>
      <w:proofErr w:type="spellStart"/>
      <w:r w:rsidRPr="003D0E9F">
        <w:rPr>
          <w:rFonts w:ascii="Times New Roman" w:hAnsi="Times New Roman" w:cs="Times New Roman"/>
          <w:i/>
          <w:sz w:val="30"/>
          <w:szCs w:val="30"/>
        </w:rPr>
        <w:t>piping</w:t>
      </w:r>
      <w:proofErr w:type="spellEnd"/>
      <w:r w:rsidRPr="003D0E9F">
        <w:rPr>
          <w:rFonts w:ascii="Times New Roman" w:hAnsi="Times New Roman" w:cs="Times New Roman"/>
          <w:i/>
          <w:sz w:val="30"/>
          <w:szCs w:val="30"/>
        </w:rPr>
        <w:t xml:space="preserve"> </w:t>
      </w:r>
      <w:proofErr w:type="spellStart"/>
      <w:r w:rsidRPr="003D0E9F">
        <w:rPr>
          <w:rFonts w:ascii="Times New Roman" w:hAnsi="Times New Roman" w:cs="Times New Roman"/>
          <w:i/>
          <w:sz w:val="30"/>
          <w:szCs w:val="30"/>
        </w:rPr>
        <w:t>has</w:t>
      </w:r>
      <w:proofErr w:type="spellEnd"/>
      <w:r w:rsidRPr="003D0E9F">
        <w:rPr>
          <w:rFonts w:ascii="Times New Roman" w:hAnsi="Times New Roman" w:cs="Times New Roman"/>
          <w:i/>
          <w:sz w:val="30"/>
          <w:szCs w:val="30"/>
        </w:rPr>
        <w:t xml:space="preserve"> </w:t>
      </w:r>
      <w:proofErr w:type="spellStart"/>
      <w:r w:rsidRPr="003D0E9F">
        <w:rPr>
          <w:rFonts w:ascii="Times New Roman" w:hAnsi="Times New Roman" w:cs="Times New Roman"/>
          <w:i/>
          <w:sz w:val="30"/>
          <w:szCs w:val="30"/>
        </w:rPr>
        <w:t>been</w:t>
      </w:r>
      <w:proofErr w:type="spellEnd"/>
      <w:r w:rsidRPr="003D0E9F">
        <w:rPr>
          <w:rFonts w:ascii="Times New Roman" w:hAnsi="Times New Roman" w:cs="Times New Roman"/>
          <w:i/>
          <w:sz w:val="30"/>
          <w:szCs w:val="30"/>
        </w:rPr>
        <w:t xml:space="preserve"> </w:t>
      </w:r>
      <w:proofErr w:type="spellStart"/>
      <w:r w:rsidRPr="003D0E9F">
        <w:rPr>
          <w:rFonts w:ascii="Times New Roman" w:hAnsi="Times New Roman" w:cs="Times New Roman"/>
          <w:i/>
          <w:sz w:val="30"/>
          <w:szCs w:val="30"/>
        </w:rPr>
        <w:t>calculated</w:t>
      </w:r>
      <w:proofErr w:type="spellEnd"/>
      <w:r w:rsidRPr="003D0E9F">
        <w:rPr>
          <w:rFonts w:ascii="Times New Roman" w:hAnsi="Times New Roman" w:cs="Times New Roman"/>
          <w:i/>
          <w:sz w:val="30"/>
          <w:szCs w:val="30"/>
        </w:rPr>
        <w:t xml:space="preserve"> with </w:t>
      </w:r>
      <w:proofErr w:type="spellStart"/>
      <w:r w:rsidRPr="003D0E9F">
        <w:rPr>
          <w:rFonts w:ascii="Times New Roman" w:hAnsi="Times New Roman" w:cs="Times New Roman"/>
          <w:i/>
          <w:sz w:val="30"/>
          <w:szCs w:val="30"/>
        </w:rPr>
        <w:t>reference</w:t>
      </w:r>
      <w:proofErr w:type="spellEnd"/>
      <w:r w:rsidRPr="003D0E9F">
        <w:rPr>
          <w:rFonts w:ascii="Times New Roman" w:hAnsi="Times New Roman" w:cs="Times New Roman"/>
          <w:i/>
          <w:sz w:val="30"/>
          <w:szCs w:val="30"/>
        </w:rPr>
        <w:t xml:space="preserve"> to the </w:t>
      </w:r>
      <w:proofErr w:type="spellStart"/>
      <w:r w:rsidRPr="003D0E9F">
        <w:rPr>
          <w:rFonts w:ascii="Times New Roman" w:hAnsi="Times New Roman" w:cs="Times New Roman"/>
          <w:i/>
          <w:sz w:val="30"/>
          <w:szCs w:val="30"/>
        </w:rPr>
        <w:t>distance</w:t>
      </w:r>
      <w:proofErr w:type="spellEnd"/>
      <w:r w:rsidRPr="003D0E9F">
        <w:rPr>
          <w:rFonts w:ascii="Times New Roman" w:hAnsi="Times New Roman" w:cs="Times New Roman"/>
          <w:i/>
          <w:sz w:val="30"/>
          <w:szCs w:val="30"/>
        </w:rPr>
        <w:t xml:space="preserve"> from the </w:t>
      </w:r>
      <w:proofErr w:type="spellStart"/>
      <w:r w:rsidRPr="003D0E9F">
        <w:rPr>
          <w:rFonts w:ascii="Times New Roman" w:hAnsi="Times New Roman" w:cs="Times New Roman"/>
          <w:i/>
          <w:sz w:val="30"/>
          <w:szCs w:val="30"/>
        </w:rPr>
        <w:t>meter</w:t>
      </w:r>
      <w:proofErr w:type="spellEnd"/>
      <w:r w:rsidRPr="003D0E9F">
        <w:rPr>
          <w:rFonts w:ascii="Times New Roman" w:hAnsi="Times New Roman" w:cs="Times New Roman"/>
          <w:i/>
          <w:sz w:val="30"/>
          <w:szCs w:val="30"/>
        </w:rPr>
        <w:t xml:space="preserve"> to the </w:t>
      </w:r>
      <w:proofErr w:type="spellStart"/>
      <w:r w:rsidRPr="003D0E9F">
        <w:rPr>
          <w:rFonts w:ascii="Times New Roman" w:hAnsi="Times New Roman" w:cs="Times New Roman"/>
          <w:i/>
          <w:sz w:val="30"/>
          <w:szCs w:val="30"/>
        </w:rPr>
        <w:t>oven</w:t>
      </w:r>
      <w:proofErr w:type="spellEnd"/>
      <w:r w:rsidRPr="003D0E9F">
        <w:rPr>
          <w:rFonts w:ascii="Times New Roman" w:hAnsi="Times New Roman" w:cs="Times New Roman"/>
          <w:i/>
          <w:sz w:val="30"/>
          <w:szCs w:val="30"/>
        </w:rPr>
        <w:t xml:space="preserve"> and </w:t>
      </w:r>
      <w:proofErr w:type="spellStart"/>
      <w:r w:rsidRPr="003D0E9F">
        <w:rPr>
          <w:rFonts w:ascii="Times New Roman" w:hAnsi="Times New Roman" w:cs="Times New Roman"/>
          <w:i/>
          <w:sz w:val="30"/>
          <w:szCs w:val="30"/>
        </w:rPr>
        <w:t>that</w:t>
      </w:r>
      <w:proofErr w:type="spellEnd"/>
      <w:r w:rsidRPr="003D0E9F">
        <w:rPr>
          <w:rFonts w:ascii="Times New Roman" w:hAnsi="Times New Roman" w:cs="Times New Roman"/>
          <w:i/>
          <w:sz w:val="30"/>
          <w:szCs w:val="30"/>
        </w:rPr>
        <w:t xml:space="preserve"> the </w:t>
      </w:r>
      <w:proofErr w:type="spellStart"/>
      <w:r w:rsidRPr="003D0E9F">
        <w:rPr>
          <w:rFonts w:ascii="Times New Roman" w:hAnsi="Times New Roman" w:cs="Times New Roman"/>
          <w:i/>
          <w:sz w:val="30"/>
          <w:szCs w:val="30"/>
        </w:rPr>
        <w:t>accessories</w:t>
      </w:r>
      <w:proofErr w:type="spellEnd"/>
      <w:r w:rsidRPr="003D0E9F">
        <w:rPr>
          <w:rFonts w:ascii="Times New Roman" w:hAnsi="Times New Roman" w:cs="Times New Roman"/>
          <w:i/>
          <w:sz w:val="30"/>
          <w:szCs w:val="30"/>
        </w:rPr>
        <w:t xml:space="preserve"> </w:t>
      </w:r>
      <w:proofErr w:type="spellStart"/>
      <w:r w:rsidRPr="003D0E9F">
        <w:rPr>
          <w:rFonts w:ascii="Times New Roman" w:hAnsi="Times New Roman" w:cs="Times New Roman"/>
          <w:i/>
          <w:sz w:val="30"/>
          <w:szCs w:val="30"/>
        </w:rPr>
        <w:t>have</w:t>
      </w:r>
      <w:proofErr w:type="spellEnd"/>
      <w:r w:rsidRPr="003D0E9F">
        <w:rPr>
          <w:rFonts w:ascii="Times New Roman" w:hAnsi="Times New Roman" w:cs="Times New Roman"/>
          <w:i/>
          <w:sz w:val="30"/>
          <w:szCs w:val="30"/>
        </w:rPr>
        <w:t xml:space="preserve"> </w:t>
      </w:r>
      <w:proofErr w:type="spellStart"/>
      <w:r w:rsidRPr="003D0E9F">
        <w:rPr>
          <w:rFonts w:ascii="Times New Roman" w:hAnsi="Times New Roman" w:cs="Times New Roman"/>
          <w:i/>
          <w:sz w:val="30"/>
          <w:szCs w:val="30"/>
        </w:rPr>
        <w:t>been</w:t>
      </w:r>
      <w:proofErr w:type="spellEnd"/>
      <w:r w:rsidRPr="003D0E9F">
        <w:rPr>
          <w:rFonts w:ascii="Times New Roman" w:hAnsi="Times New Roman" w:cs="Times New Roman"/>
          <w:i/>
          <w:sz w:val="30"/>
          <w:szCs w:val="30"/>
        </w:rPr>
        <w:t xml:space="preserve"> </w:t>
      </w:r>
      <w:proofErr w:type="spellStart"/>
      <w:r w:rsidRPr="003D0E9F">
        <w:rPr>
          <w:rFonts w:ascii="Times New Roman" w:hAnsi="Times New Roman" w:cs="Times New Roman"/>
          <w:i/>
          <w:sz w:val="30"/>
          <w:szCs w:val="30"/>
        </w:rPr>
        <w:t>installed</w:t>
      </w:r>
      <w:proofErr w:type="spellEnd"/>
      <w:r w:rsidRPr="003D0E9F">
        <w:rPr>
          <w:rFonts w:ascii="Times New Roman" w:hAnsi="Times New Roman" w:cs="Times New Roman"/>
          <w:i/>
          <w:sz w:val="30"/>
          <w:szCs w:val="30"/>
        </w:rPr>
        <w:t xml:space="preserve"> on the gas line </w:t>
      </w:r>
      <w:proofErr w:type="spellStart"/>
      <w:r w:rsidRPr="003D0E9F">
        <w:rPr>
          <w:rFonts w:ascii="Times New Roman" w:hAnsi="Times New Roman" w:cs="Times New Roman"/>
          <w:i/>
          <w:sz w:val="30"/>
          <w:szCs w:val="30"/>
        </w:rPr>
        <w:t>as</w:t>
      </w:r>
      <w:proofErr w:type="spellEnd"/>
      <w:r w:rsidRPr="003D0E9F">
        <w:rPr>
          <w:rFonts w:ascii="Times New Roman" w:hAnsi="Times New Roman" w:cs="Times New Roman"/>
          <w:i/>
          <w:sz w:val="30"/>
          <w:szCs w:val="30"/>
        </w:rPr>
        <w:t xml:space="preserve"> </w:t>
      </w:r>
      <w:proofErr w:type="spellStart"/>
      <w:r w:rsidRPr="003D0E9F">
        <w:rPr>
          <w:rFonts w:ascii="Times New Roman" w:hAnsi="Times New Roman" w:cs="Times New Roman"/>
          <w:i/>
          <w:sz w:val="30"/>
          <w:szCs w:val="30"/>
        </w:rPr>
        <w:t>required</w:t>
      </w:r>
      <w:proofErr w:type="spellEnd"/>
      <w:r w:rsidRPr="003D0E9F">
        <w:rPr>
          <w:rFonts w:ascii="Times New Roman" w:hAnsi="Times New Roman" w:cs="Times New Roman"/>
          <w:i/>
          <w:sz w:val="30"/>
          <w:szCs w:val="30"/>
        </w:rPr>
        <w:t xml:space="preserve"> by </w:t>
      </w:r>
      <w:proofErr w:type="spellStart"/>
      <w:r w:rsidRPr="003D0E9F">
        <w:rPr>
          <w:rFonts w:ascii="Times New Roman" w:hAnsi="Times New Roman" w:cs="Times New Roman"/>
          <w:i/>
          <w:sz w:val="30"/>
          <w:szCs w:val="30"/>
        </w:rPr>
        <w:t>current</w:t>
      </w:r>
      <w:proofErr w:type="spellEnd"/>
      <w:r w:rsidRPr="003D0E9F">
        <w:rPr>
          <w:rFonts w:ascii="Times New Roman" w:hAnsi="Times New Roman" w:cs="Times New Roman"/>
          <w:i/>
          <w:sz w:val="30"/>
          <w:szCs w:val="30"/>
        </w:rPr>
        <w:t xml:space="preserve"> </w:t>
      </w:r>
      <w:proofErr w:type="spellStart"/>
      <w:r w:rsidRPr="003D0E9F">
        <w:rPr>
          <w:rFonts w:ascii="Times New Roman" w:hAnsi="Times New Roman" w:cs="Times New Roman"/>
          <w:i/>
          <w:sz w:val="30"/>
          <w:szCs w:val="30"/>
        </w:rPr>
        <w:t>legislation</w:t>
      </w:r>
      <w:proofErr w:type="spellEnd"/>
      <w:r w:rsidRPr="003D0E9F">
        <w:rPr>
          <w:rFonts w:ascii="Times New Roman" w:hAnsi="Times New Roman" w:cs="Times New Roman"/>
          <w:i/>
          <w:sz w:val="30"/>
          <w:szCs w:val="30"/>
        </w:rPr>
        <w:t>.</w:t>
      </w:r>
    </w:p>
    <w:p w:rsidR="00ED0DAB" w:rsidRPr="003D0E9F" w:rsidRDefault="00ED0DAB" w:rsidP="00ED0DAB">
      <w:pPr>
        <w:pStyle w:val="Paragrafoelenco"/>
        <w:numPr>
          <w:ilvl w:val="0"/>
          <w:numId w:val="2"/>
        </w:numPr>
        <w:rPr>
          <w:rFonts w:ascii="Times New Roman" w:hAnsi="Times New Roman" w:cs="Times New Roman"/>
          <w:i/>
          <w:sz w:val="30"/>
          <w:szCs w:val="30"/>
        </w:rPr>
      </w:pPr>
      <w:proofErr w:type="spellStart"/>
      <w:r w:rsidRPr="003D0E9F">
        <w:rPr>
          <w:rFonts w:ascii="Times New Roman" w:hAnsi="Times New Roman" w:cs="Times New Roman"/>
          <w:i/>
          <w:sz w:val="30"/>
          <w:szCs w:val="30"/>
        </w:rPr>
        <w:t>Make</w:t>
      </w:r>
      <w:proofErr w:type="spellEnd"/>
      <w:r w:rsidRPr="003D0E9F">
        <w:rPr>
          <w:rFonts w:ascii="Times New Roman" w:hAnsi="Times New Roman" w:cs="Times New Roman"/>
          <w:i/>
          <w:sz w:val="30"/>
          <w:szCs w:val="30"/>
        </w:rPr>
        <w:t xml:space="preserve"> </w:t>
      </w:r>
      <w:proofErr w:type="spellStart"/>
      <w:r w:rsidRPr="003D0E9F">
        <w:rPr>
          <w:rFonts w:ascii="Times New Roman" w:hAnsi="Times New Roman" w:cs="Times New Roman"/>
          <w:i/>
          <w:sz w:val="30"/>
          <w:szCs w:val="30"/>
        </w:rPr>
        <w:t>sure</w:t>
      </w:r>
      <w:proofErr w:type="spellEnd"/>
      <w:r w:rsidRPr="003D0E9F">
        <w:rPr>
          <w:rFonts w:ascii="Times New Roman" w:hAnsi="Times New Roman" w:cs="Times New Roman"/>
          <w:i/>
          <w:sz w:val="30"/>
          <w:szCs w:val="30"/>
        </w:rPr>
        <w:t xml:space="preserve"> </w:t>
      </w:r>
      <w:proofErr w:type="spellStart"/>
      <w:r w:rsidRPr="003D0E9F">
        <w:rPr>
          <w:rFonts w:ascii="Times New Roman" w:hAnsi="Times New Roman" w:cs="Times New Roman"/>
          <w:i/>
          <w:sz w:val="30"/>
          <w:szCs w:val="30"/>
        </w:rPr>
        <w:t>that</w:t>
      </w:r>
      <w:proofErr w:type="spellEnd"/>
      <w:r w:rsidRPr="003D0E9F">
        <w:rPr>
          <w:rFonts w:ascii="Times New Roman" w:hAnsi="Times New Roman" w:cs="Times New Roman"/>
          <w:i/>
          <w:sz w:val="30"/>
          <w:szCs w:val="30"/>
        </w:rPr>
        <w:t xml:space="preserve"> the </w:t>
      </w:r>
      <w:proofErr w:type="spellStart"/>
      <w:r w:rsidRPr="003D0E9F">
        <w:rPr>
          <w:rFonts w:ascii="Times New Roman" w:hAnsi="Times New Roman" w:cs="Times New Roman"/>
          <w:i/>
          <w:sz w:val="30"/>
          <w:szCs w:val="30"/>
        </w:rPr>
        <w:t>chimney</w:t>
      </w:r>
      <w:proofErr w:type="spellEnd"/>
      <w:r w:rsidRPr="003D0E9F">
        <w:rPr>
          <w:rFonts w:ascii="Times New Roman" w:hAnsi="Times New Roman" w:cs="Times New Roman"/>
          <w:i/>
          <w:sz w:val="30"/>
          <w:szCs w:val="30"/>
        </w:rPr>
        <w:t xml:space="preserve"> </w:t>
      </w:r>
      <w:proofErr w:type="spellStart"/>
      <w:r w:rsidRPr="003D0E9F">
        <w:rPr>
          <w:rFonts w:ascii="Times New Roman" w:hAnsi="Times New Roman" w:cs="Times New Roman"/>
          <w:i/>
          <w:sz w:val="30"/>
          <w:szCs w:val="30"/>
        </w:rPr>
        <w:t>is</w:t>
      </w:r>
      <w:proofErr w:type="spellEnd"/>
      <w:r w:rsidRPr="003D0E9F">
        <w:rPr>
          <w:rFonts w:ascii="Times New Roman" w:hAnsi="Times New Roman" w:cs="Times New Roman"/>
          <w:i/>
          <w:sz w:val="30"/>
          <w:szCs w:val="30"/>
        </w:rPr>
        <w:t xml:space="preserve"> </w:t>
      </w:r>
      <w:proofErr w:type="spellStart"/>
      <w:r w:rsidRPr="00D26B28">
        <w:rPr>
          <w:rFonts w:ascii="Times New Roman" w:hAnsi="Times New Roman" w:cs="Times New Roman"/>
          <w:i/>
          <w:sz w:val="30"/>
          <w:szCs w:val="30"/>
          <w:u w:val="single"/>
        </w:rPr>
        <w:t>perfectly</w:t>
      </w:r>
      <w:proofErr w:type="spellEnd"/>
      <w:r w:rsidRPr="003D0E9F">
        <w:rPr>
          <w:rFonts w:ascii="Times New Roman" w:hAnsi="Times New Roman" w:cs="Times New Roman"/>
          <w:i/>
          <w:sz w:val="30"/>
          <w:szCs w:val="30"/>
        </w:rPr>
        <w:t xml:space="preserve"> </w:t>
      </w:r>
      <w:proofErr w:type="spellStart"/>
      <w:r w:rsidRPr="003D0E9F">
        <w:rPr>
          <w:rFonts w:ascii="Times New Roman" w:hAnsi="Times New Roman" w:cs="Times New Roman"/>
          <w:i/>
          <w:sz w:val="30"/>
          <w:szCs w:val="30"/>
        </w:rPr>
        <w:t>clean</w:t>
      </w:r>
      <w:proofErr w:type="spellEnd"/>
      <w:r w:rsidRPr="003D0E9F">
        <w:rPr>
          <w:rFonts w:ascii="Times New Roman" w:hAnsi="Times New Roman" w:cs="Times New Roman"/>
          <w:i/>
          <w:sz w:val="30"/>
          <w:szCs w:val="30"/>
        </w:rPr>
        <w:t xml:space="preserve"> and </w:t>
      </w:r>
      <w:proofErr w:type="spellStart"/>
      <w:r w:rsidRPr="003D0E9F">
        <w:rPr>
          <w:rFonts w:ascii="Times New Roman" w:hAnsi="Times New Roman" w:cs="Times New Roman"/>
          <w:i/>
          <w:sz w:val="30"/>
          <w:szCs w:val="30"/>
        </w:rPr>
        <w:t>has</w:t>
      </w:r>
      <w:proofErr w:type="spellEnd"/>
      <w:r w:rsidRPr="003D0E9F">
        <w:rPr>
          <w:rFonts w:ascii="Times New Roman" w:hAnsi="Times New Roman" w:cs="Times New Roman"/>
          <w:i/>
          <w:sz w:val="30"/>
          <w:szCs w:val="30"/>
        </w:rPr>
        <w:t xml:space="preserve"> the right </w:t>
      </w:r>
      <w:proofErr w:type="spellStart"/>
      <w:r w:rsidRPr="003D0E9F">
        <w:rPr>
          <w:rFonts w:ascii="Times New Roman" w:hAnsi="Times New Roman" w:cs="Times New Roman"/>
          <w:i/>
          <w:sz w:val="30"/>
          <w:szCs w:val="30"/>
        </w:rPr>
        <w:t>draft</w:t>
      </w:r>
      <w:proofErr w:type="spellEnd"/>
      <w:r w:rsidRPr="003D0E9F">
        <w:rPr>
          <w:rFonts w:ascii="Times New Roman" w:hAnsi="Times New Roman" w:cs="Times New Roman"/>
          <w:i/>
          <w:sz w:val="30"/>
          <w:szCs w:val="30"/>
        </w:rPr>
        <w:t xml:space="preserve">. </w:t>
      </w:r>
      <w:proofErr w:type="spellStart"/>
      <w:r w:rsidRPr="003D0E9F">
        <w:rPr>
          <w:rFonts w:ascii="Times New Roman" w:hAnsi="Times New Roman" w:cs="Times New Roman"/>
          <w:i/>
          <w:sz w:val="30"/>
          <w:szCs w:val="30"/>
        </w:rPr>
        <w:t>Make</w:t>
      </w:r>
      <w:proofErr w:type="spellEnd"/>
      <w:r w:rsidRPr="003D0E9F">
        <w:rPr>
          <w:rFonts w:ascii="Times New Roman" w:hAnsi="Times New Roman" w:cs="Times New Roman"/>
          <w:i/>
          <w:sz w:val="30"/>
          <w:szCs w:val="30"/>
        </w:rPr>
        <w:t xml:space="preserve"> </w:t>
      </w:r>
      <w:proofErr w:type="spellStart"/>
      <w:r w:rsidRPr="003D0E9F">
        <w:rPr>
          <w:rFonts w:ascii="Times New Roman" w:hAnsi="Times New Roman" w:cs="Times New Roman"/>
          <w:i/>
          <w:sz w:val="30"/>
          <w:szCs w:val="30"/>
        </w:rPr>
        <w:t>sure</w:t>
      </w:r>
      <w:proofErr w:type="spellEnd"/>
      <w:r w:rsidRPr="003D0E9F">
        <w:rPr>
          <w:rFonts w:ascii="Times New Roman" w:hAnsi="Times New Roman" w:cs="Times New Roman"/>
          <w:i/>
          <w:sz w:val="30"/>
          <w:szCs w:val="30"/>
        </w:rPr>
        <w:t xml:space="preserve"> </w:t>
      </w:r>
      <w:proofErr w:type="spellStart"/>
      <w:r w:rsidRPr="003D0E9F">
        <w:rPr>
          <w:rFonts w:ascii="Times New Roman" w:hAnsi="Times New Roman" w:cs="Times New Roman"/>
          <w:i/>
          <w:sz w:val="30"/>
          <w:szCs w:val="30"/>
        </w:rPr>
        <w:t>there</w:t>
      </w:r>
      <w:proofErr w:type="spellEnd"/>
      <w:r w:rsidRPr="003D0E9F">
        <w:rPr>
          <w:rFonts w:ascii="Times New Roman" w:hAnsi="Times New Roman" w:cs="Times New Roman"/>
          <w:i/>
          <w:sz w:val="30"/>
          <w:szCs w:val="30"/>
        </w:rPr>
        <w:t xml:space="preserve"> are the </w:t>
      </w:r>
      <w:proofErr w:type="spellStart"/>
      <w:r w:rsidRPr="003D0E9F">
        <w:rPr>
          <w:rFonts w:ascii="Times New Roman" w:hAnsi="Times New Roman" w:cs="Times New Roman"/>
          <w:i/>
          <w:sz w:val="30"/>
          <w:szCs w:val="30"/>
        </w:rPr>
        <w:t>necessary</w:t>
      </w:r>
      <w:proofErr w:type="spellEnd"/>
      <w:r w:rsidRPr="003D0E9F">
        <w:rPr>
          <w:rFonts w:ascii="Times New Roman" w:hAnsi="Times New Roman" w:cs="Times New Roman"/>
          <w:i/>
          <w:sz w:val="30"/>
          <w:szCs w:val="30"/>
        </w:rPr>
        <w:t xml:space="preserve"> air </w:t>
      </w:r>
      <w:proofErr w:type="spellStart"/>
      <w:r w:rsidRPr="003D0E9F">
        <w:rPr>
          <w:rFonts w:ascii="Times New Roman" w:hAnsi="Times New Roman" w:cs="Times New Roman"/>
          <w:i/>
          <w:sz w:val="30"/>
          <w:szCs w:val="30"/>
        </w:rPr>
        <w:t>changes</w:t>
      </w:r>
      <w:proofErr w:type="spellEnd"/>
      <w:r w:rsidRPr="003D0E9F">
        <w:rPr>
          <w:rFonts w:ascii="Times New Roman" w:hAnsi="Times New Roman" w:cs="Times New Roman"/>
          <w:i/>
          <w:sz w:val="30"/>
          <w:szCs w:val="30"/>
        </w:rPr>
        <w:t xml:space="preserve"> inside the room </w:t>
      </w:r>
      <w:proofErr w:type="spellStart"/>
      <w:r w:rsidRPr="003D0E9F">
        <w:rPr>
          <w:rFonts w:ascii="Times New Roman" w:hAnsi="Times New Roman" w:cs="Times New Roman"/>
          <w:i/>
          <w:sz w:val="30"/>
          <w:szCs w:val="30"/>
        </w:rPr>
        <w:t>required</w:t>
      </w:r>
      <w:proofErr w:type="spellEnd"/>
      <w:r w:rsidRPr="003D0E9F">
        <w:rPr>
          <w:rFonts w:ascii="Times New Roman" w:hAnsi="Times New Roman" w:cs="Times New Roman"/>
          <w:i/>
          <w:sz w:val="30"/>
          <w:szCs w:val="30"/>
        </w:rPr>
        <w:t xml:space="preserve"> by </w:t>
      </w:r>
      <w:proofErr w:type="spellStart"/>
      <w:r w:rsidRPr="003D0E9F">
        <w:rPr>
          <w:rFonts w:ascii="Times New Roman" w:hAnsi="Times New Roman" w:cs="Times New Roman"/>
          <w:i/>
          <w:sz w:val="30"/>
          <w:szCs w:val="30"/>
        </w:rPr>
        <w:t>today's</w:t>
      </w:r>
      <w:proofErr w:type="spellEnd"/>
      <w:r w:rsidRPr="003D0E9F">
        <w:rPr>
          <w:rFonts w:ascii="Times New Roman" w:hAnsi="Times New Roman" w:cs="Times New Roman"/>
          <w:i/>
          <w:sz w:val="30"/>
          <w:szCs w:val="30"/>
        </w:rPr>
        <w:t xml:space="preserve"> </w:t>
      </w:r>
      <w:proofErr w:type="spellStart"/>
      <w:r w:rsidRPr="003D0E9F">
        <w:rPr>
          <w:rFonts w:ascii="Times New Roman" w:hAnsi="Times New Roman" w:cs="Times New Roman"/>
          <w:i/>
          <w:sz w:val="30"/>
          <w:szCs w:val="30"/>
        </w:rPr>
        <w:t>legislation</w:t>
      </w:r>
      <w:proofErr w:type="spellEnd"/>
      <w:r w:rsidRPr="003D0E9F">
        <w:rPr>
          <w:rFonts w:ascii="Times New Roman" w:hAnsi="Times New Roman" w:cs="Times New Roman"/>
          <w:i/>
          <w:sz w:val="30"/>
          <w:szCs w:val="30"/>
        </w:rPr>
        <w:t xml:space="preserve"> for </w:t>
      </w:r>
      <w:proofErr w:type="spellStart"/>
      <w:r w:rsidRPr="003D0E9F">
        <w:rPr>
          <w:rFonts w:ascii="Times New Roman" w:hAnsi="Times New Roman" w:cs="Times New Roman"/>
          <w:i/>
          <w:sz w:val="30"/>
          <w:szCs w:val="30"/>
        </w:rPr>
        <w:t>good</w:t>
      </w:r>
      <w:proofErr w:type="spellEnd"/>
      <w:r w:rsidRPr="003D0E9F">
        <w:rPr>
          <w:rFonts w:ascii="Times New Roman" w:hAnsi="Times New Roman" w:cs="Times New Roman"/>
          <w:i/>
          <w:sz w:val="30"/>
          <w:szCs w:val="30"/>
        </w:rPr>
        <w:t xml:space="preserve"> </w:t>
      </w:r>
      <w:proofErr w:type="spellStart"/>
      <w:r w:rsidRPr="003D0E9F">
        <w:rPr>
          <w:rFonts w:ascii="Times New Roman" w:hAnsi="Times New Roman" w:cs="Times New Roman"/>
          <w:i/>
          <w:sz w:val="30"/>
          <w:szCs w:val="30"/>
        </w:rPr>
        <w:t>combustion</w:t>
      </w:r>
      <w:proofErr w:type="spellEnd"/>
      <w:r w:rsidRPr="003D0E9F">
        <w:rPr>
          <w:rFonts w:ascii="Times New Roman" w:hAnsi="Times New Roman" w:cs="Times New Roman"/>
          <w:i/>
          <w:sz w:val="30"/>
          <w:szCs w:val="30"/>
        </w:rPr>
        <w:t>.</w:t>
      </w:r>
    </w:p>
    <w:p w:rsidR="00ED0DAB" w:rsidRPr="003D0E9F" w:rsidRDefault="00ED0DAB" w:rsidP="00ED0DAB">
      <w:pPr>
        <w:pStyle w:val="Paragrafoelenco"/>
        <w:numPr>
          <w:ilvl w:val="0"/>
          <w:numId w:val="2"/>
        </w:numPr>
        <w:rPr>
          <w:rFonts w:ascii="Times New Roman" w:hAnsi="Times New Roman" w:cs="Times New Roman"/>
          <w:sz w:val="32"/>
          <w:szCs w:val="32"/>
        </w:rPr>
      </w:pPr>
      <w:r>
        <w:rPr>
          <w:b/>
          <w:noProof/>
          <w:lang w:eastAsia="it-IT"/>
        </w:rPr>
        <w:drawing>
          <wp:anchor distT="0" distB="0" distL="114300" distR="114300" simplePos="0" relativeHeight="251659264" behindDoc="0" locked="0" layoutInCell="1" allowOverlap="1">
            <wp:simplePos x="0" y="0"/>
            <wp:positionH relativeFrom="column">
              <wp:posOffset>0</wp:posOffset>
            </wp:positionH>
            <wp:positionV relativeFrom="paragraph">
              <wp:posOffset>601345</wp:posOffset>
            </wp:positionV>
            <wp:extent cx="6748780" cy="2837180"/>
            <wp:effectExtent l="0" t="0" r="0" b="0"/>
            <wp:wrapNone/>
            <wp:docPr id="12" name="Immagine 12" descr="forno porta aperta chiu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orno porta aperta chiuso"/>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748780" cy="2837180"/>
                    </a:xfrm>
                    <a:prstGeom prst="rect">
                      <a:avLst/>
                    </a:prstGeom>
                    <a:noFill/>
                  </pic:spPr>
                </pic:pic>
              </a:graphicData>
            </a:graphic>
            <wp14:sizeRelH relativeFrom="page">
              <wp14:pctWidth>0</wp14:pctWidth>
            </wp14:sizeRelH>
            <wp14:sizeRelV relativeFrom="page">
              <wp14:pctHeight>0</wp14:pctHeight>
            </wp14:sizeRelV>
          </wp:anchor>
        </w:drawing>
      </w:r>
      <w:r w:rsidRPr="00872AA2">
        <w:rPr>
          <w:rFonts w:ascii="Times New Roman" w:hAnsi="Times New Roman" w:cs="Times New Roman"/>
          <w:b/>
          <w:i/>
          <w:sz w:val="30"/>
          <w:szCs w:val="30"/>
        </w:rPr>
        <w:t>IMPORTANT</w:t>
      </w:r>
      <w:r w:rsidRPr="003D0E9F">
        <w:rPr>
          <w:rFonts w:ascii="Times New Roman" w:hAnsi="Times New Roman" w:cs="Times New Roman"/>
          <w:i/>
          <w:sz w:val="30"/>
          <w:szCs w:val="30"/>
        </w:rPr>
        <w:t xml:space="preserve">: </w:t>
      </w:r>
      <w:proofErr w:type="spellStart"/>
      <w:r w:rsidRPr="003D0E9F">
        <w:rPr>
          <w:rFonts w:ascii="Times New Roman" w:hAnsi="Times New Roman" w:cs="Times New Roman"/>
          <w:i/>
          <w:sz w:val="30"/>
          <w:szCs w:val="30"/>
        </w:rPr>
        <w:t>When</w:t>
      </w:r>
      <w:proofErr w:type="spellEnd"/>
      <w:r w:rsidRPr="003D0E9F">
        <w:rPr>
          <w:rFonts w:ascii="Times New Roman" w:hAnsi="Times New Roman" w:cs="Times New Roman"/>
          <w:i/>
          <w:sz w:val="30"/>
          <w:szCs w:val="30"/>
        </w:rPr>
        <w:t xml:space="preserve"> the </w:t>
      </w:r>
      <w:proofErr w:type="spellStart"/>
      <w:r w:rsidRPr="003D0E9F">
        <w:rPr>
          <w:rFonts w:ascii="Times New Roman" w:hAnsi="Times New Roman" w:cs="Times New Roman"/>
          <w:i/>
          <w:sz w:val="30"/>
          <w:szCs w:val="30"/>
        </w:rPr>
        <w:t>burner</w:t>
      </w:r>
      <w:proofErr w:type="spellEnd"/>
      <w:r w:rsidRPr="003D0E9F">
        <w:rPr>
          <w:rFonts w:ascii="Times New Roman" w:hAnsi="Times New Roman" w:cs="Times New Roman"/>
          <w:i/>
          <w:sz w:val="30"/>
          <w:szCs w:val="30"/>
        </w:rPr>
        <w:t xml:space="preserve"> </w:t>
      </w:r>
      <w:proofErr w:type="spellStart"/>
      <w:r w:rsidRPr="003D0E9F">
        <w:rPr>
          <w:rFonts w:ascii="Times New Roman" w:hAnsi="Times New Roman" w:cs="Times New Roman"/>
          <w:i/>
          <w:sz w:val="30"/>
          <w:szCs w:val="30"/>
        </w:rPr>
        <w:t>is</w:t>
      </w:r>
      <w:proofErr w:type="spellEnd"/>
      <w:r w:rsidRPr="003D0E9F">
        <w:rPr>
          <w:rFonts w:ascii="Times New Roman" w:hAnsi="Times New Roman" w:cs="Times New Roman"/>
          <w:i/>
          <w:sz w:val="30"/>
          <w:szCs w:val="30"/>
        </w:rPr>
        <w:t xml:space="preserve"> </w:t>
      </w:r>
      <w:proofErr w:type="spellStart"/>
      <w:r w:rsidRPr="003D0E9F">
        <w:rPr>
          <w:rFonts w:ascii="Times New Roman" w:hAnsi="Times New Roman" w:cs="Times New Roman"/>
          <w:i/>
          <w:sz w:val="30"/>
          <w:szCs w:val="30"/>
        </w:rPr>
        <w:t>lit</w:t>
      </w:r>
      <w:proofErr w:type="spellEnd"/>
      <w:r w:rsidRPr="003D0E9F">
        <w:rPr>
          <w:rFonts w:ascii="Times New Roman" w:hAnsi="Times New Roman" w:cs="Times New Roman"/>
          <w:i/>
          <w:sz w:val="30"/>
          <w:szCs w:val="30"/>
        </w:rPr>
        <w:t xml:space="preserve">, the </w:t>
      </w:r>
      <w:proofErr w:type="spellStart"/>
      <w:r w:rsidRPr="003D0E9F">
        <w:rPr>
          <w:rFonts w:ascii="Times New Roman" w:hAnsi="Times New Roman" w:cs="Times New Roman"/>
          <w:i/>
          <w:sz w:val="30"/>
          <w:szCs w:val="30"/>
        </w:rPr>
        <w:t>oven</w:t>
      </w:r>
      <w:proofErr w:type="spellEnd"/>
      <w:r w:rsidRPr="003D0E9F">
        <w:rPr>
          <w:rFonts w:ascii="Times New Roman" w:hAnsi="Times New Roman" w:cs="Times New Roman"/>
          <w:i/>
          <w:sz w:val="30"/>
          <w:szCs w:val="30"/>
        </w:rPr>
        <w:t xml:space="preserve"> opening must ALWAYS be OPEN </w:t>
      </w:r>
      <w:proofErr w:type="spellStart"/>
      <w:r w:rsidRPr="003D0E9F">
        <w:rPr>
          <w:rFonts w:ascii="Times New Roman" w:hAnsi="Times New Roman" w:cs="Times New Roman"/>
          <w:i/>
          <w:sz w:val="30"/>
          <w:szCs w:val="30"/>
        </w:rPr>
        <w:t>until</w:t>
      </w:r>
      <w:proofErr w:type="spellEnd"/>
      <w:r w:rsidRPr="003D0E9F">
        <w:rPr>
          <w:rFonts w:ascii="Times New Roman" w:hAnsi="Times New Roman" w:cs="Times New Roman"/>
          <w:i/>
          <w:sz w:val="30"/>
          <w:szCs w:val="30"/>
        </w:rPr>
        <w:t xml:space="preserve"> the </w:t>
      </w:r>
      <w:proofErr w:type="spellStart"/>
      <w:r w:rsidRPr="003D0E9F">
        <w:rPr>
          <w:rFonts w:ascii="Times New Roman" w:hAnsi="Times New Roman" w:cs="Times New Roman"/>
          <w:i/>
          <w:sz w:val="30"/>
          <w:szCs w:val="30"/>
        </w:rPr>
        <w:t>burner</w:t>
      </w:r>
      <w:proofErr w:type="spellEnd"/>
      <w:r w:rsidRPr="003D0E9F">
        <w:rPr>
          <w:rFonts w:ascii="Times New Roman" w:hAnsi="Times New Roman" w:cs="Times New Roman"/>
          <w:i/>
          <w:sz w:val="30"/>
          <w:szCs w:val="30"/>
        </w:rPr>
        <w:t xml:space="preserve"> </w:t>
      </w:r>
      <w:proofErr w:type="spellStart"/>
      <w:r w:rsidRPr="003D0E9F">
        <w:rPr>
          <w:rFonts w:ascii="Times New Roman" w:hAnsi="Times New Roman" w:cs="Times New Roman"/>
          <w:i/>
          <w:sz w:val="30"/>
          <w:szCs w:val="30"/>
        </w:rPr>
        <w:t>is</w:t>
      </w:r>
      <w:proofErr w:type="spellEnd"/>
      <w:r w:rsidRPr="003D0E9F">
        <w:rPr>
          <w:rFonts w:ascii="Times New Roman" w:hAnsi="Times New Roman" w:cs="Times New Roman"/>
          <w:i/>
          <w:sz w:val="30"/>
          <w:szCs w:val="30"/>
        </w:rPr>
        <w:t xml:space="preserve"> </w:t>
      </w:r>
      <w:proofErr w:type="spellStart"/>
      <w:r w:rsidRPr="003D0E9F">
        <w:rPr>
          <w:rFonts w:ascii="Times New Roman" w:hAnsi="Times New Roman" w:cs="Times New Roman"/>
          <w:i/>
          <w:sz w:val="30"/>
          <w:szCs w:val="30"/>
        </w:rPr>
        <w:t>turned</w:t>
      </w:r>
      <w:proofErr w:type="spellEnd"/>
      <w:r w:rsidRPr="003D0E9F">
        <w:rPr>
          <w:rFonts w:ascii="Times New Roman" w:hAnsi="Times New Roman" w:cs="Times New Roman"/>
          <w:i/>
          <w:sz w:val="30"/>
          <w:szCs w:val="30"/>
        </w:rPr>
        <w:t xml:space="preserve"> off. NEVER </w:t>
      </w:r>
      <w:r>
        <w:rPr>
          <w:rFonts w:ascii="Times New Roman" w:hAnsi="Times New Roman" w:cs="Times New Roman"/>
          <w:i/>
          <w:sz w:val="30"/>
          <w:szCs w:val="30"/>
        </w:rPr>
        <w:t>turn on</w:t>
      </w:r>
      <w:r w:rsidRPr="003D0E9F">
        <w:rPr>
          <w:rFonts w:ascii="Times New Roman" w:hAnsi="Times New Roman" w:cs="Times New Roman"/>
          <w:i/>
          <w:sz w:val="30"/>
          <w:szCs w:val="30"/>
        </w:rPr>
        <w:t xml:space="preserve"> the </w:t>
      </w:r>
      <w:proofErr w:type="spellStart"/>
      <w:r w:rsidRPr="003D0E9F">
        <w:rPr>
          <w:rFonts w:ascii="Times New Roman" w:hAnsi="Times New Roman" w:cs="Times New Roman"/>
          <w:i/>
          <w:sz w:val="30"/>
          <w:szCs w:val="30"/>
        </w:rPr>
        <w:t>burner</w:t>
      </w:r>
      <w:proofErr w:type="spellEnd"/>
      <w:r w:rsidRPr="003D0E9F">
        <w:rPr>
          <w:rFonts w:ascii="Times New Roman" w:hAnsi="Times New Roman" w:cs="Times New Roman"/>
          <w:i/>
          <w:sz w:val="30"/>
          <w:szCs w:val="30"/>
        </w:rPr>
        <w:t xml:space="preserve"> with the </w:t>
      </w:r>
      <w:proofErr w:type="spellStart"/>
      <w:r w:rsidRPr="003D0E9F">
        <w:rPr>
          <w:rFonts w:ascii="Times New Roman" w:hAnsi="Times New Roman" w:cs="Times New Roman"/>
          <w:i/>
          <w:sz w:val="30"/>
          <w:szCs w:val="30"/>
        </w:rPr>
        <w:t>oven</w:t>
      </w:r>
      <w:proofErr w:type="spellEnd"/>
      <w:r w:rsidRPr="003D0E9F">
        <w:rPr>
          <w:rFonts w:ascii="Times New Roman" w:hAnsi="Times New Roman" w:cs="Times New Roman"/>
          <w:i/>
          <w:sz w:val="30"/>
          <w:szCs w:val="30"/>
        </w:rPr>
        <w:t xml:space="preserve"> door </w:t>
      </w:r>
      <w:proofErr w:type="spellStart"/>
      <w:r w:rsidRPr="003D0E9F">
        <w:rPr>
          <w:rFonts w:ascii="Times New Roman" w:hAnsi="Times New Roman" w:cs="Times New Roman"/>
          <w:i/>
          <w:sz w:val="30"/>
          <w:szCs w:val="30"/>
        </w:rPr>
        <w:t>closed</w:t>
      </w:r>
      <w:proofErr w:type="spellEnd"/>
      <w:r w:rsidRPr="003D0E9F">
        <w:rPr>
          <w:rFonts w:ascii="Times New Roman" w:hAnsi="Times New Roman" w:cs="Times New Roman"/>
          <w:i/>
          <w:sz w:val="30"/>
          <w:szCs w:val="30"/>
        </w:rPr>
        <w:t>.</w:t>
      </w:r>
    </w:p>
    <w:p w:rsidR="00ED0DAB" w:rsidRDefault="00ED0DAB" w:rsidP="00ED0DAB">
      <w:pPr>
        <w:rPr>
          <w:rFonts w:ascii="Times New Roman" w:hAnsi="Times New Roman" w:cs="Times New Roman"/>
          <w:sz w:val="32"/>
          <w:szCs w:val="32"/>
        </w:rPr>
      </w:pPr>
    </w:p>
    <w:p w:rsidR="00ED0DAB" w:rsidRPr="003D0E9F" w:rsidRDefault="00ED0DAB" w:rsidP="00ED0DAB">
      <w:pPr>
        <w:rPr>
          <w:rFonts w:ascii="Times New Roman" w:hAnsi="Times New Roman" w:cs="Times New Roman"/>
          <w:sz w:val="32"/>
          <w:szCs w:val="32"/>
        </w:rPr>
      </w:pPr>
      <w:r w:rsidRPr="003D0E9F">
        <w:rPr>
          <w:rFonts w:ascii="Times New Roman" w:hAnsi="Times New Roman" w:cs="Times New Roman"/>
          <w:sz w:val="32"/>
          <w:szCs w:val="32"/>
        </w:rPr>
        <w:br/>
      </w:r>
      <w:r w:rsidRPr="003D0E9F">
        <w:rPr>
          <w:rFonts w:ascii="Times New Roman" w:hAnsi="Times New Roman" w:cs="Times New Roman"/>
          <w:sz w:val="32"/>
          <w:szCs w:val="32"/>
        </w:rPr>
        <w:br/>
      </w:r>
    </w:p>
    <w:p w:rsidR="00ED0DAB" w:rsidRDefault="00ED0DAB" w:rsidP="00ED0DAB">
      <w:pPr>
        <w:rPr>
          <w:rFonts w:ascii="Times New Roman" w:hAnsi="Times New Roman" w:cs="Times New Roman"/>
          <w:sz w:val="28"/>
          <w:szCs w:val="28"/>
        </w:rPr>
      </w:pPr>
    </w:p>
    <w:p w:rsidR="00ED0DAB" w:rsidRDefault="00ED0DAB" w:rsidP="00ED0DAB">
      <w:pPr>
        <w:rPr>
          <w:rFonts w:ascii="Times New Roman" w:hAnsi="Times New Roman" w:cs="Times New Roman"/>
          <w:sz w:val="28"/>
          <w:szCs w:val="28"/>
        </w:rPr>
      </w:pPr>
    </w:p>
    <w:p w:rsidR="00ED0DAB" w:rsidRPr="00FC4EC4" w:rsidRDefault="00ED0DAB" w:rsidP="00ED0DAB">
      <w:pPr>
        <w:rPr>
          <w:rFonts w:ascii="Times New Roman" w:hAnsi="Times New Roman" w:cs="Times New Roman"/>
          <w:sz w:val="28"/>
          <w:szCs w:val="28"/>
        </w:rPr>
      </w:pPr>
    </w:p>
    <w:p w:rsidR="00ED0DAB" w:rsidRPr="00FC4EC4" w:rsidRDefault="00ED0DAB" w:rsidP="00ED0DAB">
      <w:pPr>
        <w:rPr>
          <w:rFonts w:ascii="Times New Roman" w:hAnsi="Times New Roman" w:cs="Times New Roman"/>
          <w:sz w:val="28"/>
          <w:szCs w:val="28"/>
        </w:rPr>
      </w:pPr>
    </w:p>
    <w:p w:rsidR="00ED0DAB" w:rsidRDefault="005261BD" w:rsidP="00ED0DAB">
      <w:pPr>
        <w:spacing w:line="240" w:lineRule="auto"/>
        <w:rPr>
          <w:rFonts w:ascii="Times New Roman" w:hAnsi="Times New Roman" w:cs="Times New Roman"/>
          <w:i/>
          <w:sz w:val="32"/>
          <w:szCs w:val="32"/>
        </w:rPr>
      </w:pPr>
      <w:r>
        <w:rPr>
          <w:noProof/>
        </w:rPr>
        <w:lastRenderedPageBreak/>
        <w:pict>
          <v:shape id="_x0000_s1033" type="#_x0000_t75" style="position:absolute;margin-left:-9.85pt;margin-top:33pt;width:549.1pt;height:702.75pt;z-index:-251651072;mso-position-horizontal-relative:text;mso-position-vertical-relative:text;mso-width-relative:page;mso-height-relative:page">
            <v:imagedata r:id="rId13" o:title="accensione pf 4+ 7+ 8+ corretto"/>
          </v:shape>
        </w:pict>
      </w:r>
      <w:r w:rsidR="00ED0DAB" w:rsidRPr="00E45723">
        <w:rPr>
          <w:rFonts w:ascii="Times New Roman" w:hAnsi="Times New Roman" w:cs="Times New Roman"/>
          <w:b/>
          <w:sz w:val="36"/>
          <w:szCs w:val="36"/>
        </w:rPr>
        <w:t xml:space="preserve">COME ACCENDERE IL BRUCIATORE </w:t>
      </w:r>
      <w:r w:rsidR="00ED0DAB">
        <w:rPr>
          <w:rFonts w:ascii="Times New Roman" w:hAnsi="Times New Roman" w:cs="Times New Roman"/>
          <w:b/>
          <w:sz w:val="40"/>
          <w:szCs w:val="40"/>
        </w:rPr>
        <w:t xml:space="preserve">/ </w:t>
      </w:r>
      <w:r w:rsidR="00ED0DAB" w:rsidRPr="00E45723">
        <w:rPr>
          <w:rFonts w:ascii="Times New Roman" w:hAnsi="Times New Roman" w:cs="Times New Roman"/>
          <w:i/>
          <w:sz w:val="32"/>
          <w:szCs w:val="32"/>
        </w:rPr>
        <w:t>How to Turn</w:t>
      </w:r>
      <w:r w:rsidR="00ED0DAB">
        <w:rPr>
          <w:rFonts w:ascii="Times New Roman" w:hAnsi="Times New Roman" w:cs="Times New Roman"/>
          <w:i/>
          <w:sz w:val="32"/>
          <w:szCs w:val="32"/>
        </w:rPr>
        <w:t xml:space="preserve"> on the </w:t>
      </w:r>
      <w:proofErr w:type="spellStart"/>
      <w:r w:rsidR="00ED0DAB" w:rsidRPr="00E45723">
        <w:rPr>
          <w:rFonts w:ascii="Times New Roman" w:hAnsi="Times New Roman" w:cs="Times New Roman"/>
          <w:i/>
          <w:sz w:val="32"/>
          <w:szCs w:val="32"/>
        </w:rPr>
        <w:t>Burner</w:t>
      </w:r>
      <w:proofErr w:type="spellEnd"/>
    </w:p>
    <w:p w:rsidR="00ED0DAB" w:rsidRDefault="00ED0DAB" w:rsidP="00ED0DAB">
      <w:pPr>
        <w:spacing w:line="240" w:lineRule="auto"/>
        <w:rPr>
          <w:rFonts w:ascii="Times New Roman" w:hAnsi="Times New Roman" w:cs="Times New Roman"/>
          <w:i/>
          <w:sz w:val="32"/>
          <w:szCs w:val="32"/>
        </w:rPr>
      </w:pPr>
    </w:p>
    <w:p w:rsidR="00ED0DAB" w:rsidRDefault="00ED0DAB" w:rsidP="00ED0DAB">
      <w:pPr>
        <w:spacing w:line="240" w:lineRule="auto"/>
        <w:rPr>
          <w:rFonts w:ascii="Times New Roman" w:hAnsi="Times New Roman" w:cs="Times New Roman"/>
          <w:i/>
          <w:sz w:val="32"/>
          <w:szCs w:val="32"/>
        </w:rPr>
      </w:pPr>
    </w:p>
    <w:p w:rsidR="00FA1869" w:rsidRDefault="00FA1869" w:rsidP="00ED0DAB">
      <w:pPr>
        <w:rPr>
          <w:rFonts w:ascii="Times New Roman" w:hAnsi="Times New Roman" w:cs="Times New Roman"/>
          <w:b/>
          <w:sz w:val="40"/>
          <w:szCs w:val="40"/>
        </w:rPr>
      </w:pPr>
    </w:p>
    <w:p w:rsidR="00FA1869" w:rsidRDefault="00FA1869" w:rsidP="00ED0DAB">
      <w:pPr>
        <w:rPr>
          <w:rFonts w:ascii="Times New Roman" w:hAnsi="Times New Roman" w:cs="Times New Roman"/>
          <w:b/>
          <w:sz w:val="40"/>
          <w:szCs w:val="40"/>
        </w:rPr>
      </w:pPr>
    </w:p>
    <w:p w:rsidR="00FA1869" w:rsidRDefault="00FA1869" w:rsidP="00ED0DAB">
      <w:pPr>
        <w:rPr>
          <w:rFonts w:ascii="Times New Roman" w:hAnsi="Times New Roman" w:cs="Times New Roman"/>
          <w:b/>
          <w:sz w:val="40"/>
          <w:szCs w:val="40"/>
        </w:rPr>
      </w:pPr>
    </w:p>
    <w:p w:rsidR="00FA1869" w:rsidRDefault="00FA1869" w:rsidP="00ED0DAB">
      <w:pPr>
        <w:rPr>
          <w:rFonts w:ascii="Times New Roman" w:hAnsi="Times New Roman" w:cs="Times New Roman"/>
          <w:b/>
          <w:sz w:val="40"/>
          <w:szCs w:val="40"/>
        </w:rPr>
      </w:pPr>
    </w:p>
    <w:p w:rsidR="00FA1869" w:rsidRDefault="00FA1869" w:rsidP="00ED0DAB">
      <w:pPr>
        <w:rPr>
          <w:rFonts w:ascii="Times New Roman" w:hAnsi="Times New Roman" w:cs="Times New Roman"/>
          <w:b/>
          <w:sz w:val="40"/>
          <w:szCs w:val="40"/>
        </w:rPr>
      </w:pPr>
    </w:p>
    <w:p w:rsidR="00FA1869" w:rsidRDefault="00FA1869" w:rsidP="00ED0DAB">
      <w:pPr>
        <w:rPr>
          <w:rFonts w:ascii="Times New Roman" w:hAnsi="Times New Roman" w:cs="Times New Roman"/>
          <w:b/>
          <w:sz w:val="40"/>
          <w:szCs w:val="40"/>
        </w:rPr>
      </w:pPr>
    </w:p>
    <w:p w:rsidR="00FA1869" w:rsidRDefault="00FA1869" w:rsidP="00ED0DAB">
      <w:pPr>
        <w:rPr>
          <w:rFonts w:ascii="Times New Roman" w:hAnsi="Times New Roman" w:cs="Times New Roman"/>
          <w:b/>
          <w:sz w:val="40"/>
          <w:szCs w:val="40"/>
        </w:rPr>
      </w:pPr>
    </w:p>
    <w:p w:rsidR="00FA1869" w:rsidRDefault="00FA1869" w:rsidP="00ED0DAB">
      <w:pPr>
        <w:rPr>
          <w:rFonts w:ascii="Times New Roman" w:hAnsi="Times New Roman" w:cs="Times New Roman"/>
          <w:b/>
          <w:sz w:val="40"/>
          <w:szCs w:val="40"/>
        </w:rPr>
      </w:pPr>
    </w:p>
    <w:p w:rsidR="00FA1869" w:rsidRDefault="00FA1869" w:rsidP="00ED0DAB">
      <w:pPr>
        <w:rPr>
          <w:rFonts w:ascii="Times New Roman" w:hAnsi="Times New Roman" w:cs="Times New Roman"/>
          <w:b/>
          <w:sz w:val="40"/>
          <w:szCs w:val="40"/>
        </w:rPr>
      </w:pPr>
    </w:p>
    <w:p w:rsidR="00FA1869" w:rsidRDefault="00FA1869" w:rsidP="00ED0DAB">
      <w:pPr>
        <w:rPr>
          <w:rFonts w:ascii="Times New Roman" w:hAnsi="Times New Roman" w:cs="Times New Roman"/>
          <w:b/>
          <w:sz w:val="40"/>
          <w:szCs w:val="40"/>
        </w:rPr>
      </w:pPr>
    </w:p>
    <w:p w:rsidR="00FA1869" w:rsidRDefault="00FA1869" w:rsidP="00ED0DAB">
      <w:pPr>
        <w:rPr>
          <w:rFonts w:ascii="Times New Roman" w:hAnsi="Times New Roman" w:cs="Times New Roman"/>
          <w:b/>
          <w:sz w:val="40"/>
          <w:szCs w:val="40"/>
        </w:rPr>
      </w:pPr>
    </w:p>
    <w:p w:rsidR="00FA1869" w:rsidRDefault="00FA1869" w:rsidP="00ED0DAB">
      <w:pPr>
        <w:rPr>
          <w:rFonts w:ascii="Times New Roman" w:hAnsi="Times New Roman" w:cs="Times New Roman"/>
          <w:b/>
          <w:sz w:val="40"/>
          <w:szCs w:val="40"/>
        </w:rPr>
      </w:pPr>
    </w:p>
    <w:p w:rsidR="00FA1869" w:rsidRDefault="00FA1869" w:rsidP="00ED0DAB">
      <w:pPr>
        <w:rPr>
          <w:rFonts w:ascii="Times New Roman" w:hAnsi="Times New Roman" w:cs="Times New Roman"/>
          <w:b/>
          <w:sz w:val="40"/>
          <w:szCs w:val="40"/>
        </w:rPr>
      </w:pPr>
    </w:p>
    <w:p w:rsidR="00FA1869" w:rsidRDefault="00FA1869" w:rsidP="00ED0DAB">
      <w:pPr>
        <w:rPr>
          <w:rFonts w:ascii="Times New Roman" w:hAnsi="Times New Roman" w:cs="Times New Roman"/>
          <w:b/>
          <w:sz w:val="40"/>
          <w:szCs w:val="40"/>
        </w:rPr>
      </w:pPr>
    </w:p>
    <w:p w:rsidR="00FA1869" w:rsidRDefault="00FA1869" w:rsidP="00ED0DAB">
      <w:pPr>
        <w:rPr>
          <w:rFonts w:ascii="Times New Roman" w:hAnsi="Times New Roman" w:cs="Times New Roman"/>
          <w:b/>
          <w:sz w:val="40"/>
          <w:szCs w:val="40"/>
        </w:rPr>
      </w:pPr>
    </w:p>
    <w:p w:rsidR="00FA1869" w:rsidRDefault="00FA1869" w:rsidP="00ED0DAB">
      <w:pPr>
        <w:rPr>
          <w:rFonts w:ascii="Times New Roman" w:hAnsi="Times New Roman" w:cs="Times New Roman"/>
          <w:b/>
          <w:sz w:val="40"/>
          <w:szCs w:val="40"/>
        </w:rPr>
      </w:pPr>
    </w:p>
    <w:p w:rsidR="00FA1869" w:rsidRDefault="00FA1869" w:rsidP="00ED0DAB">
      <w:pPr>
        <w:rPr>
          <w:rFonts w:ascii="Times New Roman" w:hAnsi="Times New Roman" w:cs="Times New Roman"/>
          <w:b/>
          <w:sz w:val="40"/>
          <w:szCs w:val="40"/>
        </w:rPr>
      </w:pPr>
    </w:p>
    <w:p w:rsidR="00FA1869" w:rsidRDefault="00FA1869" w:rsidP="00ED0DAB">
      <w:pPr>
        <w:rPr>
          <w:rFonts w:ascii="Times New Roman" w:hAnsi="Times New Roman" w:cs="Times New Roman"/>
          <w:b/>
          <w:sz w:val="40"/>
          <w:szCs w:val="40"/>
        </w:rPr>
      </w:pPr>
    </w:p>
    <w:p w:rsidR="00FA1869" w:rsidRDefault="00FA1869" w:rsidP="00ED0DAB">
      <w:pPr>
        <w:rPr>
          <w:rFonts w:ascii="Times New Roman" w:hAnsi="Times New Roman" w:cs="Times New Roman"/>
          <w:b/>
          <w:sz w:val="40"/>
          <w:szCs w:val="40"/>
        </w:rPr>
      </w:pPr>
    </w:p>
    <w:p w:rsidR="00FA1869" w:rsidRDefault="00FA1869" w:rsidP="00ED0DAB">
      <w:pPr>
        <w:rPr>
          <w:rFonts w:ascii="Times New Roman" w:hAnsi="Times New Roman" w:cs="Times New Roman"/>
          <w:b/>
          <w:sz w:val="40"/>
          <w:szCs w:val="40"/>
        </w:rPr>
      </w:pPr>
    </w:p>
    <w:p w:rsidR="00FA1869" w:rsidRPr="00CC31C0" w:rsidRDefault="00FA1869" w:rsidP="00ED0DAB">
      <w:pPr>
        <w:rPr>
          <w:rFonts w:ascii="Times New Roman" w:hAnsi="Times New Roman" w:cs="Times New Roman"/>
          <w:b/>
          <w:sz w:val="40"/>
          <w:szCs w:val="40"/>
          <w:u w:val="single"/>
        </w:rPr>
      </w:pPr>
      <w:bookmarkStart w:id="0" w:name="_GoBack"/>
      <w:bookmarkEnd w:id="0"/>
    </w:p>
    <w:sectPr w:rsidR="00FA1869" w:rsidRPr="00CC31C0" w:rsidSect="00FF4EEC">
      <w:footerReference w:type="default" r:id="rId14"/>
      <w:pgSz w:w="11906" w:h="16838"/>
      <w:pgMar w:top="720" w:right="720" w:bottom="720" w:left="720" w:header="0"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261BD" w:rsidRDefault="005261BD" w:rsidP="00FF4EEC">
      <w:pPr>
        <w:spacing w:after="0" w:line="240" w:lineRule="auto"/>
      </w:pPr>
      <w:r>
        <w:separator/>
      </w:r>
    </w:p>
  </w:endnote>
  <w:endnote w:type="continuationSeparator" w:id="0">
    <w:p w:rsidR="005261BD" w:rsidRDefault="005261BD" w:rsidP="00FF4EE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heme="majorHAnsi" w:eastAsiaTheme="majorEastAsia" w:hAnsiTheme="majorHAnsi" w:cstheme="majorBidi"/>
      </w:rPr>
      <w:id w:val="-883163095"/>
      <w:docPartObj>
        <w:docPartGallery w:val="Page Numbers (Bottom of Page)"/>
        <w:docPartUnique/>
      </w:docPartObj>
    </w:sdtPr>
    <w:sdtEndPr/>
    <w:sdtContent>
      <w:sdt>
        <w:sdtPr>
          <w:rPr>
            <w:rFonts w:asciiTheme="majorHAnsi" w:eastAsiaTheme="majorEastAsia" w:hAnsiTheme="majorHAnsi" w:cstheme="majorBidi"/>
          </w:rPr>
          <w:id w:val="1806425445"/>
        </w:sdtPr>
        <w:sdtEndPr/>
        <w:sdtContent>
          <w:p w:rsidR="00FF4EEC" w:rsidRDefault="00FF4EEC">
            <w:pPr>
              <w:rPr>
                <w:rFonts w:asciiTheme="majorHAnsi" w:eastAsiaTheme="majorEastAsia" w:hAnsiTheme="majorHAnsi" w:cstheme="majorBidi"/>
              </w:rPr>
            </w:pPr>
            <w:r>
              <w:rPr>
                <w:rFonts w:asciiTheme="majorHAnsi" w:eastAsiaTheme="majorEastAsia" w:hAnsiTheme="majorHAnsi" w:cstheme="majorBidi"/>
                <w:noProof/>
                <w:lang w:eastAsia="it-IT"/>
              </w:rPr>
              <mc:AlternateContent>
                <mc:Choice Requires="wps">
                  <w:drawing>
                    <wp:anchor distT="0" distB="0" distL="114300" distR="114300" simplePos="0" relativeHeight="251659264" behindDoc="0" locked="0" layoutInCell="1" allowOverlap="1">
                      <wp:simplePos x="0" y="0"/>
                      <wp:positionH relativeFrom="margin">
                        <wp:posOffset>6406896</wp:posOffset>
                      </wp:positionH>
                      <wp:positionV relativeFrom="page">
                        <wp:posOffset>10123058</wp:posOffset>
                      </wp:positionV>
                      <wp:extent cx="580898" cy="561326"/>
                      <wp:effectExtent l="0" t="0" r="0" b="0"/>
                      <wp:wrapNone/>
                      <wp:docPr id="8" name="Ova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0898" cy="561326"/>
                              </a:xfrm>
                              <a:prstGeom prst="ellipse">
                                <a:avLst/>
                              </a:prstGeom>
                              <a:solidFill>
                                <a:srgbClr val="40618B"/>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FF4EEC" w:rsidRDefault="00FF4EEC">
                                  <w:pPr>
                                    <w:pStyle w:val="Pidipagina"/>
                                    <w:jc w:val="center"/>
                                    <w:rPr>
                                      <w:b/>
                                      <w:bCs/>
                                      <w:color w:val="FFFFFF" w:themeColor="background1"/>
                                      <w:sz w:val="32"/>
                                      <w:szCs w:val="32"/>
                                    </w:rPr>
                                  </w:pPr>
                                  <w:r>
                                    <w:fldChar w:fldCharType="begin"/>
                                  </w:r>
                                  <w:r>
                                    <w:instrText>PAGE    \* MERGEFORMAT</w:instrText>
                                  </w:r>
                                  <w:r>
                                    <w:fldChar w:fldCharType="separate"/>
                                  </w:r>
                                  <w:r w:rsidR="00CC31C0" w:rsidRPr="00CC31C0">
                                    <w:rPr>
                                      <w:b/>
                                      <w:bCs/>
                                      <w:noProof/>
                                      <w:color w:val="FFFFFF" w:themeColor="background1"/>
                                      <w:sz w:val="32"/>
                                      <w:szCs w:val="32"/>
                                    </w:rPr>
                                    <w:t>8</w:t>
                                  </w:r>
                                  <w:r>
                                    <w:rPr>
                                      <w:b/>
                                      <w:bCs/>
                                      <w:color w:val="FFFFFF" w:themeColor="background1"/>
                                      <w:sz w:val="32"/>
                                      <w:szCs w:val="32"/>
                                    </w:rPr>
                                    <w:fldChar w:fldCharType="end"/>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Ovale 8" o:spid="_x0000_s1026" style="position:absolute;margin-left:504.5pt;margin-top:797.1pt;width:45.75pt;height:44.2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" fillcolor="#40618b" stroked="f">
                      <v:textbox>
                        <w:txbxContent>
                          <w:p w:rsidR="00FF4EEC" w:rsidRDefault="00FF4EEC">
                            <w:pPr>
                              <w:pStyle w:val="Pidipagina"/>
                              <w:jc w:val="center"/>
                              <w:rPr>
                                <w:b/>
                                <w:bCs/>
                                <w:color w:val="FFFFFF" w:themeColor="background1"/>
                                <w:sz w:val="32"/>
                                <w:szCs w:val="32"/>
                              </w:rPr>
                            </w:pPr>
                            <w:r>
                              <w:fldChar w:fldCharType="begin"/>
                            </w:r>
                            <w:r>
                              <w:instrText>PAGE    \* MERGEFORMAT</w:instrText>
                            </w:r>
                            <w:r>
                              <w:fldChar w:fldCharType="separate"/>
                            </w:r>
                            <w:r w:rsidR="00CC31C0" w:rsidRPr="00CC31C0">
                              <w:rPr>
                                <w:b/>
                                <w:bCs/>
                                <w:noProof/>
                                <w:color w:val="FFFFFF" w:themeColor="background1"/>
                                <w:sz w:val="32"/>
                                <w:szCs w:val="32"/>
                              </w:rPr>
                              <w:t>8</w:t>
                            </w:r>
                            <w:r>
                              <w:rPr>
                                <w:b/>
                                <w:bCs/>
                                <w:color w:val="FFFFFF" w:themeColor="background1"/>
                                <w:sz w:val="32"/>
                                <w:szCs w:val="32"/>
                              </w:rPr>
                              <w:fldChar w:fldCharType="end"/>
                            </w:r>
                          </w:p>
                        </w:txbxContent>
                      </v:textbox>
                      <w10:wrap anchorx="margin" anchory="page"/>
                    </v:oval>
                  </w:pict>
                </mc:Fallback>
              </mc:AlternateContent>
            </w:r>
          </w:p>
        </w:sdtContent>
      </w:sdt>
    </w:sdtContent>
  </w:sdt>
  <w:p w:rsidR="00FF4EEC" w:rsidRDefault="00FF4EEC">
    <w:pPr>
      <w:pStyle w:val="Pidipa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261BD" w:rsidRDefault="005261BD" w:rsidP="00FF4EEC">
      <w:pPr>
        <w:spacing w:after="0" w:line="240" w:lineRule="auto"/>
      </w:pPr>
      <w:r>
        <w:separator/>
      </w:r>
    </w:p>
  </w:footnote>
  <w:footnote w:type="continuationSeparator" w:id="0">
    <w:p w:rsidR="005261BD" w:rsidRDefault="005261BD" w:rsidP="00FF4EE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50981F7E"/>
    <w:multiLevelType w:val="hybridMultilevel"/>
    <w:tmpl w:val="AB4E67D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
    <w:nsid w:val="525019D5"/>
    <w:multiLevelType w:val="hybridMultilevel"/>
    <w:tmpl w:val="8C283F1A"/>
    <w:lvl w:ilvl="0" w:tplc="DE646600">
      <w:numFmt w:val="bullet"/>
      <w:lvlText w:val="-"/>
      <w:lvlJc w:val="left"/>
      <w:pPr>
        <w:ind w:left="720" w:hanging="360"/>
      </w:pPr>
      <w:rPr>
        <w:rFonts w:ascii="Times New Roman" w:eastAsiaTheme="minorHAnsi" w:hAnsi="Times New Roman"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
    <w:nsid w:val="565D7E3C"/>
    <w:multiLevelType w:val="hybridMultilevel"/>
    <w:tmpl w:val="1E6431E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
    <w:nsid w:val="5EC614C0"/>
    <w:multiLevelType w:val="hybridMultilevel"/>
    <w:tmpl w:val="0A42CA4E"/>
    <w:lvl w:ilvl="0" w:tplc="AB2E73A6">
      <w:start w:val="1"/>
      <w:numFmt w:val="bullet"/>
      <w:lvlText w:val="-"/>
      <w:lvlJc w:val="left"/>
      <w:pPr>
        <w:ind w:left="720" w:hanging="360"/>
      </w:pPr>
      <w:rPr>
        <w:rFonts w:ascii="Times New Roman" w:eastAsiaTheme="minorHAnsi" w:hAnsi="Times New Roman"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num w:numId="1">
    <w:abstractNumId w:val="1"/>
  </w:num>
  <w:num w:numId="2">
    <w:abstractNumId w:val="3"/>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283"/>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D101A"/>
    <w:rsid w:val="00080EEB"/>
    <w:rsid w:val="00136703"/>
    <w:rsid w:val="00171F05"/>
    <w:rsid w:val="002F323C"/>
    <w:rsid w:val="00403750"/>
    <w:rsid w:val="004A6509"/>
    <w:rsid w:val="005261BD"/>
    <w:rsid w:val="00680B55"/>
    <w:rsid w:val="0081753D"/>
    <w:rsid w:val="00823A9D"/>
    <w:rsid w:val="008D101A"/>
    <w:rsid w:val="009644F4"/>
    <w:rsid w:val="00987488"/>
    <w:rsid w:val="009A2060"/>
    <w:rsid w:val="00A240EF"/>
    <w:rsid w:val="00A27902"/>
    <w:rsid w:val="00A77710"/>
    <w:rsid w:val="00AD770A"/>
    <w:rsid w:val="00C40A2B"/>
    <w:rsid w:val="00CC31C0"/>
    <w:rsid w:val="00D90E29"/>
    <w:rsid w:val="00E44A9F"/>
    <w:rsid w:val="00ED0DAB"/>
    <w:rsid w:val="00FA1869"/>
    <w:rsid w:val="00FC5B28"/>
    <w:rsid w:val="00FF4EEC"/>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EEB9C02A-BAFC-4922-B37D-E2E3EC8F17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Paragrafoelenco">
    <w:name w:val="List Paragraph"/>
    <w:basedOn w:val="Normale"/>
    <w:uiPriority w:val="34"/>
    <w:qFormat/>
    <w:rsid w:val="00987488"/>
    <w:pPr>
      <w:ind w:left="720"/>
      <w:contextualSpacing/>
    </w:pPr>
  </w:style>
  <w:style w:type="paragraph" w:styleId="Intestazione">
    <w:name w:val="header"/>
    <w:basedOn w:val="Normale"/>
    <w:link w:val="IntestazioneCarattere"/>
    <w:uiPriority w:val="99"/>
    <w:unhideWhenUsed/>
    <w:rsid w:val="00FF4EEC"/>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F4EEC"/>
  </w:style>
  <w:style w:type="paragraph" w:styleId="Pidipagina">
    <w:name w:val="footer"/>
    <w:basedOn w:val="Normale"/>
    <w:link w:val="PidipaginaCarattere"/>
    <w:uiPriority w:val="99"/>
    <w:unhideWhenUsed/>
    <w:rsid w:val="00FF4EEC"/>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F4EE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footer" Target="footer1.xm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34</TotalTime>
  <Pages>1</Pages>
  <Words>1280</Words>
  <Characters>7300</Characters>
  <Application>Microsoft Office Word</Application>
  <DocSecurity>0</DocSecurity>
  <Lines>60</Lines>
  <Paragraphs>17</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8563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utente</dc:creator>
  <cp:keywords/>
  <dc:description/>
  <cp:lastModifiedBy>utente</cp:lastModifiedBy>
  <cp:revision>6</cp:revision>
  <dcterms:created xsi:type="dcterms:W3CDTF">2022-01-19T17:39:00Z</dcterms:created>
  <dcterms:modified xsi:type="dcterms:W3CDTF">2022-02-07T19:00:00Z</dcterms:modified>
</cp:coreProperties>
</file>